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B144A" w14:textId="77777777" w:rsidR="003326AD" w:rsidRPr="00577847" w:rsidRDefault="008C5C04" w:rsidP="00E935D2">
      <w:pPr>
        <w:spacing w:line="276" w:lineRule="auto"/>
        <w:jc w:val="right"/>
        <w:rPr>
          <w:b/>
          <w:color w:val="000000" w:themeColor="text1"/>
          <w:sz w:val="20"/>
          <w:szCs w:val="22"/>
          <w:lang w:val="en-US"/>
        </w:rPr>
      </w:pPr>
      <w:r w:rsidRPr="00577847">
        <w:rPr>
          <w:b/>
          <w:noProof/>
          <w:color w:val="000000" w:themeColor="text1"/>
        </w:rPr>
        <w:drawing>
          <wp:anchor distT="0" distB="0" distL="114300" distR="114300" simplePos="0" relativeHeight="251656704" behindDoc="0" locked="0" layoutInCell="1" allowOverlap="1" wp14:anchorId="6D8B1CA1" wp14:editId="6D8B1CA2">
            <wp:simplePos x="0" y="0"/>
            <wp:positionH relativeFrom="column">
              <wp:posOffset>-303530</wp:posOffset>
            </wp:positionH>
            <wp:positionV relativeFrom="paragraph">
              <wp:posOffset>-85725</wp:posOffset>
            </wp:positionV>
            <wp:extent cx="1295400" cy="1170940"/>
            <wp:effectExtent l="0" t="0" r="0" b="0"/>
            <wp:wrapNone/>
            <wp:docPr id="7" name="Resim 7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359" w:rsidRPr="00577847">
        <w:rPr>
          <w:b/>
          <w:color w:val="000000" w:themeColor="text1"/>
          <w:sz w:val="22"/>
          <w:lang w:val="en-US"/>
        </w:rPr>
        <w:t>UNIVERSITY OF GAZI</w:t>
      </w:r>
      <w:r w:rsidR="00E935D2" w:rsidRPr="00577847">
        <w:rPr>
          <w:b/>
          <w:color w:val="000000" w:themeColor="text1"/>
          <w:sz w:val="22"/>
          <w:lang w:val="en-US"/>
        </w:rPr>
        <w:t>ANTEP FACULTY OF MEDICINE</w:t>
      </w:r>
    </w:p>
    <w:p w14:paraId="6D8B144B" w14:textId="0C1A0644" w:rsidR="00AE092F" w:rsidRPr="00577847" w:rsidRDefault="00B20EBE" w:rsidP="00E935D2">
      <w:pPr>
        <w:spacing w:line="276" w:lineRule="auto"/>
        <w:jc w:val="right"/>
        <w:rPr>
          <w:b/>
          <w:color w:val="000000" w:themeColor="text1"/>
          <w:sz w:val="22"/>
          <w:szCs w:val="22"/>
          <w:lang w:val="en-US"/>
        </w:rPr>
      </w:pPr>
      <w:r w:rsidRPr="00577847">
        <w:rPr>
          <w:b/>
          <w:color w:val="000000" w:themeColor="text1"/>
          <w:sz w:val="22"/>
          <w:szCs w:val="22"/>
          <w:lang w:val="en-US"/>
        </w:rPr>
        <w:t>202</w:t>
      </w:r>
      <w:r w:rsidR="00B14944" w:rsidRPr="00577847">
        <w:rPr>
          <w:b/>
          <w:color w:val="000000" w:themeColor="text1"/>
          <w:sz w:val="22"/>
          <w:szCs w:val="22"/>
          <w:lang w:val="en-US"/>
        </w:rPr>
        <w:t>5</w:t>
      </w:r>
      <w:r w:rsidR="005C1311" w:rsidRPr="00577847">
        <w:rPr>
          <w:b/>
          <w:color w:val="000000" w:themeColor="text1"/>
          <w:sz w:val="22"/>
          <w:szCs w:val="22"/>
          <w:lang w:val="en-US"/>
        </w:rPr>
        <w:t>–</w:t>
      </w:r>
      <w:r w:rsidR="00850778" w:rsidRPr="00577847">
        <w:rPr>
          <w:b/>
          <w:color w:val="000000" w:themeColor="text1"/>
          <w:sz w:val="22"/>
          <w:szCs w:val="22"/>
          <w:lang w:val="en-US"/>
        </w:rPr>
        <w:t>20</w:t>
      </w:r>
      <w:r w:rsidRPr="00577847">
        <w:rPr>
          <w:b/>
          <w:color w:val="000000" w:themeColor="text1"/>
          <w:sz w:val="22"/>
          <w:szCs w:val="22"/>
          <w:lang w:val="en-US"/>
        </w:rPr>
        <w:t>2</w:t>
      </w:r>
      <w:r w:rsidR="00B14944" w:rsidRPr="00577847">
        <w:rPr>
          <w:b/>
          <w:color w:val="000000" w:themeColor="text1"/>
          <w:sz w:val="22"/>
          <w:szCs w:val="22"/>
          <w:lang w:val="en-US"/>
        </w:rPr>
        <w:t>6</w:t>
      </w:r>
      <w:r w:rsidR="00BD364D" w:rsidRPr="00577847">
        <w:rPr>
          <w:b/>
          <w:color w:val="000000" w:themeColor="text1"/>
          <w:sz w:val="22"/>
          <w:szCs w:val="22"/>
          <w:lang w:val="en-US"/>
        </w:rPr>
        <w:t xml:space="preserve"> </w:t>
      </w:r>
      <w:r w:rsidR="00E935D2" w:rsidRPr="00577847">
        <w:rPr>
          <w:b/>
          <w:color w:val="000000" w:themeColor="text1"/>
          <w:sz w:val="22"/>
          <w:szCs w:val="22"/>
          <w:lang w:val="en-US"/>
        </w:rPr>
        <w:t>ACADEMIC YEAR ENGLISH</w:t>
      </w:r>
      <w:r w:rsidR="00E935D2" w:rsidRPr="00577847">
        <w:rPr>
          <w:b/>
          <w:color w:val="000000" w:themeColor="text1"/>
          <w:sz w:val="22"/>
          <w:lang w:val="en-US"/>
        </w:rPr>
        <w:t>MEDICINE</w:t>
      </w:r>
    </w:p>
    <w:p w14:paraId="6D8B144C" w14:textId="77777777" w:rsidR="00E935D2" w:rsidRPr="00577847" w:rsidRDefault="00E935D2" w:rsidP="00E935D2">
      <w:pPr>
        <w:spacing w:line="276" w:lineRule="auto"/>
        <w:jc w:val="right"/>
        <w:rPr>
          <w:b/>
          <w:color w:val="000000" w:themeColor="text1"/>
          <w:sz w:val="22"/>
          <w:szCs w:val="22"/>
          <w:lang w:val="en-US"/>
        </w:rPr>
      </w:pPr>
      <w:r w:rsidRPr="00577847">
        <w:rPr>
          <w:b/>
          <w:color w:val="000000" w:themeColor="text1"/>
          <w:sz w:val="22"/>
          <w:szCs w:val="22"/>
          <w:lang w:val="en-US"/>
        </w:rPr>
        <w:t>SEMESTER I</w:t>
      </w:r>
      <w:r w:rsidR="0023539E" w:rsidRPr="00577847">
        <w:rPr>
          <w:b/>
          <w:color w:val="000000" w:themeColor="text1"/>
          <w:sz w:val="22"/>
          <w:szCs w:val="22"/>
          <w:lang w:val="en-US"/>
        </w:rPr>
        <w:t>I</w:t>
      </w:r>
      <w:r w:rsidR="00661C73" w:rsidRPr="00577847">
        <w:rPr>
          <w:b/>
          <w:color w:val="000000" w:themeColor="text1"/>
          <w:sz w:val="22"/>
          <w:szCs w:val="22"/>
          <w:lang w:val="en-US"/>
        </w:rPr>
        <w:t>I</w:t>
      </w:r>
      <w:r w:rsidRPr="00577847">
        <w:rPr>
          <w:b/>
          <w:color w:val="000000" w:themeColor="text1"/>
          <w:sz w:val="22"/>
          <w:szCs w:val="22"/>
          <w:lang w:val="en-US"/>
        </w:rPr>
        <w:t xml:space="preserve"> COMMITTEE </w:t>
      </w:r>
      <w:r w:rsidR="006E5CED" w:rsidRPr="00577847">
        <w:rPr>
          <w:b/>
          <w:color w:val="000000" w:themeColor="text1"/>
          <w:sz w:val="22"/>
          <w:szCs w:val="22"/>
          <w:lang w:val="en-US"/>
        </w:rPr>
        <w:t>IV</w:t>
      </w:r>
    </w:p>
    <w:p w14:paraId="6D8B144D" w14:textId="77777777" w:rsidR="00C41A06" w:rsidRPr="00577847" w:rsidRDefault="00C41A06" w:rsidP="00E935D2">
      <w:pPr>
        <w:spacing w:line="276" w:lineRule="auto"/>
        <w:jc w:val="center"/>
        <w:rPr>
          <w:b/>
          <w:color w:val="000000" w:themeColor="text1"/>
          <w:sz w:val="22"/>
          <w:szCs w:val="22"/>
          <w:lang w:val="en-US"/>
        </w:rPr>
      </w:pPr>
    </w:p>
    <w:p w14:paraId="6D8B144E" w14:textId="77777777" w:rsidR="00E935D2" w:rsidRPr="00577847" w:rsidRDefault="006E5CED" w:rsidP="00E935D2">
      <w:pPr>
        <w:spacing w:line="276" w:lineRule="auto"/>
        <w:jc w:val="right"/>
        <w:rPr>
          <w:b/>
          <w:bCs/>
          <w:iCs/>
          <w:color w:val="000000" w:themeColor="text1"/>
          <w:sz w:val="22"/>
          <w:szCs w:val="24"/>
          <w:lang w:val="en-US"/>
        </w:rPr>
      </w:pPr>
      <w:r w:rsidRPr="00577847">
        <w:rPr>
          <w:b/>
          <w:bCs/>
          <w:color w:val="000000" w:themeColor="text1"/>
          <w:sz w:val="22"/>
          <w:szCs w:val="22"/>
          <w:lang w:val="en-US"/>
        </w:rPr>
        <w:t>ENDOCRINE, REPRODUCTIVE AND URINARY TRACT DISEASES COMMITTEE</w:t>
      </w:r>
    </w:p>
    <w:p w14:paraId="6D8B144F" w14:textId="11A86FBC" w:rsidR="00C02E9E" w:rsidRPr="00577847" w:rsidRDefault="00E706B5" w:rsidP="00E935D2">
      <w:pPr>
        <w:spacing w:line="276" w:lineRule="auto"/>
        <w:jc w:val="right"/>
        <w:rPr>
          <w:b/>
          <w:bCs/>
          <w:iCs/>
          <w:color w:val="000000" w:themeColor="text1"/>
          <w:sz w:val="22"/>
          <w:szCs w:val="22"/>
          <w:lang w:val="en-US"/>
        </w:rPr>
      </w:pPr>
      <w:r w:rsidRPr="00577847">
        <w:rPr>
          <w:b/>
          <w:bCs/>
          <w:iCs/>
          <w:color w:val="000000" w:themeColor="text1"/>
          <w:sz w:val="22"/>
          <w:szCs w:val="22"/>
          <w:lang w:val="en-US"/>
        </w:rPr>
        <w:t>(</w:t>
      </w:r>
      <w:r w:rsidR="006E5CED" w:rsidRPr="00577847">
        <w:rPr>
          <w:b/>
          <w:bCs/>
          <w:iCs/>
          <w:color w:val="000000" w:themeColor="text1"/>
          <w:sz w:val="22"/>
          <w:szCs w:val="22"/>
          <w:lang w:val="en-US"/>
        </w:rPr>
        <w:t>6</w:t>
      </w:r>
      <w:r w:rsidR="00E935D2" w:rsidRPr="00577847">
        <w:rPr>
          <w:b/>
          <w:bCs/>
          <w:iCs/>
          <w:color w:val="000000" w:themeColor="text1"/>
          <w:sz w:val="22"/>
          <w:szCs w:val="22"/>
          <w:lang w:val="en-US"/>
        </w:rPr>
        <w:t>WEEK</w:t>
      </w:r>
      <w:r w:rsidR="00754EF3" w:rsidRPr="00577847">
        <w:rPr>
          <w:b/>
          <w:bCs/>
          <w:iCs/>
          <w:color w:val="000000" w:themeColor="text1"/>
          <w:sz w:val="22"/>
          <w:szCs w:val="22"/>
          <w:lang w:val="en-US"/>
        </w:rPr>
        <w:t>S</w:t>
      </w:r>
      <w:r w:rsidR="00E935D2" w:rsidRPr="00577847">
        <w:rPr>
          <w:b/>
          <w:bCs/>
          <w:iCs/>
          <w:color w:val="000000" w:themeColor="text1"/>
          <w:sz w:val="22"/>
          <w:szCs w:val="22"/>
          <w:lang w:val="en-US"/>
        </w:rPr>
        <w:t>)</w:t>
      </w:r>
      <w:r w:rsidR="00BD364D" w:rsidRPr="00577847">
        <w:rPr>
          <w:b/>
          <w:bCs/>
          <w:iCs/>
          <w:color w:val="000000" w:themeColor="text1"/>
          <w:sz w:val="22"/>
          <w:szCs w:val="22"/>
          <w:lang w:val="en-US"/>
        </w:rPr>
        <w:t xml:space="preserve"> </w:t>
      </w:r>
      <w:r w:rsidR="00E935D2" w:rsidRPr="00577847">
        <w:rPr>
          <w:b/>
          <w:bCs/>
          <w:iCs/>
          <w:color w:val="000000" w:themeColor="text1"/>
          <w:sz w:val="22"/>
          <w:szCs w:val="22"/>
          <w:lang w:val="en-US"/>
        </w:rPr>
        <w:t>(</w:t>
      </w:r>
      <w:r w:rsidR="00B14944" w:rsidRPr="00577847">
        <w:rPr>
          <w:b/>
          <w:bCs/>
          <w:iCs/>
          <w:color w:val="000000" w:themeColor="text1"/>
          <w:sz w:val="22"/>
          <w:szCs w:val="22"/>
          <w:lang w:val="en-US"/>
        </w:rPr>
        <w:t>19</w:t>
      </w:r>
      <w:r w:rsidR="00BD364D" w:rsidRPr="00577847">
        <w:rPr>
          <w:b/>
          <w:bCs/>
          <w:iCs/>
          <w:color w:val="000000" w:themeColor="text1"/>
          <w:sz w:val="22"/>
          <w:szCs w:val="22"/>
          <w:lang w:val="en-US"/>
        </w:rPr>
        <w:t xml:space="preserve"> </w:t>
      </w:r>
      <w:r w:rsidR="00EF79AA" w:rsidRPr="00577847">
        <w:rPr>
          <w:b/>
          <w:bCs/>
          <w:iCs/>
          <w:color w:val="000000" w:themeColor="text1"/>
          <w:sz w:val="22"/>
          <w:szCs w:val="22"/>
          <w:lang w:val="en-US"/>
        </w:rPr>
        <w:t>JAN</w:t>
      </w:r>
      <w:r w:rsidR="00850778" w:rsidRPr="00577847">
        <w:rPr>
          <w:b/>
          <w:bCs/>
          <w:iCs/>
          <w:color w:val="000000" w:themeColor="text1"/>
          <w:sz w:val="22"/>
          <w:szCs w:val="22"/>
          <w:lang w:val="en-US"/>
        </w:rPr>
        <w:t>UARY-</w:t>
      </w:r>
      <w:r w:rsidR="00C5458B" w:rsidRPr="00577847">
        <w:rPr>
          <w:b/>
          <w:bCs/>
          <w:iCs/>
          <w:color w:val="000000" w:themeColor="text1"/>
          <w:sz w:val="22"/>
          <w:szCs w:val="22"/>
          <w:lang w:val="en-US"/>
        </w:rPr>
        <w:t>2</w:t>
      </w:r>
      <w:r w:rsidR="00B14944" w:rsidRPr="00577847">
        <w:rPr>
          <w:b/>
          <w:bCs/>
          <w:iCs/>
          <w:color w:val="000000" w:themeColor="text1"/>
          <w:sz w:val="22"/>
          <w:szCs w:val="22"/>
          <w:lang w:val="en-US"/>
        </w:rPr>
        <w:t>7</w:t>
      </w:r>
      <w:r w:rsidR="00B20EBE" w:rsidRPr="00577847">
        <w:rPr>
          <w:b/>
          <w:bCs/>
          <w:iCs/>
          <w:color w:val="000000" w:themeColor="text1"/>
          <w:sz w:val="22"/>
          <w:szCs w:val="22"/>
          <w:lang w:val="en-US"/>
        </w:rPr>
        <w:t xml:space="preserve"> </w:t>
      </w:r>
      <w:r w:rsidR="00C5458B" w:rsidRPr="00577847">
        <w:rPr>
          <w:b/>
          <w:bCs/>
          <w:iCs/>
          <w:color w:val="000000" w:themeColor="text1"/>
          <w:sz w:val="22"/>
          <w:szCs w:val="22"/>
          <w:lang w:val="en-US"/>
        </w:rPr>
        <w:t>FEBRUARY</w:t>
      </w:r>
      <w:r w:rsidR="00850778" w:rsidRPr="00577847">
        <w:rPr>
          <w:b/>
          <w:bCs/>
          <w:iCs/>
          <w:color w:val="000000" w:themeColor="text1"/>
          <w:sz w:val="22"/>
          <w:szCs w:val="22"/>
          <w:lang w:val="en-US"/>
        </w:rPr>
        <w:t xml:space="preserve"> 20</w:t>
      </w:r>
      <w:r w:rsidR="00BE0C64" w:rsidRPr="00577847">
        <w:rPr>
          <w:b/>
          <w:bCs/>
          <w:iCs/>
          <w:color w:val="000000" w:themeColor="text1"/>
          <w:sz w:val="22"/>
          <w:szCs w:val="22"/>
          <w:lang w:val="en-US"/>
        </w:rPr>
        <w:t>2</w:t>
      </w:r>
      <w:r w:rsidR="00B14944" w:rsidRPr="00577847">
        <w:rPr>
          <w:b/>
          <w:bCs/>
          <w:iCs/>
          <w:color w:val="000000" w:themeColor="text1"/>
          <w:sz w:val="22"/>
          <w:szCs w:val="22"/>
          <w:lang w:val="en-US"/>
        </w:rPr>
        <w:t>6</w:t>
      </w:r>
      <w:r w:rsidR="00E935D2" w:rsidRPr="00577847">
        <w:rPr>
          <w:b/>
          <w:bCs/>
          <w:iCs/>
          <w:color w:val="000000" w:themeColor="text1"/>
          <w:sz w:val="22"/>
          <w:szCs w:val="22"/>
          <w:lang w:val="en-US"/>
        </w:rPr>
        <w:t>)</w:t>
      </w:r>
    </w:p>
    <w:p w14:paraId="6D8B1450" w14:textId="77777777" w:rsidR="00E935D2" w:rsidRPr="00577847" w:rsidRDefault="00E935D2" w:rsidP="00E935D2">
      <w:pPr>
        <w:jc w:val="right"/>
        <w:rPr>
          <w:bCs/>
          <w:iCs/>
          <w:color w:val="000000" w:themeColor="text1"/>
          <w:sz w:val="22"/>
          <w:szCs w:val="22"/>
          <w:lang w:val="en-US"/>
        </w:rPr>
      </w:pPr>
    </w:p>
    <w:p w14:paraId="6D8B1451" w14:textId="77777777" w:rsidR="00E935D2" w:rsidRPr="00577847" w:rsidRDefault="00E935D2" w:rsidP="00E935D2">
      <w:pPr>
        <w:jc w:val="right"/>
        <w:rPr>
          <w:color w:val="000000" w:themeColor="text1"/>
          <w:sz w:val="22"/>
          <w:szCs w:val="22"/>
          <w:lang w:val="en-US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44"/>
        <w:gridCol w:w="1684"/>
        <w:gridCol w:w="1897"/>
        <w:gridCol w:w="1523"/>
        <w:gridCol w:w="1010"/>
      </w:tblGrid>
      <w:tr w:rsidR="007831FC" w:rsidRPr="00577847" w14:paraId="6D8B1457" w14:textId="77777777" w:rsidTr="00206EA3">
        <w:trPr>
          <w:trHeight w:val="324"/>
        </w:trPr>
        <w:tc>
          <w:tcPr>
            <w:tcW w:w="1961" w:type="pct"/>
          </w:tcPr>
          <w:p w14:paraId="6D8B1452" w14:textId="77777777" w:rsidR="005C1311" w:rsidRPr="00577847" w:rsidRDefault="00E935D2" w:rsidP="005C1311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837" w:type="pct"/>
          </w:tcPr>
          <w:p w14:paraId="6D8B1453" w14:textId="77777777" w:rsidR="005C1311" w:rsidRPr="00577847" w:rsidRDefault="00C80353" w:rsidP="005C1311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C.</w:t>
            </w:r>
            <w:r w:rsidR="00E935D2" w:rsidRPr="00577847">
              <w:rPr>
                <w:color w:val="000000" w:themeColor="text1"/>
                <w:sz w:val="22"/>
                <w:szCs w:val="22"/>
                <w:lang w:val="en-US"/>
              </w:rPr>
              <w:t xml:space="preserve"> CODE</w:t>
            </w:r>
          </w:p>
        </w:tc>
        <w:tc>
          <w:tcPr>
            <w:tcW w:w="943" w:type="pct"/>
          </w:tcPr>
          <w:p w14:paraId="6D8B1454" w14:textId="77777777" w:rsidR="005C1311" w:rsidRPr="00577847" w:rsidRDefault="00951123" w:rsidP="005C1311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bCs/>
                <w:color w:val="000000" w:themeColor="text1"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57" w:type="pct"/>
          </w:tcPr>
          <w:p w14:paraId="6D8B1455" w14:textId="77777777" w:rsidR="005C1311" w:rsidRPr="00577847" w:rsidRDefault="00E935D2" w:rsidP="005C1311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02" w:type="pct"/>
          </w:tcPr>
          <w:p w14:paraId="6D8B1456" w14:textId="77777777" w:rsidR="005C1311" w:rsidRPr="00577847" w:rsidRDefault="00E935D2" w:rsidP="005C1311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TOTAL</w:t>
            </w:r>
          </w:p>
        </w:tc>
      </w:tr>
      <w:tr w:rsidR="007831FC" w:rsidRPr="00577847" w14:paraId="6D8B145D" w14:textId="77777777" w:rsidTr="00206EA3">
        <w:tc>
          <w:tcPr>
            <w:tcW w:w="1961" w:type="pct"/>
          </w:tcPr>
          <w:p w14:paraId="6D8B1458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Pharmacology</w:t>
            </w:r>
          </w:p>
        </w:tc>
        <w:tc>
          <w:tcPr>
            <w:tcW w:w="837" w:type="pct"/>
            <w:vAlign w:val="center"/>
          </w:tcPr>
          <w:p w14:paraId="6D8B1459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(FAR-ING)</w:t>
            </w:r>
          </w:p>
        </w:tc>
        <w:tc>
          <w:tcPr>
            <w:tcW w:w="943" w:type="pct"/>
            <w:vAlign w:val="center"/>
          </w:tcPr>
          <w:p w14:paraId="6D8B145A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16</w:t>
            </w:r>
          </w:p>
        </w:tc>
        <w:tc>
          <w:tcPr>
            <w:tcW w:w="757" w:type="pct"/>
            <w:vAlign w:val="center"/>
          </w:tcPr>
          <w:p w14:paraId="6D8B145B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5C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16</w:t>
            </w:r>
          </w:p>
        </w:tc>
      </w:tr>
      <w:tr w:rsidR="007831FC" w:rsidRPr="00577847" w14:paraId="6D8B1463" w14:textId="77777777" w:rsidTr="00206EA3">
        <w:tc>
          <w:tcPr>
            <w:tcW w:w="1961" w:type="pct"/>
          </w:tcPr>
          <w:p w14:paraId="6D8B145E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Pathology</w:t>
            </w:r>
          </w:p>
        </w:tc>
        <w:tc>
          <w:tcPr>
            <w:tcW w:w="837" w:type="pct"/>
            <w:vAlign w:val="center"/>
          </w:tcPr>
          <w:p w14:paraId="6D8B145F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(PAT-ING)</w:t>
            </w:r>
          </w:p>
        </w:tc>
        <w:tc>
          <w:tcPr>
            <w:tcW w:w="943" w:type="pct"/>
            <w:vAlign w:val="center"/>
          </w:tcPr>
          <w:p w14:paraId="6D8B1460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</w:t>
            </w:r>
            <w:r w:rsidR="00FC7B2E" w:rsidRPr="00577847">
              <w:rPr>
                <w:color w:val="000000" w:themeColor="text1"/>
                <w:sz w:val="22"/>
                <w:szCs w:val="22"/>
                <w:lang w:val="en-US"/>
              </w:rPr>
              <w:t>7</w:t>
            </w:r>
          </w:p>
        </w:tc>
        <w:tc>
          <w:tcPr>
            <w:tcW w:w="757" w:type="pct"/>
            <w:vAlign w:val="center"/>
          </w:tcPr>
          <w:p w14:paraId="6D8B1461" w14:textId="77777777" w:rsidR="00D777D0" w:rsidRPr="00577847" w:rsidRDefault="004D17FE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502" w:type="pct"/>
            <w:vAlign w:val="center"/>
          </w:tcPr>
          <w:p w14:paraId="6D8B1462" w14:textId="77777777" w:rsidR="00D777D0" w:rsidRPr="00577847" w:rsidRDefault="00B36F67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3</w:t>
            </w:r>
            <w:r w:rsidR="00185D08" w:rsidRPr="00577847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</w:tr>
      <w:tr w:rsidR="007831FC" w:rsidRPr="00577847" w14:paraId="6D8B1469" w14:textId="77777777" w:rsidTr="00206EA3">
        <w:tc>
          <w:tcPr>
            <w:tcW w:w="1961" w:type="pct"/>
          </w:tcPr>
          <w:p w14:paraId="6D8B1464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Pediatrics</w:t>
            </w:r>
          </w:p>
        </w:tc>
        <w:tc>
          <w:tcPr>
            <w:tcW w:w="837" w:type="pct"/>
            <w:vAlign w:val="center"/>
          </w:tcPr>
          <w:p w14:paraId="6D8B1465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(PED-ING)</w:t>
            </w:r>
          </w:p>
        </w:tc>
        <w:tc>
          <w:tcPr>
            <w:tcW w:w="943" w:type="pct"/>
            <w:vAlign w:val="center"/>
          </w:tcPr>
          <w:p w14:paraId="6D8B1466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23</w:t>
            </w:r>
          </w:p>
        </w:tc>
        <w:tc>
          <w:tcPr>
            <w:tcW w:w="757" w:type="pct"/>
            <w:vAlign w:val="center"/>
          </w:tcPr>
          <w:p w14:paraId="6D8B1467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68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23</w:t>
            </w:r>
          </w:p>
        </w:tc>
      </w:tr>
      <w:tr w:rsidR="007831FC" w:rsidRPr="00577847" w14:paraId="6D8B146F" w14:textId="77777777" w:rsidTr="00206EA3">
        <w:tc>
          <w:tcPr>
            <w:tcW w:w="1961" w:type="pct"/>
          </w:tcPr>
          <w:p w14:paraId="6D8B146A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Internal</w:t>
            </w:r>
            <w:r w:rsidR="00D63543" w:rsidRPr="00577847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Medicine (Endocrinology</w:t>
            </w:r>
            <w:r w:rsidR="00D63543" w:rsidRPr="00577847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and</w:t>
            </w:r>
            <w:r w:rsidR="00D63543" w:rsidRPr="00577847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Nephrology)</w:t>
            </w:r>
          </w:p>
        </w:tc>
        <w:tc>
          <w:tcPr>
            <w:tcW w:w="837" w:type="pct"/>
            <w:vAlign w:val="center"/>
          </w:tcPr>
          <w:p w14:paraId="6D8B146B" w14:textId="77777777" w:rsidR="00D777D0" w:rsidRPr="00577847" w:rsidRDefault="00AF62E1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(DAH</w:t>
            </w:r>
            <w:r w:rsidR="00A238E5" w:rsidRPr="00577847">
              <w:rPr>
                <w:color w:val="000000" w:themeColor="text1"/>
                <w:sz w:val="22"/>
                <w:szCs w:val="22"/>
                <w:lang w:val="en-US"/>
              </w:rPr>
              <w:t xml:space="preserve">- </w:t>
            </w:r>
            <w:r w:rsidR="00D777D0" w:rsidRPr="00577847">
              <w:rPr>
                <w:color w:val="000000" w:themeColor="text1"/>
                <w:sz w:val="22"/>
                <w:szCs w:val="22"/>
                <w:lang w:val="en-US"/>
              </w:rPr>
              <w:t>ING)</w:t>
            </w:r>
          </w:p>
        </w:tc>
        <w:tc>
          <w:tcPr>
            <w:tcW w:w="943" w:type="pct"/>
            <w:vAlign w:val="center"/>
          </w:tcPr>
          <w:p w14:paraId="6D8B146C" w14:textId="4103FAAC" w:rsidR="00D777D0" w:rsidRPr="00577847" w:rsidRDefault="00F50B58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3</w:t>
            </w:r>
            <w:r w:rsidR="000C7F05" w:rsidRPr="00577847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757" w:type="pct"/>
            <w:vAlign w:val="center"/>
          </w:tcPr>
          <w:p w14:paraId="6D8B146D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6E" w14:textId="36C63DFD" w:rsidR="00F50B58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3</w:t>
            </w:r>
            <w:r w:rsidR="000C7F05" w:rsidRPr="00577847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</w:tr>
      <w:tr w:rsidR="007831FC" w:rsidRPr="00577847" w14:paraId="6D8B1475" w14:textId="77777777" w:rsidTr="00206EA3">
        <w:tc>
          <w:tcPr>
            <w:tcW w:w="1961" w:type="pct"/>
          </w:tcPr>
          <w:p w14:paraId="6D8B1470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Obstetrics</w:t>
            </w:r>
            <w:r w:rsidR="00D63543" w:rsidRPr="00577847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and</w:t>
            </w:r>
            <w:r w:rsidR="00D63543" w:rsidRPr="00577847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Gynecology</w:t>
            </w:r>
          </w:p>
        </w:tc>
        <w:tc>
          <w:tcPr>
            <w:tcW w:w="837" w:type="pct"/>
            <w:vAlign w:val="center"/>
          </w:tcPr>
          <w:p w14:paraId="6D8B1471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</w:t>
            </w:r>
            <w:r w:rsidR="00841D8D" w:rsidRPr="00577847">
              <w:rPr>
                <w:color w:val="000000" w:themeColor="text1"/>
                <w:sz w:val="22"/>
                <w:szCs w:val="22"/>
                <w:lang w:val="en-US"/>
              </w:rPr>
              <w:t>KDH</w:t>
            </w: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-ING)</w:t>
            </w:r>
          </w:p>
        </w:tc>
        <w:tc>
          <w:tcPr>
            <w:tcW w:w="943" w:type="pct"/>
            <w:vAlign w:val="center"/>
          </w:tcPr>
          <w:p w14:paraId="6D8B1472" w14:textId="77777777" w:rsidR="00D777D0" w:rsidRPr="00577847" w:rsidRDefault="008F52C2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15</w:t>
            </w:r>
          </w:p>
        </w:tc>
        <w:tc>
          <w:tcPr>
            <w:tcW w:w="757" w:type="pct"/>
            <w:vAlign w:val="center"/>
          </w:tcPr>
          <w:p w14:paraId="6D8B1473" w14:textId="77777777" w:rsidR="00D777D0" w:rsidRPr="00577847" w:rsidRDefault="008F52C2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74" w14:textId="77777777" w:rsidR="00D777D0" w:rsidRPr="00577847" w:rsidRDefault="00D777D0" w:rsidP="004832C8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1</w:t>
            </w:r>
            <w:r w:rsidR="008F52C2" w:rsidRPr="00577847">
              <w:rPr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</w:tr>
      <w:tr w:rsidR="007831FC" w:rsidRPr="00577847" w14:paraId="6D8B147B" w14:textId="77777777" w:rsidTr="00206EA3">
        <w:tc>
          <w:tcPr>
            <w:tcW w:w="1961" w:type="pct"/>
          </w:tcPr>
          <w:p w14:paraId="6D8B1476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Medical Biology</w:t>
            </w:r>
          </w:p>
        </w:tc>
        <w:tc>
          <w:tcPr>
            <w:tcW w:w="837" w:type="pct"/>
            <w:vAlign w:val="center"/>
          </w:tcPr>
          <w:p w14:paraId="6D8B1477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(TBY-ING)</w:t>
            </w:r>
          </w:p>
        </w:tc>
        <w:tc>
          <w:tcPr>
            <w:tcW w:w="943" w:type="pct"/>
            <w:vAlign w:val="center"/>
          </w:tcPr>
          <w:p w14:paraId="6D8B1478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15</w:t>
            </w:r>
          </w:p>
        </w:tc>
        <w:tc>
          <w:tcPr>
            <w:tcW w:w="757" w:type="pct"/>
            <w:vAlign w:val="center"/>
          </w:tcPr>
          <w:p w14:paraId="6D8B1479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02" w:type="pct"/>
            <w:vAlign w:val="center"/>
          </w:tcPr>
          <w:p w14:paraId="6D8B147A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15</w:t>
            </w:r>
          </w:p>
        </w:tc>
      </w:tr>
      <w:tr w:rsidR="007831FC" w:rsidRPr="00577847" w14:paraId="6D8B1481" w14:textId="77777777" w:rsidTr="00206EA3">
        <w:tc>
          <w:tcPr>
            <w:tcW w:w="1961" w:type="pct"/>
          </w:tcPr>
          <w:p w14:paraId="6D8B147C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Urology</w:t>
            </w:r>
          </w:p>
        </w:tc>
        <w:tc>
          <w:tcPr>
            <w:tcW w:w="837" w:type="pct"/>
            <w:vAlign w:val="center"/>
          </w:tcPr>
          <w:p w14:paraId="6D8B147D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(URO-ING)</w:t>
            </w:r>
          </w:p>
        </w:tc>
        <w:tc>
          <w:tcPr>
            <w:tcW w:w="943" w:type="pct"/>
            <w:vAlign w:val="center"/>
          </w:tcPr>
          <w:p w14:paraId="6D8B147E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11</w:t>
            </w:r>
          </w:p>
        </w:tc>
        <w:tc>
          <w:tcPr>
            <w:tcW w:w="757" w:type="pct"/>
            <w:vAlign w:val="center"/>
          </w:tcPr>
          <w:p w14:paraId="6D8B147F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80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11</w:t>
            </w:r>
          </w:p>
        </w:tc>
      </w:tr>
      <w:tr w:rsidR="007831FC" w:rsidRPr="00577847" w14:paraId="6D8B1487" w14:textId="77777777" w:rsidTr="00206EA3">
        <w:tc>
          <w:tcPr>
            <w:tcW w:w="1961" w:type="pct"/>
          </w:tcPr>
          <w:p w14:paraId="6D8B1482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Nuclear Medicine</w:t>
            </w:r>
          </w:p>
        </w:tc>
        <w:tc>
          <w:tcPr>
            <w:tcW w:w="837" w:type="pct"/>
            <w:vAlign w:val="center"/>
          </w:tcPr>
          <w:p w14:paraId="6D8B1483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(NUK-ING)</w:t>
            </w:r>
          </w:p>
        </w:tc>
        <w:tc>
          <w:tcPr>
            <w:tcW w:w="943" w:type="pct"/>
            <w:vAlign w:val="center"/>
          </w:tcPr>
          <w:p w14:paraId="6D8B1484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757" w:type="pct"/>
            <w:vAlign w:val="center"/>
          </w:tcPr>
          <w:p w14:paraId="6D8B1485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86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</w:tr>
      <w:tr w:rsidR="007831FC" w:rsidRPr="00577847" w14:paraId="6D8B148D" w14:textId="77777777" w:rsidTr="00206EA3">
        <w:tc>
          <w:tcPr>
            <w:tcW w:w="1961" w:type="pct"/>
          </w:tcPr>
          <w:p w14:paraId="6D8B1488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Radiology</w:t>
            </w:r>
          </w:p>
        </w:tc>
        <w:tc>
          <w:tcPr>
            <w:tcW w:w="837" w:type="pct"/>
            <w:vAlign w:val="center"/>
          </w:tcPr>
          <w:p w14:paraId="6D8B1489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(RAD-ING)</w:t>
            </w:r>
          </w:p>
        </w:tc>
        <w:tc>
          <w:tcPr>
            <w:tcW w:w="943" w:type="pct"/>
            <w:vAlign w:val="center"/>
          </w:tcPr>
          <w:p w14:paraId="6D8B148A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757" w:type="pct"/>
            <w:vAlign w:val="center"/>
          </w:tcPr>
          <w:p w14:paraId="6D8B148B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8C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</w:tr>
      <w:tr w:rsidR="007831FC" w:rsidRPr="00577847" w14:paraId="6D8B1493" w14:textId="77777777" w:rsidTr="00206EA3">
        <w:tc>
          <w:tcPr>
            <w:tcW w:w="1961" w:type="pct"/>
          </w:tcPr>
          <w:p w14:paraId="6D8B148E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Emergency Medicine</w:t>
            </w:r>
          </w:p>
        </w:tc>
        <w:tc>
          <w:tcPr>
            <w:tcW w:w="837" w:type="pct"/>
            <w:vAlign w:val="center"/>
          </w:tcPr>
          <w:p w14:paraId="6D8B148F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w w:val="99"/>
                <w:sz w:val="22"/>
                <w:szCs w:val="22"/>
                <w:lang w:val="en-US"/>
              </w:rPr>
              <w:t>(ACİL-ING)</w:t>
            </w:r>
          </w:p>
        </w:tc>
        <w:tc>
          <w:tcPr>
            <w:tcW w:w="943" w:type="pct"/>
            <w:vAlign w:val="center"/>
          </w:tcPr>
          <w:p w14:paraId="6D8B1490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757" w:type="pct"/>
            <w:vAlign w:val="center"/>
          </w:tcPr>
          <w:p w14:paraId="6D8B1491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92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</w:tr>
      <w:tr w:rsidR="007831FC" w:rsidRPr="00577847" w14:paraId="6D8B1499" w14:textId="77777777" w:rsidTr="00206EA3">
        <w:tc>
          <w:tcPr>
            <w:tcW w:w="1961" w:type="pct"/>
          </w:tcPr>
          <w:p w14:paraId="6D8B1494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Good Medical Practice (GMP) and the Clinical Skills</w:t>
            </w:r>
          </w:p>
        </w:tc>
        <w:tc>
          <w:tcPr>
            <w:tcW w:w="837" w:type="pct"/>
            <w:vAlign w:val="center"/>
          </w:tcPr>
          <w:p w14:paraId="6D8B1495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(İHU-ING)</w:t>
            </w:r>
          </w:p>
        </w:tc>
        <w:tc>
          <w:tcPr>
            <w:tcW w:w="943" w:type="pct"/>
            <w:vAlign w:val="center"/>
          </w:tcPr>
          <w:p w14:paraId="6D8B1496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757" w:type="pct"/>
            <w:vAlign w:val="center"/>
          </w:tcPr>
          <w:p w14:paraId="6D8B1497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502" w:type="pct"/>
            <w:vAlign w:val="center"/>
          </w:tcPr>
          <w:p w14:paraId="6D8B1498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7</w:t>
            </w:r>
          </w:p>
        </w:tc>
      </w:tr>
      <w:tr w:rsidR="007831FC" w:rsidRPr="00577847" w14:paraId="6D8B149F" w14:textId="77777777" w:rsidTr="00206EA3">
        <w:tc>
          <w:tcPr>
            <w:tcW w:w="1961" w:type="pct"/>
          </w:tcPr>
          <w:p w14:paraId="6D8B149A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Module 4</w:t>
            </w:r>
          </w:p>
        </w:tc>
        <w:tc>
          <w:tcPr>
            <w:tcW w:w="837" w:type="pct"/>
            <w:vAlign w:val="center"/>
          </w:tcPr>
          <w:p w14:paraId="6D8B149B" w14:textId="77777777" w:rsidR="00206EA3" w:rsidRPr="00577847" w:rsidRDefault="00206EA3" w:rsidP="00206EA3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943" w:type="pct"/>
            <w:vAlign w:val="center"/>
          </w:tcPr>
          <w:p w14:paraId="6D8B149C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757" w:type="pct"/>
            <w:vAlign w:val="center"/>
          </w:tcPr>
          <w:p w14:paraId="6D8B149D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-</w:t>
            </w:r>
          </w:p>
        </w:tc>
        <w:tc>
          <w:tcPr>
            <w:tcW w:w="502" w:type="pct"/>
            <w:vAlign w:val="center"/>
          </w:tcPr>
          <w:p w14:paraId="6D8B149E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</w:tr>
      <w:tr w:rsidR="007831FC" w:rsidRPr="00577847" w14:paraId="6D8B14A5" w14:textId="77777777" w:rsidTr="00206EA3">
        <w:tc>
          <w:tcPr>
            <w:tcW w:w="1961" w:type="pct"/>
          </w:tcPr>
          <w:p w14:paraId="6D8B14A0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Panel 4</w:t>
            </w:r>
          </w:p>
        </w:tc>
        <w:tc>
          <w:tcPr>
            <w:tcW w:w="837" w:type="pct"/>
            <w:vAlign w:val="center"/>
          </w:tcPr>
          <w:p w14:paraId="6D8B14A1" w14:textId="77777777" w:rsidR="00206EA3" w:rsidRPr="00577847" w:rsidRDefault="00206EA3" w:rsidP="00206EA3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943" w:type="pct"/>
            <w:vAlign w:val="center"/>
          </w:tcPr>
          <w:p w14:paraId="6D8B14A2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757" w:type="pct"/>
            <w:vAlign w:val="center"/>
          </w:tcPr>
          <w:p w14:paraId="6D8B14A3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02" w:type="pct"/>
            <w:vAlign w:val="center"/>
          </w:tcPr>
          <w:p w14:paraId="6D8B14A4" w14:textId="77777777" w:rsidR="00206EA3" w:rsidRPr="00577847" w:rsidRDefault="00206EA3" w:rsidP="00206EA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</w:tr>
      <w:tr w:rsidR="00206EA3" w:rsidRPr="007831FC" w14:paraId="6D8B14AB" w14:textId="77777777" w:rsidTr="00206EA3">
        <w:tc>
          <w:tcPr>
            <w:tcW w:w="1961" w:type="pct"/>
          </w:tcPr>
          <w:p w14:paraId="6D8B14A6" w14:textId="77777777" w:rsidR="00206EA3" w:rsidRPr="00577847" w:rsidRDefault="00206EA3" w:rsidP="00206EA3">
            <w:pPr>
              <w:spacing w:line="276" w:lineRule="auto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b/>
                <w:color w:val="000000" w:themeColor="text1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837" w:type="pct"/>
            <w:vAlign w:val="center"/>
          </w:tcPr>
          <w:p w14:paraId="6D8B14A7" w14:textId="77777777" w:rsidR="00206EA3" w:rsidRPr="00577847" w:rsidRDefault="00206EA3" w:rsidP="00206EA3">
            <w:pPr>
              <w:spacing w:line="276" w:lineRule="auto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943" w:type="pct"/>
            <w:vAlign w:val="center"/>
          </w:tcPr>
          <w:p w14:paraId="6D8B14A8" w14:textId="228996B5" w:rsidR="00206EA3" w:rsidRPr="00577847" w:rsidRDefault="00206EA3" w:rsidP="00FA130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="000C7F05" w:rsidRPr="00577847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59</w:t>
            </w:r>
          </w:p>
        </w:tc>
        <w:tc>
          <w:tcPr>
            <w:tcW w:w="757" w:type="pct"/>
            <w:vAlign w:val="center"/>
          </w:tcPr>
          <w:p w14:paraId="6D8B14A9" w14:textId="77777777" w:rsidR="00206EA3" w:rsidRPr="00577847" w:rsidRDefault="00206EA3" w:rsidP="00206EA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9</w:t>
            </w:r>
          </w:p>
        </w:tc>
        <w:tc>
          <w:tcPr>
            <w:tcW w:w="502" w:type="pct"/>
            <w:vAlign w:val="center"/>
          </w:tcPr>
          <w:p w14:paraId="6D8B14AA" w14:textId="7F5EC230" w:rsidR="00206EA3" w:rsidRPr="007831FC" w:rsidRDefault="00FA1305" w:rsidP="00206EA3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577847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16</w:t>
            </w:r>
            <w:r w:rsidR="000C7F05" w:rsidRPr="00577847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8</w:t>
            </w:r>
          </w:p>
        </w:tc>
      </w:tr>
    </w:tbl>
    <w:p w14:paraId="6D8B14AC" w14:textId="77777777" w:rsidR="003326AD" w:rsidRPr="007831FC" w:rsidRDefault="003326AD" w:rsidP="003326AD">
      <w:pPr>
        <w:rPr>
          <w:color w:val="000000" w:themeColor="text1"/>
          <w:sz w:val="20"/>
          <w:lang w:val="en-US"/>
        </w:rPr>
      </w:pPr>
    </w:p>
    <w:p w14:paraId="6D8B14AD" w14:textId="77777777" w:rsidR="00C02E9E" w:rsidRPr="007831FC" w:rsidRDefault="00C02E9E" w:rsidP="003326AD">
      <w:pPr>
        <w:rPr>
          <w:color w:val="000000" w:themeColor="text1"/>
          <w:sz w:val="20"/>
          <w:lang w:val="en-US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4"/>
        <w:gridCol w:w="4844"/>
      </w:tblGrid>
      <w:tr w:rsidR="007831FC" w:rsidRPr="007831FC" w14:paraId="6D8B14B0" w14:textId="77777777" w:rsidTr="00AA006F">
        <w:tc>
          <w:tcPr>
            <w:tcW w:w="2592" w:type="pct"/>
          </w:tcPr>
          <w:p w14:paraId="6D8B14AE" w14:textId="77777777" w:rsidR="00BD364D" w:rsidRPr="007831FC" w:rsidRDefault="00BD364D" w:rsidP="00BD364D">
            <w:pPr>
              <w:spacing w:line="276" w:lineRule="auto"/>
              <w:rPr>
                <w:color w:val="000000" w:themeColor="text1"/>
                <w:sz w:val="20"/>
                <w:lang w:val="en-US"/>
              </w:rPr>
            </w:pPr>
            <w:r w:rsidRPr="007831FC">
              <w:rPr>
                <w:color w:val="000000" w:themeColor="text1"/>
                <w:sz w:val="20"/>
                <w:lang w:val="en-US"/>
              </w:rPr>
              <w:t>DEAN</w:t>
            </w:r>
          </w:p>
        </w:tc>
        <w:tc>
          <w:tcPr>
            <w:tcW w:w="2408" w:type="pct"/>
          </w:tcPr>
          <w:p w14:paraId="6D8B14AF" w14:textId="77777777" w:rsidR="00BD364D" w:rsidRPr="007831FC" w:rsidRDefault="00BD364D" w:rsidP="00BD364D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Prof. Dr.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Şevki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7831FC" w:rsidRPr="007831FC" w14:paraId="6D8B14B3" w14:textId="77777777" w:rsidTr="00AA006F">
        <w:tc>
          <w:tcPr>
            <w:tcW w:w="2592" w:type="pct"/>
          </w:tcPr>
          <w:p w14:paraId="6D8B14B1" w14:textId="77777777" w:rsidR="00BD364D" w:rsidRPr="007831FC" w:rsidRDefault="00BD364D" w:rsidP="00BD364D">
            <w:pPr>
              <w:spacing w:line="276" w:lineRule="auto"/>
              <w:rPr>
                <w:color w:val="000000" w:themeColor="text1"/>
                <w:sz w:val="20"/>
                <w:lang w:val="en-US"/>
              </w:rPr>
            </w:pPr>
            <w:r w:rsidRPr="007831FC">
              <w:rPr>
                <w:color w:val="000000" w:themeColor="text1"/>
                <w:sz w:val="20"/>
                <w:lang w:val="en-US"/>
              </w:rPr>
              <w:t>COORDINATOR OF SEMESTER III</w:t>
            </w:r>
          </w:p>
        </w:tc>
        <w:tc>
          <w:tcPr>
            <w:tcW w:w="2408" w:type="pct"/>
          </w:tcPr>
          <w:p w14:paraId="6D8B14B2" w14:textId="7C1D0ECF" w:rsidR="00BD364D" w:rsidRPr="007831FC" w:rsidRDefault="001C7EAB" w:rsidP="00BD364D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Assist. Prof. </w:t>
            </w:r>
            <w:r w:rsidR="00B14944" w:rsidRPr="007831FC">
              <w:rPr>
                <w:color w:val="000000" w:themeColor="text1"/>
                <w:sz w:val="22"/>
                <w:szCs w:val="22"/>
                <w:lang w:val="en-US"/>
              </w:rPr>
              <w:t>Mehmet ÖZTÜRK</w:t>
            </w:r>
          </w:p>
        </w:tc>
      </w:tr>
      <w:tr w:rsidR="007831FC" w:rsidRPr="007831FC" w14:paraId="6D8B14B6" w14:textId="77777777" w:rsidTr="00AA006F">
        <w:tc>
          <w:tcPr>
            <w:tcW w:w="2592" w:type="pct"/>
          </w:tcPr>
          <w:p w14:paraId="6D8B14B4" w14:textId="77777777" w:rsidR="00BD364D" w:rsidRPr="007831FC" w:rsidRDefault="00BD364D" w:rsidP="00BD364D">
            <w:pPr>
              <w:spacing w:line="276" w:lineRule="auto"/>
              <w:rPr>
                <w:color w:val="000000" w:themeColor="text1"/>
                <w:sz w:val="20"/>
                <w:lang w:val="en-US"/>
              </w:rPr>
            </w:pPr>
            <w:r w:rsidRPr="007831FC">
              <w:rPr>
                <w:color w:val="000000" w:themeColor="text1"/>
                <w:sz w:val="20"/>
                <w:lang w:val="en-US"/>
              </w:rPr>
              <w:t>COORDINATOR ASSISTANT OF SEMESTER III</w:t>
            </w:r>
          </w:p>
        </w:tc>
        <w:tc>
          <w:tcPr>
            <w:tcW w:w="2408" w:type="pct"/>
          </w:tcPr>
          <w:p w14:paraId="6D8B14B5" w14:textId="0A6D6F37" w:rsidR="00BD364D" w:rsidRPr="007831FC" w:rsidRDefault="001C7EAB" w:rsidP="00BD364D">
            <w:pPr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Assist. Prof.</w:t>
            </w:r>
            <w:r w:rsidR="00B14944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K</w:t>
            </w:r>
            <w:r w:rsidR="00C61ABF">
              <w:rPr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Ozan LÜLE</w:t>
            </w:r>
          </w:p>
        </w:tc>
      </w:tr>
      <w:tr w:rsidR="007831FC" w:rsidRPr="007831FC" w14:paraId="6D8B14B9" w14:textId="77777777" w:rsidTr="00AA006F">
        <w:tc>
          <w:tcPr>
            <w:tcW w:w="2592" w:type="pct"/>
          </w:tcPr>
          <w:p w14:paraId="6D8B14B7" w14:textId="77777777" w:rsidR="00951123" w:rsidRPr="007831FC" w:rsidRDefault="00C52087" w:rsidP="00AA006F">
            <w:pPr>
              <w:spacing w:line="276" w:lineRule="auto"/>
              <w:rPr>
                <w:color w:val="000000" w:themeColor="text1"/>
                <w:sz w:val="20"/>
                <w:lang w:val="en-US"/>
              </w:rPr>
            </w:pPr>
            <w:proofErr w:type="gramStart"/>
            <w:r w:rsidRPr="007831FC">
              <w:rPr>
                <w:color w:val="000000" w:themeColor="text1"/>
                <w:sz w:val="20"/>
                <w:lang w:val="en-US"/>
              </w:rPr>
              <w:t xml:space="preserve">CHAIRMAN </w:t>
            </w:r>
            <w:r w:rsidR="00951123" w:rsidRPr="007831FC">
              <w:rPr>
                <w:color w:val="000000" w:themeColor="text1"/>
                <w:sz w:val="20"/>
                <w:lang w:val="en-US"/>
              </w:rPr>
              <w:t xml:space="preserve"> OF</w:t>
            </w:r>
            <w:proofErr w:type="gramEnd"/>
            <w:r w:rsidR="00951123" w:rsidRPr="007831FC">
              <w:rPr>
                <w:color w:val="000000" w:themeColor="text1"/>
                <w:sz w:val="20"/>
                <w:lang w:val="en-US"/>
              </w:rPr>
              <w:t xml:space="preserve"> THE COMMITTEEE</w:t>
            </w:r>
          </w:p>
        </w:tc>
        <w:tc>
          <w:tcPr>
            <w:tcW w:w="2408" w:type="pct"/>
          </w:tcPr>
          <w:p w14:paraId="6D8B14B8" w14:textId="356A89AA" w:rsidR="00951123" w:rsidRPr="007831FC" w:rsidRDefault="008F6E00" w:rsidP="006E5CED">
            <w:pPr>
              <w:spacing w:line="276" w:lineRule="auto"/>
              <w:rPr>
                <w:color w:val="000000" w:themeColor="text1"/>
                <w:sz w:val="20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Assoc. Prof. M. Fatih E</w:t>
            </w:r>
            <w:r w:rsidR="00134DF4">
              <w:rPr>
                <w:color w:val="000000" w:themeColor="text1"/>
                <w:sz w:val="22"/>
                <w:szCs w:val="22"/>
                <w:lang w:val="en-US"/>
              </w:rPr>
              <w:t>RDUR</w:t>
            </w:r>
          </w:p>
        </w:tc>
      </w:tr>
    </w:tbl>
    <w:p w14:paraId="6D8B14BA" w14:textId="77777777" w:rsidR="003326AD" w:rsidRPr="007831FC" w:rsidRDefault="003326AD" w:rsidP="003326AD">
      <w:pPr>
        <w:rPr>
          <w:color w:val="000000" w:themeColor="text1"/>
          <w:sz w:val="20"/>
          <w:lang w:val="en-US"/>
        </w:rPr>
      </w:pPr>
      <w:r w:rsidRPr="007831FC">
        <w:rPr>
          <w:color w:val="000000" w:themeColor="text1"/>
          <w:sz w:val="20"/>
          <w:lang w:val="en-US"/>
        </w:rPr>
        <w:tab/>
      </w:r>
    </w:p>
    <w:p w14:paraId="6D8B14BB" w14:textId="77777777" w:rsidR="00C02E9E" w:rsidRPr="007831FC" w:rsidRDefault="00C02E9E" w:rsidP="003326AD">
      <w:pPr>
        <w:rPr>
          <w:color w:val="000000" w:themeColor="text1"/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83"/>
        <w:gridCol w:w="5154"/>
      </w:tblGrid>
      <w:tr w:rsidR="007831FC" w:rsidRPr="007831FC" w14:paraId="6D8B14BD" w14:textId="77777777" w:rsidTr="00EF79AA">
        <w:tc>
          <w:tcPr>
            <w:tcW w:w="5000" w:type="pct"/>
            <w:gridSpan w:val="2"/>
          </w:tcPr>
          <w:p w14:paraId="6D8B14BC" w14:textId="77777777" w:rsidR="005C1311" w:rsidRPr="007831FC" w:rsidRDefault="00E935D2" w:rsidP="00E57D41">
            <w:pPr>
              <w:jc w:val="center"/>
              <w:rPr>
                <w:color w:val="000000" w:themeColor="text1"/>
                <w:sz w:val="20"/>
                <w:lang w:val="en-US"/>
              </w:rPr>
            </w:pPr>
            <w:r w:rsidRPr="007831FC">
              <w:rPr>
                <w:color w:val="000000" w:themeColor="text1"/>
                <w:sz w:val="20"/>
                <w:lang w:val="en-US"/>
              </w:rPr>
              <w:t>MEMBERS OF THE COMMITTEE</w:t>
            </w:r>
          </w:p>
        </w:tc>
      </w:tr>
      <w:tr w:rsidR="008058A7" w:rsidRPr="007831FC" w14:paraId="6D8B14C0" w14:textId="77777777" w:rsidTr="00EF79AA">
        <w:tc>
          <w:tcPr>
            <w:tcW w:w="2458" w:type="pct"/>
          </w:tcPr>
          <w:p w14:paraId="6D8B14BE" w14:textId="77777777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Prof. Ayşe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Balat</w:t>
            </w:r>
            <w:proofErr w:type="spellEnd"/>
          </w:p>
        </w:tc>
        <w:tc>
          <w:tcPr>
            <w:tcW w:w="2542" w:type="pct"/>
          </w:tcPr>
          <w:p w14:paraId="6D8B14BF" w14:textId="7E0AFB71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Assoc. Prof. Neslihan Tepe</w:t>
            </w:r>
          </w:p>
        </w:tc>
      </w:tr>
      <w:tr w:rsidR="008058A7" w:rsidRPr="007831FC" w14:paraId="6D8B14C3" w14:textId="77777777" w:rsidTr="00EF79AA">
        <w:tc>
          <w:tcPr>
            <w:tcW w:w="2458" w:type="pct"/>
          </w:tcPr>
          <w:p w14:paraId="6D8B14C1" w14:textId="77777777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Prof. Mehmet Keskin</w:t>
            </w:r>
          </w:p>
        </w:tc>
        <w:tc>
          <w:tcPr>
            <w:tcW w:w="2542" w:type="pct"/>
          </w:tcPr>
          <w:p w14:paraId="6D8B14C2" w14:textId="065D1710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Assoc. Prof. Murat Karaoğlan</w:t>
            </w:r>
          </w:p>
        </w:tc>
      </w:tr>
      <w:tr w:rsidR="008058A7" w:rsidRPr="007831FC" w14:paraId="6D8B14C6" w14:textId="77777777" w:rsidTr="00EF79AA">
        <w:tc>
          <w:tcPr>
            <w:tcW w:w="2458" w:type="pct"/>
          </w:tcPr>
          <w:p w14:paraId="6D8B14C4" w14:textId="77777777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Prof. A. 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  <w:tc>
          <w:tcPr>
            <w:tcW w:w="2542" w:type="pct"/>
          </w:tcPr>
          <w:p w14:paraId="6D8B14C5" w14:textId="08BC05E9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oc</w:t>
            </w: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. Prof. M. Hanifi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Bademkıran</w:t>
            </w:r>
            <w:proofErr w:type="spellEnd"/>
          </w:p>
        </w:tc>
      </w:tr>
      <w:tr w:rsidR="008058A7" w:rsidRPr="007831FC" w14:paraId="6D8B14C9" w14:textId="77777777" w:rsidTr="00EF79AA">
        <w:tc>
          <w:tcPr>
            <w:tcW w:w="2458" w:type="pct"/>
          </w:tcPr>
          <w:p w14:paraId="6D8B14C7" w14:textId="3B222EC2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Prof. Cuma Yıldırım</w:t>
            </w:r>
          </w:p>
        </w:tc>
        <w:tc>
          <w:tcPr>
            <w:tcW w:w="2542" w:type="pct"/>
          </w:tcPr>
          <w:p w14:paraId="6D8B14C8" w14:textId="335045C7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oc</w:t>
            </w: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. Prof. Mehtap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Akbalık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Kara</w:t>
            </w:r>
          </w:p>
        </w:tc>
      </w:tr>
      <w:tr w:rsidR="008058A7" w:rsidRPr="007831FC" w14:paraId="6D8B14CC" w14:textId="77777777" w:rsidTr="00EF79AA">
        <w:tc>
          <w:tcPr>
            <w:tcW w:w="2458" w:type="pct"/>
          </w:tcPr>
          <w:p w14:paraId="6D8B14CA" w14:textId="77777777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Celalettin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  <w:tc>
          <w:tcPr>
            <w:tcW w:w="2542" w:type="pct"/>
          </w:tcPr>
          <w:p w14:paraId="6D8B14CB" w14:textId="34E5D3A2" w:rsidR="00545420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Assist. Prof. Evren Uzun</w:t>
            </w:r>
          </w:p>
        </w:tc>
      </w:tr>
      <w:tr w:rsidR="008058A7" w:rsidRPr="007831FC" w14:paraId="6D8B14CF" w14:textId="77777777" w:rsidTr="00EF79AA">
        <w:tc>
          <w:tcPr>
            <w:tcW w:w="2458" w:type="pct"/>
          </w:tcPr>
          <w:p w14:paraId="6D8B14CD" w14:textId="0E0038E2" w:rsidR="008058A7" w:rsidRPr="007831FC" w:rsidRDefault="008058A7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Prof. Mustafa Araz</w:t>
            </w:r>
          </w:p>
        </w:tc>
        <w:tc>
          <w:tcPr>
            <w:tcW w:w="2542" w:type="pct"/>
          </w:tcPr>
          <w:p w14:paraId="6D8B14CE" w14:textId="1DCCB523" w:rsidR="008058A7" w:rsidRPr="007831FC" w:rsidRDefault="00545420" w:rsidP="008058A7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Assist. Prof. Muharrem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Baturu</w:t>
            </w:r>
            <w:proofErr w:type="spellEnd"/>
          </w:p>
        </w:tc>
      </w:tr>
      <w:tr w:rsidR="00545420" w:rsidRPr="007831FC" w14:paraId="6D8B14D2" w14:textId="77777777" w:rsidTr="00EF79AA">
        <w:tc>
          <w:tcPr>
            <w:tcW w:w="2458" w:type="pct"/>
          </w:tcPr>
          <w:p w14:paraId="6D8B14D0" w14:textId="6A602F82" w:rsidR="00545420" w:rsidRPr="007831FC" w:rsidRDefault="00545420" w:rsidP="0054542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Prof. H. Ayhan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Özkur</w:t>
            </w:r>
            <w:proofErr w:type="spellEnd"/>
          </w:p>
        </w:tc>
        <w:tc>
          <w:tcPr>
            <w:tcW w:w="2542" w:type="pct"/>
          </w:tcPr>
          <w:p w14:paraId="6D8B14D1" w14:textId="4E6BE604" w:rsidR="00545420" w:rsidRPr="007831FC" w:rsidRDefault="00545420" w:rsidP="0054542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Assist. Prof. Mehmet Öztürk</w:t>
            </w:r>
          </w:p>
        </w:tc>
      </w:tr>
      <w:tr w:rsidR="00545420" w:rsidRPr="007831FC" w14:paraId="6D8B14D5" w14:textId="77777777" w:rsidTr="00EF79AA">
        <w:tc>
          <w:tcPr>
            <w:tcW w:w="2458" w:type="pct"/>
          </w:tcPr>
          <w:p w14:paraId="6D8B14D3" w14:textId="709ECB28" w:rsidR="00545420" w:rsidRPr="007831FC" w:rsidRDefault="00545420" w:rsidP="0054542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Prof. Ömer Bayrak</w:t>
            </w:r>
          </w:p>
        </w:tc>
        <w:tc>
          <w:tcPr>
            <w:tcW w:w="2542" w:type="pct"/>
          </w:tcPr>
          <w:p w14:paraId="6D8B14D4" w14:textId="1C63F5AE" w:rsidR="00545420" w:rsidRPr="007831FC" w:rsidRDefault="00545420" w:rsidP="0054542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Assist. Prof. Furkan Çetin</w:t>
            </w:r>
          </w:p>
        </w:tc>
      </w:tr>
      <w:tr w:rsidR="00545420" w:rsidRPr="007831FC" w14:paraId="6D8B14D8" w14:textId="77777777" w:rsidTr="00EF79AA">
        <w:tc>
          <w:tcPr>
            <w:tcW w:w="2458" w:type="pct"/>
          </w:tcPr>
          <w:p w14:paraId="6D8B14D6" w14:textId="4A3165D9" w:rsidR="00545420" w:rsidRPr="007831FC" w:rsidRDefault="00545420" w:rsidP="0054542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Prof. Özlem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  <w:tc>
          <w:tcPr>
            <w:tcW w:w="2542" w:type="pct"/>
          </w:tcPr>
          <w:p w14:paraId="6D8B14D7" w14:textId="0D8D4ABD" w:rsidR="00545420" w:rsidRPr="007831FC" w:rsidRDefault="00671ED9" w:rsidP="00545420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Assist. Prof. Samet Benli</w:t>
            </w:r>
          </w:p>
        </w:tc>
      </w:tr>
      <w:tr w:rsidR="00671ED9" w:rsidRPr="007831FC" w14:paraId="6D8B14DB" w14:textId="77777777" w:rsidTr="00EF79AA">
        <w:tc>
          <w:tcPr>
            <w:tcW w:w="2458" w:type="pct"/>
          </w:tcPr>
          <w:p w14:paraId="6D8B14D9" w14:textId="7ADEEC06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Prof. Suzan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Tabur</w:t>
            </w:r>
            <w:proofErr w:type="spellEnd"/>
          </w:p>
        </w:tc>
        <w:tc>
          <w:tcPr>
            <w:tcW w:w="2542" w:type="pct"/>
          </w:tcPr>
          <w:p w14:paraId="6D8B14DA" w14:textId="219CCC43" w:rsidR="00671ED9" w:rsidRPr="007831FC" w:rsidRDefault="00D03917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Assist. Prof</w:t>
            </w:r>
            <w:r w:rsidR="00671ED9">
              <w:rPr>
                <w:color w:val="000000" w:themeColor="text1"/>
                <w:sz w:val="22"/>
                <w:szCs w:val="22"/>
                <w:lang w:val="en-US"/>
              </w:rPr>
              <w:t>.</w:t>
            </w:r>
            <w:r w:rsidR="00671ED9"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1ED9"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="00671ED9"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671ED9" w:rsidRPr="007831FC" w14:paraId="6D8B14DE" w14:textId="77777777" w:rsidTr="00EF79AA">
        <w:tc>
          <w:tcPr>
            <w:tcW w:w="2458" w:type="pct"/>
          </w:tcPr>
          <w:p w14:paraId="6D8B14DC" w14:textId="55118FCD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Prof. Haluk Şen</w:t>
            </w:r>
          </w:p>
        </w:tc>
        <w:tc>
          <w:tcPr>
            <w:tcW w:w="2542" w:type="pct"/>
          </w:tcPr>
          <w:p w14:paraId="6D8B14DD" w14:textId="50F4CD31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71ED9" w:rsidRPr="007831FC" w14:paraId="6D8B14E1" w14:textId="77777777" w:rsidTr="00EF79AA">
        <w:tc>
          <w:tcPr>
            <w:tcW w:w="2458" w:type="pct"/>
          </w:tcPr>
          <w:p w14:paraId="6D8B14DF" w14:textId="1DC6925A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Prof. Umut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Elboğa</w:t>
            </w:r>
            <w:proofErr w:type="spellEnd"/>
          </w:p>
        </w:tc>
        <w:tc>
          <w:tcPr>
            <w:tcW w:w="2542" w:type="pct"/>
          </w:tcPr>
          <w:p w14:paraId="6D8B14E0" w14:textId="5121B58B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71ED9" w:rsidRPr="007831FC" w14:paraId="6D8B14E4" w14:textId="77777777" w:rsidTr="00EF79AA">
        <w:tc>
          <w:tcPr>
            <w:tcW w:w="2458" w:type="pct"/>
          </w:tcPr>
          <w:p w14:paraId="6D8B14E2" w14:textId="65E9493B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Prof. Ertan Şahin</w:t>
            </w:r>
          </w:p>
        </w:tc>
        <w:tc>
          <w:tcPr>
            <w:tcW w:w="2542" w:type="pct"/>
          </w:tcPr>
          <w:p w14:paraId="6D8B14E3" w14:textId="71511EE2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71ED9" w:rsidRPr="007831FC" w14:paraId="6D8B14E7" w14:textId="77777777" w:rsidTr="00EF79AA">
        <w:tc>
          <w:tcPr>
            <w:tcW w:w="2458" w:type="pct"/>
          </w:tcPr>
          <w:p w14:paraId="6D8B14E5" w14:textId="34AF494B" w:rsidR="00671ED9" w:rsidRPr="007831FC" w:rsidRDefault="00671ED9" w:rsidP="00671ED9">
            <w:pPr>
              <w:rPr>
                <w:color w:val="000000" w:themeColor="text1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Assoc. Prof. Hüseyin Çağlayan Özcan</w:t>
            </w:r>
          </w:p>
        </w:tc>
        <w:tc>
          <w:tcPr>
            <w:tcW w:w="2542" w:type="pct"/>
          </w:tcPr>
          <w:p w14:paraId="6D8B14E6" w14:textId="7D3DCAEA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71ED9" w:rsidRPr="007831FC" w14:paraId="6D8B14EA" w14:textId="77777777" w:rsidTr="00EF79AA">
        <w:tc>
          <w:tcPr>
            <w:tcW w:w="2458" w:type="pct"/>
          </w:tcPr>
          <w:p w14:paraId="6D8B14E8" w14:textId="43F0FA87" w:rsidR="00671ED9" w:rsidRPr="007831FC" w:rsidRDefault="00671ED9" w:rsidP="00671ED9">
            <w:pPr>
              <w:rPr>
                <w:color w:val="000000" w:themeColor="text1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oc</w:t>
            </w: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. Prof. Mustafa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Sabak</w:t>
            </w:r>
            <w:proofErr w:type="spellEnd"/>
          </w:p>
        </w:tc>
        <w:tc>
          <w:tcPr>
            <w:tcW w:w="2542" w:type="pct"/>
          </w:tcPr>
          <w:p w14:paraId="6D8B14E9" w14:textId="5F2553EA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71ED9" w:rsidRPr="007831FC" w14:paraId="6D8B14ED" w14:textId="77777777" w:rsidTr="00EF79AA">
        <w:tc>
          <w:tcPr>
            <w:tcW w:w="2458" w:type="pct"/>
          </w:tcPr>
          <w:p w14:paraId="6D8B14EB" w14:textId="0EC7E443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Assoc. Prof. Deniz Esin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Tekcan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Şanlı</w:t>
            </w:r>
            <w:proofErr w:type="spellEnd"/>
          </w:p>
        </w:tc>
        <w:tc>
          <w:tcPr>
            <w:tcW w:w="2542" w:type="pct"/>
          </w:tcPr>
          <w:p w14:paraId="6D8B14EC" w14:textId="7BB3C7C3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71ED9" w:rsidRPr="007831FC" w14:paraId="6D8B14F0" w14:textId="77777777" w:rsidTr="00EF79AA">
        <w:tc>
          <w:tcPr>
            <w:tcW w:w="2458" w:type="pct"/>
          </w:tcPr>
          <w:p w14:paraId="6D8B14EE" w14:textId="258CA24D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Assoc. Prof. M. Fatih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Erdur</w:t>
            </w:r>
            <w:proofErr w:type="spellEnd"/>
          </w:p>
        </w:tc>
        <w:tc>
          <w:tcPr>
            <w:tcW w:w="2542" w:type="pct"/>
          </w:tcPr>
          <w:p w14:paraId="6D8B14EF" w14:textId="77777777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71ED9" w:rsidRPr="007831FC" w14:paraId="6D8B14F3" w14:textId="77777777" w:rsidTr="00EF79AA">
        <w:tc>
          <w:tcPr>
            <w:tcW w:w="2458" w:type="pct"/>
          </w:tcPr>
          <w:p w14:paraId="6D8B14F1" w14:textId="1BBB24E3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542" w:type="pct"/>
          </w:tcPr>
          <w:p w14:paraId="6D8B14F2" w14:textId="77777777" w:rsidR="00671ED9" w:rsidRPr="007831FC" w:rsidRDefault="00671ED9" w:rsidP="00671ED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6D8B14F4" w14:textId="77777777" w:rsidR="00C80353" w:rsidRPr="007831FC" w:rsidRDefault="00C80353" w:rsidP="00ED6359">
      <w:pPr>
        <w:spacing w:line="276" w:lineRule="auto"/>
        <w:jc w:val="right"/>
        <w:rPr>
          <w:color w:val="000000" w:themeColor="text1"/>
          <w:sz w:val="22"/>
          <w:lang w:val="en-US"/>
        </w:rPr>
      </w:pPr>
    </w:p>
    <w:p w14:paraId="6D8B14F5" w14:textId="77777777" w:rsidR="00E706B5" w:rsidRDefault="00E706B5" w:rsidP="00ED6359">
      <w:pPr>
        <w:spacing w:line="276" w:lineRule="auto"/>
        <w:jc w:val="right"/>
        <w:rPr>
          <w:color w:val="000000" w:themeColor="text1"/>
          <w:sz w:val="22"/>
          <w:lang w:val="en-US"/>
        </w:rPr>
      </w:pPr>
    </w:p>
    <w:p w14:paraId="2076037D" w14:textId="77777777" w:rsidR="00F96737" w:rsidRPr="007831FC" w:rsidRDefault="00F96737" w:rsidP="00ED6359">
      <w:pPr>
        <w:spacing w:line="276" w:lineRule="auto"/>
        <w:jc w:val="right"/>
        <w:rPr>
          <w:color w:val="000000" w:themeColor="text1"/>
          <w:sz w:val="22"/>
          <w:lang w:val="en-US"/>
        </w:rPr>
      </w:pPr>
    </w:p>
    <w:p w14:paraId="3456C03E" w14:textId="77777777" w:rsidR="00B14944" w:rsidRPr="00350FFE" w:rsidRDefault="00B14944" w:rsidP="00B14944">
      <w:pPr>
        <w:spacing w:line="276" w:lineRule="auto"/>
        <w:jc w:val="right"/>
        <w:rPr>
          <w:b/>
          <w:sz w:val="20"/>
          <w:szCs w:val="22"/>
          <w:lang w:val="en-US"/>
        </w:rPr>
      </w:pPr>
      <w:r w:rsidRPr="00350FFE">
        <w:rPr>
          <w:b/>
          <w:noProof/>
          <w:sz w:val="22"/>
          <w:szCs w:val="22"/>
        </w:rPr>
        <w:lastRenderedPageBreak/>
        <w:drawing>
          <wp:anchor distT="0" distB="0" distL="114300" distR="114300" simplePos="0" relativeHeight="251660800" behindDoc="0" locked="0" layoutInCell="1" allowOverlap="1" wp14:anchorId="624F4BF3" wp14:editId="1721849E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3" name="Resim 3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0FFE">
        <w:rPr>
          <w:b/>
          <w:sz w:val="22"/>
          <w:lang w:val="en-US"/>
        </w:rPr>
        <w:t>UNIVERSITY OF GAZIANTEP FACULTY OF MEDICINE</w:t>
      </w:r>
    </w:p>
    <w:p w14:paraId="7F19C8C9" w14:textId="77777777" w:rsidR="00B14944" w:rsidRPr="00350FFE" w:rsidRDefault="00B14944" w:rsidP="00B14944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350FFE">
        <w:rPr>
          <w:b/>
          <w:sz w:val="22"/>
          <w:szCs w:val="22"/>
          <w:lang w:val="en-US"/>
        </w:rPr>
        <w:t>202</w:t>
      </w:r>
      <w:r>
        <w:rPr>
          <w:b/>
          <w:sz w:val="22"/>
          <w:szCs w:val="22"/>
          <w:lang w:val="en-US"/>
        </w:rPr>
        <w:t>5</w:t>
      </w:r>
      <w:r w:rsidRPr="00350FFE">
        <w:rPr>
          <w:b/>
          <w:sz w:val="22"/>
          <w:szCs w:val="22"/>
          <w:lang w:val="en-US"/>
        </w:rPr>
        <w:t>–202</w:t>
      </w:r>
      <w:r>
        <w:rPr>
          <w:b/>
          <w:sz w:val="22"/>
          <w:szCs w:val="22"/>
          <w:lang w:val="en-US"/>
        </w:rPr>
        <w:t>6</w:t>
      </w:r>
      <w:r w:rsidRPr="00350FFE">
        <w:rPr>
          <w:b/>
          <w:sz w:val="22"/>
          <w:szCs w:val="22"/>
          <w:lang w:val="en-US"/>
        </w:rPr>
        <w:t xml:space="preserve"> ACADEMIC YEAR ENGLISH</w:t>
      </w:r>
      <w:r w:rsidRPr="00350FFE">
        <w:rPr>
          <w:b/>
          <w:sz w:val="22"/>
          <w:lang w:val="en-US"/>
        </w:rPr>
        <w:t>MEDICINE</w:t>
      </w:r>
    </w:p>
    <w:p w14:paraId="1B38C50D" w14:textId="77777777" w:rsidR="00B14944" w:rsidRPr="00350FFE" w:rsidRDefault="00B14944" w:rsidP="00B14944">
      <w:pPr>
        <w:spacing w:line="276" w:lineRule="auto"/>
        <w:jc w:val="right"/>
        <w:rPr>
          <w:sz w:val="22"/>
          <w:szCs w:val="22"/>
          <w:lang w:val="en-US"/>
        </w:rPr>
      </w:pPr>
      <w:r w:rsidRPr="00350FFE">
        <w:rPr>
          <w:b/>
          <w:sz w:val="22"/>
          <w:szCs w:val="22"/>
          <w:lang w:val="en-US"/>
        </w:rPr>
        <w:t>SEMESTER III COMMITTEE III</w:t>
      </w:r>
    </w:p>
    <w:p w14:paraId="6BEC4B21" w14:textId="77777777" w:rsidR="00B14944" w:rsidRPr="00350FFE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630B0ECC" w14:textId="77777777" w:rsidR="00B14944" w:rsidRPr="00350FFE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3A4391D5" w14:textId="77777777" w:rsidR="00B14944" w:rsidRPr="00350FFE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4D3E7D88" w14:textId="77777777" w:rsidR="00B14944" w:rsidRPr="00350FFE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7162AC7C" w14:textId="77777777" w:rsidR="00B14944" w:rsidRPr="00350FFE" w:rsidRDefault="00B14944" w:rsidP="00B14944">
      <w:pPr>
        <w:spacing w:line="360" w:lineRule="auto"/>
        <w:rPr>
          <w:sz w:val="22"/>
          <w:szCs w:val="2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5"/>
        <w:gridCol w:w="2530"/>
        <w:gridCol w:w="2532"/>
        <w:gridCol w:w="2540"/>
      </w:tblGrid>
      <w:tr w:rsidR="00B14944" w:rsidRPr="00B77D09" w14:paraId="725570ED" w14:textId="77777777" w:rsidTr="008F1644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0854" w14:textId="77777777" w:rsidR="00B14944" w:rsidRPr="00B77D09" w:rsidRDefault="00B14944" w:rsidP="008F1644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B77D09">
              <w:rPr>
                <w:b/>
                <w:sz w:val="20"/>
                <w:lang w:val="en-US"/>
              </w:rPr>
              <w:t>Committees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854F" w14:textId="77777777" w:rsidR="00B14944" w:rsidRPr="00B77D09" w:rsidRDefault="00B14944" w:rsidP="008F1644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B77D09">
              <w:rPr>
                <w:b/>
                <w:sz w:val="20"/>
                <w:lang w:val="en-US"/>
              </w:rPr>
              <w:t>Committee begins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1F35" w14:textId="77777777" w:rsidR="00B14944" w:rsidRPr="00B77D09" w:rsidRDefault="00B14944" w:rsidP="008F1644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B77D09">
              <w:rPr>
                <w:b/>
                <w:sz w:val="20"/>
                <w:lang w:val="en-US"/>
              </w:rPr>
              <w:t>Committee ends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2997" w14:textId="77777777" w:rsidR="00B14944" w:rsidRPr="00B77D09" w:rsidRDefault="00B14944" w:rsidP="008F1644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B77D09">
              <w:rPr>
                <w:b/>
                <w:sz w:val="20"/>
                <w:lang w:val="en-US"/>
              </w:rPr>
              <w:t>Committee Examination</w:t>
            </w:r>
          </w:p>
        </w:tc>
      </w:tr>
      <w:tr w:rsidR="00B14944" w:rsidRPr="00B77D09" w14:paraId="3188615A" w14:textId="77777777" w:rsidTr="008F1644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2397" w14:textId="77777777" w:rsidR="00B14944" w:rsidRPr="00B77D09" w:rsidRDefault="00B14944" w:rsidP="008F1644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3C7D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Pr="0080483B">
              <w:rPr>
                <w:lang w:val="en-US"/>
              </w:rPr>
              <w:t xml:space="preserve"> September 202</w:t>
            </w:r>
            <w:r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38B6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80483B">
              <w:rPr>
                <w:lang w:val="en-US"/>
              </w:rPr>
              <w:t xml:space="preserve"> </w:t>
            </w:r>
            <w:r>
              <w:rPr>
                <w:lang w:val="en-US"/>
              </w:rPr>
              <w:t>Octo</w:t>
            </w:r>
            <w:r w:rsidRPr="0080483B">
              <w:rPr>
                <w:lang w:val="en-US"/>
              </w:rPr>
              <w:t>ber 202</w:t>
            </w:r>
            <w:r>
              <w:rPr>
                <w:lang w:val="en-US"/>
              </w:rPr>
              <w:t>5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8BE3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  <w:r w:rsidRPr="0080483B">
              <w:rPr>
                <w:lang w:val="en-US"/>
              </w:rPr>
              <w:t xml:space="preserve"> </w:t>
            </w:r>
            <w:r>
              <w:rPr>
                <w:lang w:val="en-US"/>
              </w:rPr>
              <w:t>Octo</w:t>
            </w:r>
            <w:r w:rsidRPr="0080483B">
              <w:rPr>
                <w:lang w:val="en-US"/>
              </w:rPr>
              <w:t>ber 202</w:t>
            </w:r>
            <w:r>
              <w:rPr>
                <w:lang w:val="en-US"/>
              </w:rPr>
              <w:t>5</w:t>
            </w:r>
          </w:p>
        </w:tc>
      </w:tr>
      <w:tr w:rsidR="00B14944" w:rsidRPr="00B77D09" w14:paraId="5BB5BB29" w14:textId="77777777" w:rsidTr="008F1644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8406" w14:textId="77777777" w:rsidR="00B14944" w:rsidRPr="00B77D09" w:rsidRDefault="00B14944" w:rsidP="008F1644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II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BB36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03</w:t>
            </w:r>
            <w:r w:rsidRPr="0080483B">
              <w:rPr>
                <w:lang w:val="en-US"/>
              </w:rPr>
              <w:t xml:space="preserve"> November 202</w:t>
            </w:r>
            <w:r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E913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Pr="0080483B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5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4B4D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Pr="0080483B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5</w:t>
            </w:r>
          </w:p>
        </w:tc>
      </w:tr>
      <w:tr w:rsidR="00B14944" w:rsidRPr="00B77D09" w14:paraId="0B4A4009" w14:textId="77777777" w:rsidTr="008F1644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0D34" w14:textId="77777777" w:rsidR="00B14944" w:rsidRPr="00B77D09" w:rsidRDefault="00B14944" w:rsidP="008F1644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III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60A6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Pr="0080483B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BB90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09</w:t>
            </w:r>
            <w:r w:rsidRPr="0080483B">
              <w:rPr>
                <w:lang w:val="en-US"/>
              </w:rPr>
              <w:t xml:space="preserve"> January 202</w:t>
            </w:r>
            <w:r>
              <w:rPr>
                <w:lang w:val="en-US"/>
              </w:rPr>
              <w:t>6</w:t>
            </w:r>
            <w:r w:rsidRPr="0080483B">
              <w:rPr>
                <w:lang w:val="en-US"/>
              </w:rPr>
              <w:t xml:space="preserve">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5582" w14:textId="77777777" w:rsidR="00B14944" w:rsidRPr="0080483B" w:rsidRDefault="00B14944" w:rsidP="008F1644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09</w:t>
            </w:r>
            <w:r w:rsidRPr="0080483B">
              <w:rPr>
                <w:lang w:val="en-US"/>
              </w:rPr>
              <w:t xml:space="preserve"> January 202</w:t>
            </w:r>
            <w:r>
              <w:rPr>
                <w:lang w:val="en-US"/>
              </w:rPr>
              <w:t>6</w:t>
            </w:r>
          </w:p>
        </w:tc>
      </w:tr>
      <w:tr w:rsidR="00B14944" w:rsidRPr="00B77D09" w14:paraId="7E76212B" w14:textId="77777777" w:rsidTr="008F1644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4AA6" w14:textId="77777777" w:rsidR="00B14944" w:rsidRPr="00B77D09" w:rsidRDefault="00B14944" w:rsidP="008F1644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IV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90AD" w14:textId="77777777" w:rsidR="00B14944" w:rsidRPr="003F1C70" w:rsidRDefault="00B14944" w:rsidP="008F1644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lang w:val="en-US"/>
              </w:rPr>
              <w:t>19 January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63CE7" w14:textId="77777777" w:rsidR="00B14944" w:rsidRPr="003F1C70" w:rsidRDefault="00B14944" w:rsidP="008F164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 xml:space="preserve">27 </w:t>
            </w:r>
            <w:proofErr w:type="spellStart"/>
            <w:r w:rsidRPr="003F1C70">
              <w:rPr>
                <w:sz w:val="22"/>
                <w:szCs w:val="22"/>
              </w:rPr>
              <w:t>February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2DBB" w14:textId="77777777" w:rsidR="00B14944" w:rsidRPr="008921EF" w:rsidRDefault="00B14944" w:rsidP="008F1644">
            <w:pPr>
              <w:spacing w:line="360" w:lineRule="auto"/>
              <w:jc w:val="center"/>
              <w:rPr>
                <w:sz w:val="22"/>
                <w:szCs w:val="22"/>
                <w:highlight w:val="yellow"/>
              </w:rPr>
            </w:pPr>
            <w:r w:rsidRPr="003F1C70">
              <w:rPr>
                <w:sz w:val="22"/>
                <w:szCs w:val="22"/>
              </w:rPr>
              <w:t xml:space="preserve">27 </w:t>
            </w:r>
            <w:proofErr w:type="spellStart"/>
            <w:r w:rsidRPr="003F1C70">
              <w:rPr>
                <w:sz w:val="22"/>
                <w:szCs w:val="22"/>
              </w:rPr>
              <w:t>February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</w:tr>
      <w:tr w:rsidR="00B14944" w:rsidRPr="00B77D09" w14:paraId="0C8BE8FD" w14:textId="77777777" w:rsidTr="008F1644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5E58" w14:textId="77777777" w:rsidR="00B14944" w:rsidRPr="00B77D09" w:rsidRDefault="00B14944" w:rsidP="008F1644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V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702D9" w14:textId="77777777" w:rsidR="00B14944" w:rsidRPr="003F1C70" w:rsidRDefault="00B14944" w:rsidP="008F1644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 xml:space="preserve">02 </w:t>
            </w:r>
            <w:proofErr w:type="spellStart"/>
            <w:r w:rsidRPr="003F1C70">
              <w:rPr>
                <w:sz w:val="22"/>
                <w:szCs w:val="22"/>
              </w:rPr>
              <w:t>March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778" w14:textId="77777777" w:rsidR="00B14944" w:rsidRPr="003F1C70" w:rsidRDefault="00B14944" w:rsidP="008F164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>24 April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BB01" w14:textId="77777777" w:rsidR="00B14944" w:rsidRPr="003F1C70" w:rsidRDefault="00B14944" w:rsidP="008F164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>24 April 2026</w:t>
            </w:r>
          </w:p>
        </w:tc>
      </w:tr>
      <w:tr w:rsidR="00B14944" w:rsidRPr="00B77D09" w14:paraId="0EC2E6EA" w14:textId="77777777" w:rsidTr="008F1644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DA4B" w14:textId="77777777" w:rsidR="00B14944" w:rsidRPr="00B77D09" w:rsidRDefault="00B14944" w:rsidP="008F1644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B77D09">
              <w:rPr>
                <w:sz w:val="22"/>
                <w:szCs w:val="22"/>
                <w:lang w:val="en-US"/>
              </w:rPr>
              <w:t>Committee VI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6BC7" w14:textId="77777777" w:rsidR="00B14944" w:rsidRPr="003F1C70" w:rsidRDefault="00B14944" w:rsidP="008F1644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>27 April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86C9" w14:textId="77777777" w:rsidR="00B14944" w:rsidRPr="003F1C70" w:rsidRDefault="00B14944" w:rsidP="008F164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 xml:space="preserve">12 </w:t>
            </w:r>
            <w:proofErr w:type="spellStart"/>
            <w:r w:rsidRPr="003F1C70">
              <w:rPr>
                <w:sz w:val="22"/>
                <w:szCs w:val="22"/>
              </w:rPr>
              <w:t>June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B086" w14:textId="77777777" w:rsidR="00B14944" w:rsidRPr="003F1C70" w:rsidRDefault="00B14944" w:rsidP="008F164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3F1C70">
              <w:rPr>
                <w:sz w:val="22"/>
                <w:szCs w:val="22"/>
              </w:rPr>
              <w:t xml:space="preserve">12 </w:t>
            </w:r>
            <w:proofErr w:type="spellStart"/>
            <w:r w:rsidRPr="003F1C70">
              <w:rPr>
                <w:sz w:val="22"/>
                <w:szCs w:val="22"/>
              </w:rPr>
              <w:t>June</w:t>
            </w:r>
            <w:proofErr w:type="spellEnd"/>
            <w:r w:rsidRPr="003F1C70">
              <w:rPr>
                <w:sz w:val="22"/>
                <w:szCs w:val="22"/>
              </w:rPr>
              <w:t xml:space="preserve"> 2026</w:t>
            </w:r>
          </w:p>
        </w:tc>
      </w:tr>
    </w:tbl>
    <w:p w14:paraId="66215780" w14:textId="77777777" w:rsidR="00B14944" w:rsidRPr="00B77D09" w:rsidRDefault="00B14944" w:rsidP="00B14944">
      <w:pPr>
        <w:jc w:val="center"/>
        <w:rPr>
          <w:b/>
          <w:sz w:val="20"/>
          <w:lang w:val="en-US"/>
        </w:rPr>
      </w:pPr>
    </w:p>
    <w:p w14:paraId="2826C80E" w14:textId="77777777" w:rsidR="00B14944" w:rsidRPr="00B77D09" w:rsidRDefault="00B14944" w:rsidP="00B14944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72D592E8" w14:textId="77777777" w:rsidR="00B14944" w:rsidRPr="004E62DB" w:rsidRDefault="00B14944" w:rsidP="00B14944">
      <w:pPr>
        <w:spacing w:line="360" w:lineRule="auto"/>
        <w:rPr>
          <w:sz w:val="22"/>
          <w:highlight w:val="yellow"/>
          <w:lang w:val="en-US"/>
        </w:rPr>
      </w:pPr>
      <w:r w:rsidRPr="004E62DB">
        <w:rPr>
          <w:b/>
          <w:sz w:val="22"/>
          <w:highlight w:val="yellow"/>
          <w:lang w:val="en-US"/>
        </w:rPr>
        <w:t>Final exam:</w:t>
      </w:r>
      <w:r w:rsidRPr="004E62DB">
        <w:rPr>
          <w:sz w:val="22"/>
          <w:highlight w:val="yellow"/>
          <w:lang w:val="en-US"/>
        </w:rPr>
        <w:t xml:space="preserve">  </w:t>
      </w:r>
    </w:p>
    <w:p w14:paraId="0671B59C" w14:textId="77777777" w:rsidR="00B14944" w:rsidRPr="00B77D09" w:rsidRDefault="00B14944" w:rsidP="00B14944">
      <w:pPr>
        <w:spacing w:line="360" w:lineRule="auto"/>
        <w:rPr>
          <w:sz w:val="22"/>
          <w:lang w:val="en-US"/>
        </w:rPr>
      </w:pPr>
      <w:r w:rsidRPr="004E62DB">
        <w:rPr>
          <w:b/>
          <w:sz w:val="22"/>
          <w:highlight w:val="yellow"/>
          <w:lang w:val="en-US"/>
        </w:rPr>
        <w:t>Make-up (Second trial) exam:</w:t>
      </w:r>
      <w:r w:rsidRPr="004E62DB">
        <w:rPr>
          <w:sz w:val="22"/>
          <w:highlight w:val="yellow"/>
          <w:lang w:val="en-US"/>
        </w:rPr>
        <w:t> </w:t>
      </w:r>
    </w:p>
    <w:p w14:paraId="5350E7BB" w14:textId="77777777" w:rsidR="00B14944" w:rsidRPr="00B77D09" w:rsidRDefault="00B14944" w:rsidP="00B14944">
      <w:pPr>
        <w:spacing w:line="360" w:lineRule="auto"/>
        <w:rPr>
          <w:sz w:val="22"/>
          <w:lang w:val="en-US"/>
        </w:rPr>
      </w:pPr>
    </w:p>
    <w:p w14:paraId="61D6C467" w14:textId="77777777" w:rsidR="00B14944" w:rsidRPr="00B77D09" w:rsidRDefault="00B14944" w:rsidP="00B14944">
      <w:pPr>
        <w:spacing w:line="360" w:lineRule="auto"/>
        <w:rPr>
          <w:b/>
          <w:sz w:val="22"/>
          <w:szCs w:val="22"/>
          <w:lang w:val="en-US"/>
        </w:rPr>
      </w:pPr>
      <w:r w:rsidRPr="00B77D09">
        <w:rPr>
          <w:b/>
          <w:sz w:val="22"/>
          <w:szCs w:val="22"/>
          <w:lang w:val="en-US"/>
        </w:rPr>
        <w:t>Public Holidays:</w:t>
      </w:r>
    </w:p>
    <w:p w14:paraId="07398A99" w14:textId="77777777" w:rsidR="00B14944" w:rsidRPr="00B77D09" w:rsidRDefault="00B14944" w:rsidP="00B14944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Republic Day:</w:t>
      </w:r>
      <w:r w:rsidRPr="00B77D09">
        <w:rPr>
          <w:rFonts w:ascii="Times New Roman" w:hAnsi="Times New Roman"/>
          <w:sz w:val="22"/>
          <w:szCs w:val="22"/>
          <w:lang w:val="en-US"/>
        </w:rPr>
        <w:t xml:space="preserve">  29 </w:t>
      </w:r>
      <w:r w:rsidRPr="00B77D09">
        <w:rPr>
          <w:rFonts w:ascii="inherit" w:hAnsi="inherit"/>
          <w:sz w:val="22"/>
          <w:szCs w:val="22"/>
          <w:lang w:val="en-US"/>
        </w:rPr>
        <w:t>October</w:t>
      </w:r>
      <w:r w:rsidRPr="00B77D09">
        <w:rPr>
          <w:rFonts w:ascii="Times New Roman" w:hAnsi="Times New Roman"/>
          <w:sz w:val="22"/>
          <w:szCs w:val="22"/>
          <w:lang w:val="en-US"/>
        </w:rPr>
        <w:t xml:space="preserve"> 202</w:t>
      </w:r>
      <w:r>
        <w:rPr>
          <w:rFonts w:ascii="Times New Roman" w:hAnsi="Times New Roman"/>
          <w:sz w:val="22"/>
          <w:szCs w:val="22"/>
          <w:lang w:val="en-US"/>
        </w:rPr>
        <w:t>5</w:t>
      </w:r>
    </w:p>
    <w:p w14:paraId="4586C7A1" w14:textId="77777777" w:rsidR="00B14944" w:rsidRPr="00B77D09" w:rsidRDefault="00B14944" w:rsidP="00B14944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New year holiday:</w:t>
      </w:r>
      <w:r w:rsidRPr="00B77D09">
        <w:rPr>
          <w:rFonts w:ascii="Times New Roman" w:hAnsi="Times New Roman"/>
          <w:sz w:val="22"/>
          <w:szCs w:val="22"/>
          <w:lang w:val="en-US"/>
        </w:rPr>
        <w:t xml:space="preserve"> 01 </w:t>
      </w:r>
      <w:r w:rsidRPr="00B77D09">
        <w:rPr>
          <w:rFonts w:ascii="inherit" w:hAnsi="inherit"/>
          <w:sz w:val="22"/>
          <w:szCs w:val="22"/>
          <w:lang w:val="en-US"/>
        </w:rPr>
        <w:t xml:space="preserve">January </w:t>
      </w:r>
      <w:r w:rsidRPr="00B77D09">
        <w:rPr>
          <w:rFonts w:ascii="Times New Roman" w:hAnsi="Times New Roman"/>
          <w:sz w:val="22"/>
          <w:szCs w:val="22"/>
          <w:lang w:val="en-US"/>
        </w:rPr>
        <w:t>202</w:t>
      </w:r>
      <w:r>
        <w:rPr>
          <w:rFonts w:ascii="Times New Roman" w:hAnsi="Times New Roman"/>
          <w:sz w:val="22"/>
          <w:szCs w:val="22"/>
          <w:lang w:val="en-US"/>
        </w:rPr>
        <w:t>6</w:t>
      </w:r>
    </w:p>
    <w:p w14:paraId="5EA5403B" w14:textId="77777777" w:rsidR="00B14944" w:rsidRPr="00B77D09" w:rsidRDefault="00B14944" w:rsidP="00B14944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Ramadan feast holiday: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20-22 March</w:t>
      </w:r>
      <w:r w:rsidRPr="00B77D09">
        <w:rPr>
          <w:rFonts w:ascii="inherit" w:hAnsi="inherit"/>
          <w:sz w:val="22"/>
          <w:szCs w:val="22"/>
          <w:lang w:val="en-US"/>
        </w:rPr>
        <w:t xml:space="preserve"> 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049E01FC" w14:textId="77777777" w:rsidR="00B14944" w:rsidRPr="00B77D09" w:rsidRDefault="00B14944" w:rsidP="00B14944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 xml:space="preserve">National Sovereignty and Children's Day: 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23 </w:t>
      </w:r>
      <w:r w:rsidRPr="00B77D09">
        <w:rPr>
          <w:rFonts w:ascii="inherit" w:hAnsi="inherit"/>
          <w:sz w:val="22"/>
          <w:szCs w:val="22"/>
          <w:lang w:val="en-US"/>
        </w:rPr>
        <w:t xml:space="preserve">April 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3CBEDF43" w14:textId="77777777" w:rsidR="00B14944" w:rsidRPr="00B77D09" w:rsidRDefault="00B14944" w:rsidP="00B14944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Labor and Solidarity Day: </w:t>
      </w:r>
      <w:r w:rsidRPr="00B77D09">
        <w:rPr>
          <w:rFonts w:ascii="Times New Roman" w:hAnsi="Times New Roman"/>
          <w:sz w:val="22"/>
          <w:szCs w:val="22"/>
          <w:lang w:val="en-US"/>
        </w:rPr>
        <w:t>0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B77D09">
        <w:rPr>
          <w:rFonts w:ascii="inherit" w:hAnsi="inherit"/>
          <w:sz w:val="22"/>
          <w:szCs w:val="22"/>
          <w:lang w:val="en-US"/>
        </w:rPr>
        <w:t xml:space="preserve">May 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2026</w:t>
      </w:r>
    </w:p>
    <w:p w14:paraId="0187E875" w14:textId="77777777" w:rsidR="00B14944" w:rsidRPr="00B77D09" w:rsidRDefault="00B14944" w:rsidP="00B14944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B77D09">
        <w:rPr>
          <w:rFonts w:ascii="Times New Roman" w:hAnsi="Times New Roman"/>
          <w:b/>
          <w:sz w:val="22"/>
          <w:szCs w:val="22"/>
          <w:lang w:val="en-US"/>
        </w:rPr>
        <w:t>Youth and Sports Day: 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19 </w:t>
      </w:r>
      <w:r w:rsidRPr="00B77D09">
        <w:rPr>
          <w:rFonts w:ascii="inherit" w:hAnsi="inherit"/>
          <w:sz w:val="22"/>
          <w:szCs w:val="22"/>
          <w:lang w:val="en-US"/>
        </w:rPr>
        <w:t xml:space="preserve">May </w:t>
      </w:r>
      <w:r w:rsidRPr="00B77D09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55ED7F2F" w14:textId="77777777" w:rsidR="00B14944" w:rsidRPr="00B77D09" w:rsidRDefault="00B14944" w:rsidP="00B14944">
      <w:pPr>
        <w:tabs>
          <w:tab w:val="left" w:pos="2268"/>
        </w:tabs>
        <w:jc w:val="center"/>
        <w:rPr>
          <w:sz w:val="20"/>
          <w:lang w:val="en-US"/>
        </w:rPr>
      </w:pPr>
    </w:p>
    <w:p w14:paraId="31D011F2" w14:textId="77777777" w:rsidR="00E45280" w:rsidRPr="00CD4376" w:rsidRDefault="00E45280" w:rsidP="00E45280">
      <w:pPr>
        <w:tabs>
          <w:tab w:val="left" w:pos="2268"/>
        </w:tabs>
        <w:rPr>
          <w:b/>
          <w:bCs/>
          <w:color w:val="EE0000"/>
          <w:sz w:val="20"/>
          <w:lang w:val="en-US"/>
        </w:rPr>
      </w:pPr>
      <w:proofErr w:type="spellStart"/>
      <w:r w:rsidRPr="00CD4376">
        <w:rPr>
          <w:color w:val="EE0000"/>
        </w:rPr>
        <w:t>The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exact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dates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and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times</w:t>
      </w:r>
      <w:proofErr w:type="spellEnd"/>
      <w:r w:rsidRPr="00CD4376">
        <w:rPr>
          <w:color w:val="EE0000"/>
        </w:rPr>
        <w:t xml:space="preserve"> of </w:t>
      </w:r>
      <w:proofErr w:type="spellStart"/>
      <w:r w:rsidRPr="00CD4376">
        <w:rPr>
          <w:color w:val="EE0000"/>
        </w:rPr>
        <w:t>the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Committee</w:t>
      </w:r>
      <w:proofErr w:type="spellEnd"/>
      <w:r w:rsidRPr="00CD4376">
        <w:rPr>
          <w:color w:val="EE0000"/>
        </w:rPr>
        <w:t xml:space="preserve">, Final, </w:t>
      </w:r>
      <w:proofErr w:type="spellStart"/>
      <w:r w:rsidRPr="00CD4376">
        <w:rPr>
          <w:color w:val="EE0000"/>
        </w:rPr>
        <w:t>and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Make-up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Exams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will</w:t>
      </w:r>
      <w:proofErr w:type="spellEnd"/>
      <w:r w:rsidRPr="00CD4376">
        <w:rPr>
          <w:color w:val="EE0000"/>
        </w:rPr>
        <w:t xml:space="preserve"> be </w:t>
      </w:r>
      <w:proofErr w:type="spellStart"/>
      <w:r w:rsidRPr="00CD4376">
        <w:rPr>
          <w:color w:val="EE0000"/>
        </w:rPr>
        <w:t>announced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by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the</w:t>
      </w:r>
      <w:proofErr w:type="spellEnd"/>
      <w:r w:rsidRPr="00CD4376">
        <w:rPr>
          <w:color w:val="EE0000"/>
        </w:rPr>
        <w:t xml:space="preserve"> </w:t>
      </w:r>
      <w:proofErr w:type="spellStart"/>
      <w:r w:rsidRPr="00CD4376">
        <w:rPr>
          <w:color w:val="EE0000"/>
        </w:rPr>
        <w:t>Dean's</w:t>
      </w:r>
      <w:proofErr w:type="spellEnd"/>
      <w:r w:rsidRPr="00CD4376">
        <w:rPr>
          <w:color w:val="EE0000"/>
        </w:rPr>
        <w:t xml:space="preserve"> Office </w:t>
      </w:r>
      <w:proofErr w:type="spellStart"/>
      <w:r w:rsidRPr="00CD4376">
        <w:rPr>
          <w:color w:val="EE0000"/>
        </w:rPr>
        <w:t>during</w:t>
      </w:r>
      <w:proofErr w:type="spellEnd"/>
      <w:r w:rsidRPr="00CD4376">
        <w:rPr>
          <w:color w:val="EE0000"/>
        </w:rPr>
        <w:t xml:space="preserve"> the semester.</w:t>
      </w:r>
    </w:p>
    <w:p w14:paraId="13350E23" w14:textId="77777777" w:rsidR="00B14944" w:rsidRPr="00B77D09" w:rsidRDefault="00B14944" w:rsidP="00B14944">
      <w:pPr>
        <w:tabs>
          <w:tab w:val="left" w:pos="2268"/>
        </w:tabs>
        <w:jc w:val="center"/>
        <w:rPr>
          <w:sz w:val="20"/>
          <w:lang w:val="en-US"/>
        </w:rPr>
      </w:pPr>
    </w:p>
    <w:p w14:paraId="756C0E68" w14:textId="77777777" w:rsidR="00B14944" w:rsidRPr="00B77D09" w:rsidRDefault="00B14944" w:rsidP="00B14944">
      <w:pPr>
        <w:tabs>
          <w:tab w:val="left" w:pos="2268"/>
        </w:tabs>
        <w:jc w:val="center"/>
        <w:rPr>
          <w:sz w:val="20"/>
          <w:lang w:val="en-US"/>
        </w:rPr>
      </w:pPr>
    </w:p>
    <w:p w14:paraId="4D71A6BD" w14:textId="77777777" w:rsidR="00B14944" w:rsidRPr="00B77D09" w:rsidRDefault="00B14944" w:rsidP="00B14944">
      <w:pPr>
        <w:tabs>
          <w:tab w:val="left" w:pos="2268"/>
        </w:tabs>
        <w:jc w:val="center"/>
        <w:rPr>
          <w:sz w:val="20"/>
          <w:lang w:val="en-US"/>
        </w:rPr>
      </w:pPr>
    </w:p>
    <w:p w14:paraId="1C167D59" w14:textId="77777777" w:rsidR="00B14944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25D38D42" w14:textId="77777777" w:rsidR="00B14944" w:rsidRPr="00350FFE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3FDEF338" w14:textId="77777777" w:rsidR="00B14944" w:rsidRPr="00350FFE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672587CE" w14:textId="77777777" w:rsidR="00B14944" w:rsidRPr="00350FFE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25D7C939" w14:textId="77777777" w:rsidR="00B14944" w:rsidRPr="00350FFE" w:rsidRDefault="00B14944" w:rsidP="00B14944">
      <w:pPr>
        <w:tabs>
          <w:tab w:val="left" w:pos="2268"/>
        </w:tabs>
        <w:rPr>
          <w:sz w:val="22"/>
          <w:szCs w:val="22"/>
          <w:lang w:val="en-US"/>
        </w:rPr>
      </w:pPr>
    </w:p>
    <w:p w14:paraId="6D8B1535" w14:textId="77777777" w:rsidR="00F221C2" w:rsidRPr="007831FC" w:rsidRDefault="00F221C2" w:rsidP="00F221C2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6" w14:textId="77777777" w:rsidR="00F221C2" w:rsidRPr="007831FC" w:rsidRDefault="00F221C2" w:rsidP="00F221C2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7" w14:textId="77777777" w:rsidR="00F221C2" w:rsidRPr="007831FC" w:rsidRDefault="00F221C2" w:rsidP="00F221C2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8" w14:textId="77777777" w:rsidR="00F221C2" w:rsidRPr="007831FC" w:rsidRDefault="00F221C2" w:rsidP="00F221C2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9" w14:textId="77777777" w:rsidR="00F221C2" w:rsidRPr="007831FC" w:rsidRDefault="00F221C2" w:rsidP="00F221C2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A" w14:textId="77777777" w:rsidR="00F221C2" w:rsidRPr="007831FC" w:rsidRDefault="00F221C2" w:rsidP="00F221C2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B" w14:textId="77777777" w:rsidR="00F221C2" w:rsidRPr="007831FC" w:rsidRDefault="00F221C2" w:rsidP="00F221C2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C" w14:textId="77777777" w:rsidR="00C73E29" w:rsidRDefault="00C73E29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7D98BB6C" w14:textId="77777777" w:rsidR="00F96737" w:rsidRDefault="00F96737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2BD415A5" w14:textId="77777777" w:rsidR="00F96737" w:rsidRPr="007831FC" w:rsidRDefault="00F96737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D" w14:textId="77777777" w:rsidR="00AE72D4" w:rsidRPr="007831FC" w:rsidRDefault="00AE72D4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E" w14:textId="77777777" w:rsidR="00AE72D4" w:rsidRPr="007831FC" w:rsidRDefault="00AE72D4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3F" w14:textId="77777777" w:rsidR="00AE72D4" w:rsidRPr="007831FC" w:rsidRDefault="00AE72D4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40" w14:textId="77777777" w:rsidR="00887387" w:rsidRPr="007831FC" w:rsidRDefault="008C5C04" w:rsidP="00887387">
      <w:pPr>
        <w:spacing w:line="276" w:lineRule="auto"/>
        <w:jc w:val="right"/>
        <w:rPr>
          <w:b/>
          <w:color w:val="000000" w:themeColor="text1"/>
          <w:sz w:val="20"/>
          <w:szCs w:val="22"/>
          <w:lang w:val="en-US"/>
        </w:rPr>
      </w:pPr>
      <w:r w:rsidRPr="007831FC">
        <w:rPr>
          <w:b/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8752" behindDoc="0" locked="0" layoutInCell="1" allowOverlap="1" wp14:anchorId="6D8B1CA5" wp14:editId="6D8B1CA6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1" name="Resim 11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7387" w:rsidRPr="007831FC">
        <w:rPr>
          <w:b/>
          <w:color w:val="000000" w:themeColor="text1"/>
          <w:sz w:val="22"/>
          <w:lang w:val="en-US"/>
        </w:rPr>
        <w:t>UNIVERSITY OF GAZIANTEP FACULTY OF MEDICINE</w:t>
      </w:r>
    </w:p>
    <w:p w14:paraId="6D8B1541" w14:textId="1B01C494" w:rsidR="00887387" w:rsidRPr="007831FC" w:rsidRDefault="00F65053" w:rsidP="00887387">
      <w:pPr>
        <w:spacing w:line="276" w:lineRule="auto"/>
        <w:jc w:val="right"/>
        <w:rPr>
          <w:b/>
          <w:color w:val="000000" w:themeColor="text1"/>
          <w:sz w:val="22"/>
          <w:szCs w:val="22"/>
          <w:lang w:val="en-US"/>
        </w:rPr>
      </w:pPr>
      <w:r w:rsidRPr="007831FC">
        <w:rPr>
          <w:b/>
          <w:color w:val="000000" w:themeColor="text1"/>
          <w:sz w:val="22"/>
          <w:szCs w:val="22"/>
          <w:lang w:val="en-US"/>
        </w:rPr>
        <w:t>202</w:t>
      </w:r>
      <w:r w:rsidR="00A4146A">
        <w:rPr>
          <w:b/>
          <w:color w:val="000000" w:themeColor="text1"/>
          <w:sz w:val="22"/>
          <w:szCs w:val="22"/>
          <w:lang w:val="en-US"/>
        </w:rPr>
        <w:t>5</w:t>
      </w:r>
      <w:r w:rsidR="00331546" w:rsidRPr="007831FC">
        <w:rPr>
          <w:b/>
          <w:color w:val="000000" w:themeColor="text1"/>
          <w:sz w:val="22"/>
          <w:szCs w:val="22"/>
          <w:lang w:val="en-US"/>
        </w:rPr>
        <w:t>–20</w:t>
      </w:r>
      <w:r w:rsidRPr="007831FC">
        <w:rPr>
          <w:b/>
          <w:color w:val="000000" w:themeColor="text1"/>
          <w:sz w:val="22"/>
          <w:szCs w:val="22"/>
          <w:lang w:val="en-US"/>
        </w:rPr>
        <w:t>2</w:t>
      </w:r>
      <w:r w:rsidR="00A4146A">
        <w:rPr>
          <w:b/>
          <w:color w:val="000000" w:themeColor="text1"/>
          <w:sz w:val="22"/>
          <w:szCs w:val="22"/>
          <w:lang w:val="en-US"/>
        </w:rPr>
        <w:t>6</w:t>
      </w:r>
      <w:r w:rsidR="00BD364D" w:rsidRPr="007831FC">
        <w:rPr>
          <w:b/>
          <w:color w:val="000000" w:themeColor="text1"/>
          <w:sz w:val="22"/>
          <w:szCs w:val="22"/>
          <w:lang w:val="en-US"/>
        </w:rPr>
        <w:t xml:space="preserve"> </w:t>
      </w:r>
      <w:r w:rsidR="00887387" w:rsidRPr="007831FC">
        <w:rPr>
          <w:b/>
          <w:color w:val="000000" w:themeColor="text1"/>
          <w:sz w:val="22"/>
          <w:szCs w:val="22"/>
          <w:lang w:val="en-US"/>
        </w:rPr>
        <w:t>ACADEMIC YEAR ENGLISH</w:t>
      </w:r>
      <w:r w:rsidR="00887387" w:rsidRPr="007831FC">
        <w:rPr>
          <w:b/>
          <w:color w:val="000000" w:themeColor="text1"/>
          <w:sz w:val="22"/>
          <w:lang w:val="en-US"/>
        </w:rPr>
        <w:t>MEDICINE</w:t>
      </w:r>
    </w:p>
    <w:p w14:paraId="6D8B1542" w14:textId="77777777" w:rsidR="00887387" w:rsidRPr="007831FC" w:rsidRDefault="00887387" w:rsidP="00887387">
      <w:pPr>
        <w:spacing w:line="276" w:lineRule="auto"/>
        <w:jc w:val="right"/>
        <w:rPr>
          <w:b/>
          <w:color w:val="000000" w:themeColor="text1"/>
          <w:sz w:val="22"/>
          <w:szCs w:val="22"/>
          <w:lang w:val="en-US"/>
        </w:rPr>
      </w:pPr>
      <w:r w:rsidRPr="007831FC">
        <w:rPr>
          <w:b/>
          <w:color w:val="000000" w:themeColor="text1"/>
          <w:sz w:val="22"/>
          <w:szCs w:val="22"/>
          <w:lang w:val="en-US"/>
        </w:rPr>
        <w:t>SEMESTER</w:t>
      </w:r>
      <w:r w:rsidR="00661C73" w:rsidRPr="007831FC">
        <w:rPr>
          <w:b/>
          <w:color w:val="000000" w:themeColor="text1"/>
          <w:sz w:val="22"/>
          <w:szCs w:val="22"/>
          <w:lang w:val="en-US"/>
        </w:rPr>
        <w:t>I</w:t>
      </w:r>
      <w:r w:rsidRPr="007831FC">
        <w:rPr>
          <w:b/>
          <w:color w:val="000000" w:themeColor="text1"/>
          <w:sz w:val="22"/>
          <w:szCs w:val="22"/>
          <w:lang w:val="en-US"/>
        </w:rPr>
        <w:t>I</w:t>
      </w:r>
      <w:r w:rsidR="0023539E" w:rsidRPr="007831FC">
        <w:rPr>
          <w:b/>
          <w:color w:val="000000" w:themeColor="text1"/>
          <w:sz w:val="22"/>
          <w:szCs w:val="22"/>
          <w:lang w:val="en-US"/>
        </w:rPr>
        <w:t>I</w:t>
      </w:r>
      <w:r w:rsidRPr="007831FC">
        <w:rPr>
          <w:b/>
          <w:color w:val="000000" w:themeColor="text1"/>
          <w:sz w:val="22"/>
          <w:szCs w:val="22"/>
          <w:lang w:val="en-US"/>
        </w:rPr>
        <w:t xml:space="preserve"> COMMITTEE </w:t>
      </w:r>
      <w:r w:rsidR="006E5CED" w:rsidRPr="007831FC">
        <w:rPr>
          <w:b/>
          <w:color w:val="000000" w:themeColor="text1"/>
          <w:sz w:val="22"/>
          <w:szCs w:val="22"/>
          <w:lang w:val="en-US"/>
        </w:rPr>
        <w:t>IV</w:t>
      </w:r>
    </w:p>
    <w:p w14:paraId="6D8B1543" w14:textId="77777777" w:rsidR="00AE092F" w:rsidRPr="007831FC" w:rsidRDefault="00AE092F" w:rsidP="003326AD">
      <w:pPr>
        <w:tabs>
          <w:tab w:val="left" w:pos="2268"/>
        </w:tabs>
        <w:rPr>
          <w:b/>
          <w:color w:val="000000" w:themeColor="text1"/>
          <w:sz w:val="22"/>
          <w:szCs w:val="22"/>
          <w:lang w:val="en-US"/>
        </w:rPr>
      </w:pPr>
    </w:p>
    <w:p w14:paraId="6D8B1544" w14:textId="77777777" w:rsidR="00AE092F" w:rsidRPr="007831FC" w:rsidRDefault="00AE092F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45" w14:textId="77777777" w:rsidR="00AE092F" w:rsidRPr="007831FC" w:rsidRDefault="00AE092F" w:rsidP="003326AD">
      <w:pPr>
        <w:tabs>
          <w:tab w:val="left" w:pos="2268"/>
        </w:tabs>
        <w:rPr>
          <w:color w:val="000000" w:themeColor="text1"/>
          <w:sz w:val="22"/>
          <w:szCs w:val="22"/>
          <w:lang w:val="en-US"/>
        </w:rPr>
      </w:pPr>
    </w:p>
    <w:p w14:paraId="6D8B1546" w14:textId="77777777" w:rsidR="00887387" w:rsidRPr="007831FC" w:rsidRDefault="00887387" w:rsidP="004E4B69">
      <w:pPr>
        <w:jc w:val="center"/>
        <w:rPr>
          <w:color w:val="000000" w:themeColor="text1"/>
          <w:sz w:val="22"/>
          <w:szCs w:val="22"/>
          <w:lang w:val="en-US"/>
        </w:rPr>
      </w:pPr>
    </w:p>
    <w:p w14:paraId="6D8B1547" w14:textId="77777777" w:rsidR="00887387" w:rsidRPr="007831FC" w:rsidRDefault="00887387" w:rsidP="004E4B69">
      <w:pPr>
        <w:jc w:val="center"/>
        <w:rPr>
          <w:color w:val="000000" w:themeColor="text1"/>
          <w:sz w:val="22"/>
          <w:szCs w:val="22"/>
          <w:lang w:val="en-US"/>
        </w:rPr>
      </w:pPr>
    </w:p>
    <w:p w14:paraId="6D8B1548" w14:textId="77777777" w:rsidR="00887387" w:rsidRPr="007831FC" w:rsidRDefault="00887387" w:rsidP="004E4B69">
      <w:pPr>
        <w:jc w:val="center"/>
        <w:rPr>
          <w:color w:val="000000" w:themeColor="text1"/>
          <w:sz w:val="22"/>
          <w:szCs w:val="22"/>
          <w:lang w:val="en-US"/>
        </w:rPr>
      </w:pPr>
    </w:p>
    <w:p w14:paraId="6D8B1549" w14:textId="77777777" w:rsidR="00887387" w:rsidRPr="007831FC" w:rsidRDefault="00887387" w:rsidP="004E4B69">
      <w:pPr>
        <w:jc w:val="center"/>
        <w:rPr>
          <w:color w:val="000000" w:themeColor="text1"/>
          <w:sz w:val="22"/>
          <w:szCs w:val="22"/>
          <w:lang w:val="en-US"/>
        </w:rPr>
      </w:pPr>
    </w:p>
    <w:p w14:paraId="6D8B154A" w14:textId="77777777" w:rsidR="0023539E" w:rsidRPr="007831FC" w:rsidRDefault="00143F91" w:rsidP="0023539E">
      <w:pPr>
        <w:spacing w:line="276" w:lineRule="auto"/>
        <w:jc w:val="center"/>
        <w:rPr>
          <w:bCs/>
          <w:iCs/>
          <w:color w:val="000000" w:themeColor="text1"/>
          <w:sz w:val="22"/>
          <w:szCs w:val="24"/>
          <w:lang w:val="en-US"/>
        </w:rPr>
      </w:pPr>
      <w:r w:rsidRPr="007831FC">
        <w:rPr>
          <w:bCs/>
          <w:color w:val="000000" w:themeColor="text1"/>
          <w:sz w:val="22"/>
          <w:szCs w:val="22"/>
          <w:lang w:val="en-US"/>
        </w:rPr>
        <w:t>ENDOCRINE, REPRODUCTIVE AND URINARY TRACT DISEASES COMMITTEE</w:t>
      </w:r>
    </w:p>
    <w:p w14:paraId="6D8B154B" w14:textId="77777777" w:rsidR="00887387" w:rsidRPr="007831FC" w:rsidRDefault="0023539E" w:rsidP="00887387">
      <w:pPr>
        <w:spacing w:line="276" w:lineRule="auto"/>
        <w:jc w:val="center"/>
        <w:rPr>
          <w:bCs/>
          <w:iCs/>
          <w:color w:val="000000" w:themeColor="text1"/>
          <w:sz w:val="22"/>
          <w:szCs w:val="22"/>
          <w:lang w:val="en-US"/>
        </w:rPr>
      </w:pPr>
      <w:r w:rsidRPr="007831FC">
        <w:rPr>
          <w:color w:val="000000" w:themeColor="text1"/>
          <w:sz w:val="22"/>
          <w:szCs w:val="22"/>
          <w:lang w:val="en-US"/>
        </w:rPr>
        <w:t>AIM</w:t>
      </w:r>
      <w:r w:rsidR="00887387" w:rsidRPr="007831FC">
        <w:rPr>
          <w:bCs/>
          <w:iCs/>
          <w:color w:val="000000" w:themeColor="text1"/>
          <w:sz w:val="22"/>
          <w:szCs w:val="22"/>
          <w:lang w:val="en-US"/>
        </w:rPr>
        <w:t>AND LEARNING OBJECTIVES</w:t>
      </w:r>
    </w:p>
    <w:p w14:paraId="6D8B154C" w14:textId="77777777" w:rsidR="00887387" w:rsidRPr="007831FC" w:rsidRDefault="00887387" w:rsidP="00887387">
      <w:pPr>
        <w:spacing w:line="276" w:lineRule="auto"/>
        <w:jc w:val="center"/>
        <w:rPr>
          <w:bCs/>
          <w:iCs/>
          <w:color w:val="000000" w:themeColor="text1"/>
          <w:sz w:val="22"/>
          <w:szCs w:val="22"/>
          <w:lang w:val="en-US"/>
        </w:rPr>
      </w:pPr>
    </w:p>
    <w:p w14:paraId="6D8B154D" w14:textId="77777777" w:rsidR="004E4B69" w:rsidRPr="007831FC" w:rsidRDefault="004E4B69" w:rsidP="004E4B69">
      <w:pPr>
        <w:rPr>
          <w:color w:val="000000" w:themeColor="text1"/>
          <w:sz w:val="22"/>
          <w:szCs w:val="22"/>
          <w:lang w:val="en-US"/>
        </w:rPr>
      </w:pPr>
    </w:p>
    <w:p w14:paraId="6D8B154E" w14:textId="77777777" w:rsidR="00143F91" w:rsidRPr="007831FC" w:rsidRDefault="004C2D50" w:rsidP="00C7152F">
      <w:pPr>
        <w:spacing w:line="276" w:lineRule="auto"/>
        <w:rPr>
          <w:bCs/>
          <w:color w:val="000000" w:themeColor="text1"/>
          <w:sz w:val="22"/>
          <w:lang w:val="en-US"/>
        </w:rPr>
      </w:pPr>
      <w:r w:rsidRPr="007831FC">
        <w:rPr>
          <w:color w:val="000000" w:themeColor="text1"/>
          <w:sz w:val="22"/>
          <w:szCs w:val="22"/>
          <w:lang w:val="en-US"/>
        </w:rPr>
        <w:t xml:space="preserve">Aim: </w:t>
      </w:r>
      <w:r w:rsidR="00143F91" w:rsidRPr="007831FC">
        <w:rPr>
          <w:bCs/>
          <w:color w:val="000000" w:themeColor="text1"/>
          <w:sz w:val="22"/>
          <w:lang w:val="en-US"/>
        </w:rPr>
        <w:t>The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aim of this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committee is to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give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information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about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the</w:t>
      </w:r>
      <w:r w:rsidR="001C1E49" w:rsidRPr="007831FC">
        <w:rPr>
          <w:bCs/>
          <w:color w:val="000000" w:themeColor="text1"/>
          <w:sz w:val="22"/>
          <w:lang w:val="en-US"/>
        </w:rPr>
        <w:t xml:space="preserve"> physiology a</w:t>
      </w:r>
      <w:r w:rsidR="00143F91" w:rsidRPr="007831FC">
        <w:rPr>
          <w:bCs/>
          <w:color w:val="000000" w:themeColor="text1"/>
          <w:sz w:val="22"/>
          <w:lang w:val="en-US"/>
        </w:rPr>
        <w:t>nd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pathology of endocrine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organs, reproductive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system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and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urinary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system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pathophysiology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and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management of diseases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involving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endocrine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 xml:space="preserve">organs, </w:t>
      </w:r>
      <w:r w:rsidR="001C1E49" w:rsidRPr="007831FC">
        <w:rPr>
          <w:bCs/>
          <w:color w:val="000000" w:themeColor="text1"/>
          <w:sz w:val="22"/>
          <w:lang w:val="en-US"/>
        </w:rPr>
        <w:t>reproductive s</w:t>
      </w:r>
      <w:r w:rsidR="00143F91" w:rsidRPr="007831FC">
        <w:rPr>
          <w:bCs/>
          <w:color w:val="000000" w:themeColor="text1"/>
          <w:sz w:val="22"/>
          <w:lang w:val="en-US"/>
        </w:rPr>
        <w:t>ystem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and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urinary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="00143F91" w:rsidRPr="007831FC">
        <w:rPr>
          <w:bCs/>
          <w:color w:val="000000" w:themeColor="text1"/>
          <w:sz w:val="22"/>
          <w:lang w:val="en-US"/>
        </w:rPr>
        <w:t>system.</w:t>
      </w:r>
    </w:p>
    <w:p w14:paraId="6D8B154F" w14:textId="77777777" w:rsidR="00143F91" w:rsidRPr="007831FC" w:rsidRDefault="00143F91" w:rsidP="00143F91">
      <w:pPr>
        <w:spacing w:line="276" w:lineRule="auto"/>
        <w:jc w:val="both"/>
        <w:rPr>
          <w:bCs/>
          <w:color w:val="000000" w:themeColor="text1"/>
          <w:sz w:val="22"/>
          <w:lang w:val="en-US"/>
        </w:rPr>
      </w:pPr>
    </w:p>
    <w:p w14:paraId="6D8B1550" w14:textId="77777777" w:rsidR="00143F91" w:rsidRPr="007831FC" w:rsidRDefault="00143F91" w:rsidP="00143F91">
      <w:pPr>
        <w:spacing w:line="276" w:lineRule="auto"/>
        <w:jc w:val="both"/>
        <w:rPr>
          <w:bCs/>
          <w:color w:val="000000" w:themeColor="text1"/>
          <w:sz w:val="22"/>
          <w:lang w:val="en-US"/>
        </w:rPr>
      </w:pPr>
    </w:p>
    <w:p w14:paraId="6D8B1551" w14:textId="77777777" w:rsidR="00143F91" w:rsidRPr="007831FC" w:rsidRDefault="00143F91" w:rsidP="00143F91">
      <w:pPr>
        <w:spacing w:line="276" w:lineRule="auto"/>
        <w:jc w:val="both"/>
        <w:rPr>
          <w:bCs/>
          <w:color w:val="000000" w:themeColor="text1"/>
          <w:sz w:val="22"/>
          <w:lang w:val="en-US"/>
        </w:rPr>
      </w:pPr>
      <w:r w:rsidRPr="007831FC">
        <w:rPr>
          <w:bCs/>
          <w:color w:val="000000" w:themeColor="text1"/>
          <w:sz w:val="22"/>
          <w:lang w:val="en-US"/>
        </w:rPr>
        <w:t>At the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end of this</w:t>
      </w:r>
      <w:r w:rsidR="00CB153A" w:rsidRPr="007831FC">
        <w:rPr>
          <w:bCs/>
          <w:color w:val="000000" w:themeColor="text1"/>
          <w:sz w:val="22"/>
          <w:lang w:val="en-US"/>
        </w:rPr>
        <w:t xml:space="preserve"> committee </w:t>
      </w:r>
      <w:r w:rsidRPr="007831FC">
        <w:rPr>
          <w:bCs/>
          <w:color w:val="000000" w:themeColor="text1"/>
          <w:sz w:val="22"/>
          <w:lang w:val="en-US"/>
        </w:rPr>
        <w:t>students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will be able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to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describe:</w:t>
      </w:r>
    </w:p>
    <w:p w14:paraId="6D8B1552" w14:textId="77777777" w:rsidR="00143F91" w:rsidRPr="007831FC" w:rsidRDefault="00143F91" w:rsidP="00143F91">
      <w:pPr>
        <w:spacing w:line="276" w:lineRule="auto"/>
        <w:jc w:val="both"/>
        <w:rPr>
          <w:bCs/>
          <w:color w:val="000000" w:themeColor="text1"/>
          <w:sz w:val="22"/>
          <w:lang w:val="en-US"/>
        </w:rPr>
      </w:pPr>
    </w:p>
    <w:p w14:paraId="6D8B1553" w14:textId="77777777" w:rsidR="00143F91" w:rsidRPr="007831FC" w:rsidRDefault="00143F91" w:rsidP="00313F88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bCs/>
          <w:color w:val="000000" w:themeColor="text1"/>
          <w:sz w:val="22"/>
          <w:lang w:val="en-US"/>
        </w:rPr>
      </w:pPr>
      <w:r w:rsidRPr="007831FC">
        <w:rPr>
          <w:bCs/>
          <w:color w:val="000000" w:themeColor="text1"/>
          <w:sz w:val="22"/>
          <w:lang w:val="en-US"/>
        </w:rPr>
        <w:t>Physiology of the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endocrine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organs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and</w:t>
      </w:r>
      <w:r w:rsidR="00CB153A" w:rsidRPr="007831FC">
        <w:rPr>
          <w:bCs/>
          <w:color w:val="000000" w:themeColor="text1"/>
          <w:sz w:val="22"/>
          <w:lang w:val="en-US"/>
        </w:rPr>
        <w:t xml:space="preserve"> endocrinology </w:t>
      </w:r>
      <w:r w:rsidRPr="007831FC">
        <w:rPr>
          <w:bCs/>
          <w:color w:val="000000" w:themeColor="text1"/>
          <w:sz w:val="22"/>
          <w:lang w:val="en-US"/>
        </w:rPr>
        <w:t>terms</w:t>
      </w:r>
    </w:p>
    <w:p w14:paraId="6D8B1554" w14:textId="77777777" w:rsidR="00143F91" w:rsidRPr="007831FC" w:rsidRDefault="00143F91" w:rsidP="00313F88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bCs/>
          <w:color w:val="000000" w:themeColor="text1"/>
          <w:sz w:val="22"/>
          <w:lang w:val="en-US"/>
        </w:rPr>
      </w:pPr>
      <w:r w:rsidRPr="007831FC">
        <w:rPr>
          <w:bCs/>
          <w:color w:val="000000" w:themeColor="text1"/>
          <w:sz w:val="22"/>
          <w:lang w:val="en-US"/>
        </w:rPr>
        <w:t>Pharmacology of the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endocrine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system</w:t>
      </w:r>
    </w:p>
    <w:p w14:paraId="6D8B1555" w14:textId="77777777" w:rsidR="00143F91" w:rsidRPr="007831FC" w:rsidRDefault="00143F91" w:rsidP="00313F88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bCs/>
          <w:color w:val="000000" w:themeColor="text1"/>
          <w:sz w:val="22"/>
          <w:lang w:val="en-US"/>
        </w:rPr>
      </w:pPr>
      <w:r w:rsidRPr="007831FC">
        <w:rPr>
          <w:bCs/>
          <w:color w:val="000000" w:themeColor="text1"/>
          <w:sz w:val="22"/>
          <w:lang w:val="en-US"/>
        </w:rPr>
        <w:t>Pathology of endocrine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organs, reproductive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system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and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urinary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system</w:t>
      </w:r>
    </w:p>
    <w:p w14:paraId="6D8B1556" w14:textId="77777777" w:rsidR="00143F91" w:rsidRPr="007831FC" w:rsidRDefault="00143F91" w:rsidP="00313F88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bCs/>
          <w:color w:val="000000" w:themeColor="text1"/>
          <w:sz w:val="22"/>
          <w:lang w:val="en-US"/>
        </w:rPr>
      </w:pPr>
      <w:proofErr w:type="spellStart"/>
      <w:r w:rsidRPr="007831FC">
        <w:rPr>
          <w:bCs/>
          <w:color w:val="000000" w:themeColor="text1"/>
          <w:sz w:val="22"/>
          <w:lang w:val="en-US"/>
        </w:rPr>
        <w:t>Pathophsysiology</w:t>
      </w:r>
      <w:proofErr w:type="spellEnd"/>
      <w:r w:rsidRPr="007831FC">
        <w:rPr>
          <w:bCs/>
          <w:color w:val="000000" w:themeColor="text1"/>
          <w:sz w:val="22"/>
          <w:lang w:val="en-US"/>
        </w:rPr>
        <w:t xml:space="preserve"> of the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diseases</w:t>
      </w:r>
      <w:r w:rsidR="001C1E49" w:rsidRPr="007831FC">
        <w:rPr>
          <w:bCs/>
          <w:color w:val="000000" w:themeColor="text1"/>
          <w:sz w:val="22"/>
          <w:lang w:val="en-US"/>
        </w:rPr>
        <w:t xml:space="preserve"> involving e</w:t>
      </w:r>
      <w:r w:rsidRPr="007831FC">
        <w:rPr>
          <w:bCs/>
          <w:color w:val="000000" w:themeColor="text1"/>
          <w:sz w:val="22"/>
          <w:lang w:val="en-US"/>
        </w:rPr>
        <w:t>ndocrine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organs, reproductive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system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and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urinary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system</w:t>
      </w:r>
    </w:p>
    <w:p w14:paraId="6D8B1557" w14:textId="77777777" w:rsidR="00143F91" w:rsidRPr="007831FC" w:rsidRDefault="00143F91" w:rsidP="00313F88">
      <w:pPr>
        <w:numPr>
          <w:ilvl w:val="0"/>
          <w:numId w:val="8"/>
        </w:numPr>
        <w:overflowPunct/>
        <w:spacing w:line="276" w:lineRule="auto"/>
        <w:jc w:val="both"/>
        <w:textAlignment w:val="auto"/>
        <w:rPr>
          <w:bCs/>
          <w:color w:val="000000" w:themeColor="text1"/>
          <w:sz w:val="22"/>
          <w:lang w:val="en-US"/>
        </w:rPr>
      </w:pPr>
      <w:r w:rsidRPr="007831FC">
        <w:rPr>
          <w:bCs/>
          <w:color w:val="000000" w:themeColor="text1"/>
          <w:sz w:val="22"/>
          <w:lang w:val="en-US"/>
        </w:rPr>
        <w:t>Management of diseases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involving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endocrine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organs, reproductive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system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and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urinary</w:t>
      </w:r>
      <w:r w:rsidR="00CB153A" w:rsidRPr="007831FC">
        <w:rPr>
          <w:bCs/>
          <w:color w:val="000000" w:themeColor="text1"/>
          <w:sz w:val="22"/>
          <w:lang w:val="en-US"/>
        </w:rPr>
        <w:t xml:space="preserve"> </w:t>
      </w:r>
      <w:r w:rsidRPr="007831FC">
        <w:rPr>
          <w:bCs/>
          <w:color w:val="000000" w:themeColor="text1"/>
          <w:sz w:val="22"/>
          <w:lang w:val="en-US"/>
        </w:rPr>
        <w:t>system</w:t>
      </w:r>
    </w:p>
    <w:p w14:paraId="6D8B1558" w14:textId="77777777" w:rsidR="00143F91" w:rsidRPr="007831FC" w:rsidRDefault="00143F91" w:rsidP="00143F91">
      <w:pPr>
        <w:tabs>
          <w:tab w:val="left" w:pos="945"/>
        </w:tabs>
        <w:spacing w:line="276" w:lineRule="auto"/>
        <w:rPr>
          <w:color w:val="000000" w:themeColor="text1"/>
          <w:sz w:val="22"/>
          <w:lang w:val="en-US"/>
        </w:rPr>
      </w:pPr>
    </w:p>
    <w:p w14:paraId="6D8B1559" w14:textId="77777777" w:rsidR="00AE092F" w:rsidRPr="007831FC" w:rsidRDefault="00AE092F" w:rsidP="00143F91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5A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5D077105" w14:textId="77777777" w:rsidR="0091326D" w:rsidRPr="00FC3423" w:rsidRDefault="0091326D" w:rsidP="0091326D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FC3423">
        <w:rPr>
          <w:b/>
          <w:bCs/>
          <w:szCs w:val="24"/>
        </w:rPr>
        <w:t>INFORMATION ABOUT MODULES</w:t>
      </w:r>
    </w:p>
    <w:p w14:paraId="0187AA68" w14:textId="77777777" w:rsidR="0091326D" w:rsidRPr="00FC3423" w:rsidRDefault="0091326D" w:rsidP="0091326D">
      <w:pPr>
        <w:numPr>
          <w:ilvl w:val="0"/>
          <w:numId w:val="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For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each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,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Head</w:t>
      </w:r>
      <w:proofErr w:type="spellEnd"/>
      <w:r w:rsidRPr="00FC3423">
        <w:rPr>
          <w:szCs w:val="24"/>
        </w:rPr>
        <w:t xml:space="preserve"> of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Course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form a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of at </w:t>
      </w:r>
      <w:proofErr w:type="spellStart"/>
      <w:r w:rsidRPr="00FC3423">
        <w:rPr>
          <w:szCs w:val="24"/>
        </w:rPr>
        <w:t>least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five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members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from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same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course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block</w:t>
      </w:r>
      <w:proofErr w:type="spellEnd"/>
      <w:r w:rsidRPr="00FC3423">
        <w:rPr>
          <w:szCs w:val="24"/>
        </w:rPr>
        <w:t xml:space="preserve">, </w:t>
      </w:r>
      <w:proofErr w:type="spellStart"/>
      <w:r w:rsidRPr="00FC3423">
        <w:rPr>
          <w:szCs w:val="24"/>
        </w:rPr>
        <w:t>who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collaboratively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prepare</w:t>
      </w:r>
      <w:proofErr w:type="spellEnd"/>
      <w:r w:rsidRPr="00FC3423">
        <w:rPr>
          <w:szCs w:val="24"/>
        </w:rPr>
        <w:t xml:space="preserve"> a </w:t>
      </w:r>
      <w:proofErr w:type="spellStart"/>
      <w:r w:rsidRPr="00FC3423">
        <w:rPr>
          <w:szCs w:val="24"/>
        </w:rPr>
        <w:t>single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scenario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covering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topics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taught</w:t>
      </w:r>
      <w:proofErr w:type="spellEnd"/>
      <w:r w:rsidRPr="00FC3423">
        <w:rPr>
          <w:szCs w:val="24"/>
        </w:rPr>
        <w:t xml:space="preserve"> in </w:t>
      </w:r>
      <w:proofErr w:type="spellStart"/>
      <w:r w:rsidRPr="00FC3423">
        <w:rPr>
          <w:szCs w:val="24"/>
        </w:rPr>
        <w:t>that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course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block</w:t>
      </w:r>
      <w:proofErr w:type="spellEnd"/>
      <w:r w:rsidRPr="00FC3423">
        <w:rPr>
          <w:szCs w:val="24"/>
        </w:rPr>
        <w:t>.</w:t>
      </w:r>
    </w:p>
    <w:p w14:paraId="4CA1063D" w14:textId="77777777" w:rsidR="0091326D" w:rsidRPr="00FC3423" w:rsidRDefault="0091326D" w:rsidP="0091326D">
      <w:pPr>
        <w:numPr>
          <w:ilvl w:val="0"/>
          <w:numId w:val="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This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scenario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must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submitted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Head</w:t>
      </w:r>
      <w:proofErr w:type="spellEnd"/>
      <w:r w:rsidRPr="00FC3423">
        <w:rPr>
          <w:szCs w:val="24"/>
        </w:rPr>
        <w:t xml:space="preserve"> of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Course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Coordinator’s</w:t>
      </w:r>
      <w:proofErr w:type="spellEnd"/>
      <w:r w:rsidRPr="00FC3423">
        <w:rPr>
          <w:szCs w:val="24"/>
        </w:rPr>
        <w:t xml:space="preserve"> Office in </w:t>
      </w:r>
      <w:proofErr w:type="spellStart"/>
      <w:r w:rsidRPr="00FC3423">
        <w:rPr>
          <w:szCs w:val="24"/>
        </w:rPr>
        <w:t>written</w:t>
      </w:r>
      <w:proofErr w:type="spellEnd"/>
      <w:r w:rsidRPr="00FC3423">
        <w:rPr>
          <w:szCs w:val="24"/>
        </w:rPr>
        <w:t xml:space="preserve"> form </w:t>
      </w:r>
      <w:proofErr w:type="spellStart"/>
      <w:r w:rsidRPr="00FC3423">
        <w:rPr>
          <w:szCs w:val="24"/>
        </w:rPr>
        <w:t>via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email</w:t>
      </w:r>
      <w:proofErr w:type="spellEnd"/>
      <w:r w:rsidRPr="00FC3423">
        <w:rPr>
          <w:szCs w:val="24"/>
        </w:rPr>
        <w:t xml:space="preserve"> (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mehmetozturk000@gmail.com) </w:t>
      </w:r>
      <w:proofErr w:type="spellStart"/>
      <w:r w:rsidRPr="00FC3423">
        <w:rPr>
          <w:szCs w:val="24"/>
        </w:rPr>
        <w:t>no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later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than</w:t>
      </w:r>
      <w:proofErr w:type="spellEnd"/>
      <w:r w:rsidRPr="00FC3423">
        <w:rPr>
          <w:szCs w:val="24"/>
        </w:rPr>
        <w:t xml:space="preserve"> </w:t>
      </w:r>
      <w:proofErr w:type="gramStart"/>
      <w:r w:rsidRPr="00FC3423">
        <w:rPr>
          <w:szCs w:val="24"/>
          <w:highlight w:val="yellow"/>
        </w:rPr>
        <w:t>[  </w:t>
      </w:r>
      <w:proofErr w:type="gramEnd"/>
      <w:r w:rsidRPr="00FC3423">
        <w:rPr>
          <w:szCs w:val="24"/>
          <w:highlight w:val="yellow"/>
        </w:rPr>
        <w:t>   ].</w:t>
      </w:r>
    </w:p>
    <w:p w14:paraId="58791D50" w14:textId="77777777" w:rsidR="0091326D" w:rsidRPr="00FC3423" w:rsidRDefault="0091326D" w:rsidP="0091326D">
      <w:pPr>
        <w:numPr>
          <w:ilvl w:val="0"/>
          <w:numId w:val="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Affairs</w:t>
      </w:r>
      <w:proofErr w:type="spellEnd"/>
      <w:r w:rsidRPr="00FC3423">
        <w:rPr>
          <w:szCs w:val="24"/>
        </w:rPr>
        <w:t xml:space="preserve"> Office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reproduce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scenario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distribute</w:t>
      </w:r>
      <w:proofErr w:type="spellEnd"/>
      <w:r w:rsidRPr="00FC3423">
        <w:rPr>
          <w:szCs w:val="24"/>
        </w:rPr>
        <w:t xml:space="preserve"> it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within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week</w:t>
      </w:r>
      <w:proofErr w:type="spellEnd"/>
      <w:r w:rsidRPr="00FC3423">
        <w:rPr>
          <w:szCs w:val="24"/>
        </w:rPr>
        <w:t>.</w:t>
      </w:r>
    </w:p>
    <w:p w14:paraId="3966727C" w14:textId="77777777" w:rsidR="0091326D" w:rsidRPr="00FC3423" w:rsidRDefault="0091326D" w:rsidP="0091326D">
      <w:pPr>
        <w:numPr>
          <w:ilvl w:val="0"/>
          <w:numId w:val="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Affairs</w:t>
      </w:r>
      <w:proofErr w:type="spellEnd"/>
      <w:r w:rsidRPr="00FC3423">
        <w:rPr>
          <w:szCs w:val="24"/>
        </w:rPr>
        <w:t xml:space="preserve"> Office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divide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class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six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groups</w:t>
      </w:r>
      <w:proofErr w:type="spellEnd"/>
      <w:r w:rsidRPr="00FC3423">
        <w:rPr>
          <w:szCs w:val="24"/>
        </w:rPr>
        <w:t xml:space="preserve"> (A–F)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inform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accordingly</w:t>
      </w:r>
      <w:proofErr w:type="spellEnd"/>
      <w:r w:rsidRPr="00FC3423">
        <w:rPr>
          <w:szCs w:val="24"/>
        </w:rPr>
        <w:t>.</w:t>
      </w:r>
    </w:p>
    <w:p w14:paraId="2A42D285" w14:textId="77777777" w:rsidR="0091326D" w:rsidRPr="00FC3423" w:rsidRDefault="0091326D" w:rsidP="0091326D">
      <w:pPr>
        <w:numPr>
          <w:ilvl w:val="0"/>
          <w:numId w:val="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FC3423">
        <w:rPr>
          <w:szCs w:val="24"/>
        </w:rPr>
        <w:t xml:space="preserve">On </w:t>
      </w:r>
      <w:proofErr w:type="gramStart"/>
      <w:r w:rsidRPr="00FC3423">
        <w:rPr>
          <w:szCs w:val="24"/>
        </w:rPr>
        <w:t>[  </w:t>
      </w:r>
      <w:proofErr w:type="gramEnd"/>
      <w:r w:rsidRPr="00FC3423">
        <w:rPr>
          <w:szCs w:val="24"/>
        </w:rPr>
        <w:t xml:space="preserve">   ], </w:t>
      </w:r>
      <w:proofErr w:type="spellStart"/>
      <w:r w:rsidRPr="00FC3423">
        <w:rPr>
          <w:szCs w:val="24"/>
        </w:rPr>
        <w:t>during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specified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hour</w:t>
      </w:r>
      <w:proofErr w:type="spellEnd"/>
      <w:r w:rsidRPr="00FC3423">
        <w:rPr>
          <w:szCs w:val="24"/>
        </w:rPr>
        <w:t xml:space="preserve">,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members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attend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in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classrooms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assigned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Affairs</w:t>
      </w:r>
      <w:proofErr w:type="spellEnd"/>
      <w:r w:rsidRPr="00FC3423">
        <w:rPr>
          <w:szCs w:val="24"/>
        </w:rPr>
        <w:t xml:space="preserve"> Office.</w:t>
      </w:r>
    </w:p>
    <w:p w14:paraId="6092F921" w14:textId="77777777" w:rsidR="0091326D" w:rsidRPr="00FC3423" w:rsidRDefault="0091326D" w:rsidP="0091326D">
      <w:pPr>
        <w:numPr>
          <w:ilvl w:val="0"/>
          <w:numId w:val="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FC3423">
        <w:rPr>
          <w:szCs w:val="24"/>
        </w:rPr>
        <w:t xml:space="preserve">A </w:t>
      </w:r>
      <w:proofErr w:type="spellStart"/>
      <w:r w:rsidRPr="00FC3423">
        <w:rPr>
          <w:szCs w:val="24"/>
        </w:rPr>
        <w:t>single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scenario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that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concerns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departments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discussed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during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, </w:t>
      </w:r>
      <w:proofErr w:type="spellStart"/>
      <w:r w:rsidRPr="00FC3423">
        <w:rPr>
          <w:szCs w:val="24"/>
        </w:rPr>
        <w:t>which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last</w:t>
      </w:r>
      <w:proofErr w:type="spellEnd"/>
      <w:r w:rsidRPr="00FC3423">
        <w:rPr>
          <w:szCs w:val="24"/>
        </w:rPr>
        <w:t xml:space="preserve"> a </w:t>
      </w:r>
      <w:proofErr w:type="spellStart"/>
      <w:r w:rsidRPr="00FC3423">
        <w:rPr>
          <w:szCs w:val="24"/>
        </w:rPr>
        <w:t>maximum</w:t>
      </w:r>
      <w:proofErr w:type="spellEnd"/>
      <w:r w:rsidRPr="00FC3423">
        <w:rPr>
          <w:szCs w:val="24"/>
        </w:rPr>
        <w:t xml:space="preserve"> of 1.5 </w:t>
      </w:r>
      <w:proofErr w:type="spellStart"/>
      <w:r w:rsidRPr="00FC3423">
        <w:rPr>
          <w:szCs w:val="24"/>
        </w:rPr>
        <w:t>hours</w:t>
      </w:r>
      <w:proofErr w:type="spellEnd"/>
      <w:r w:rsidRPr="00FC3423">
        <w:rPr>
          <w:szCs w:val="24"/>
        </w:rPr>
        <w:t>.</w:t>
      </w:r>
    </w:p>
    <w:p w14:paraId="016C4567" w14:textId="77777777" w:rsidR="0091326D" w:rsidRPr="00FC3423" w:rsidRDefault="0091326D" w:rsidP="0091326D">
      <w:pPr>
        <w:numPr>
          <w:ilvl w:val="0"/>
          <w:numId w:val="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objective</w:t>
      </w:r>
      <w:proofErr w:type="spellEnd"/>
      <w:r w:rsidRPr="00FC3423">
        <w:rPr>
          <w:szCs w:val="24"/>
        </w:rPr>
        <w:t xml:space="preserve"> of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is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enhance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students</w:t>
      </w:r>
      <w:proofErr w:type="spellEnd"/>
      <w:r w:rsidRPr="00FC3423">
        <w:rPr>
          <w:szCs w:val="24"/>
        </w:rPr>
        <w:t xml:space="preserve">’ </w:t>
      </w:r>
      <w:proofErr w:type="spellStart"/>
      <w:r w:rsidRPr="00FC3423">
        <w:rPr>
          <w:szCs w:val="24"/>
        </w:rPr>
        <w:t>analytical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synthesis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skills</w:t>
      </w:r>
      <w:proofErr w:type="spellEnd"/>
      <w:r w:rsidRPr="00FC3423">
        <w:rPr>
          <w:szCs w:val="24"/>
        </w:rPr>
        <w:t xml:space="preserve">. </w:t>
      </w:r>
      <w:proofErr w:type="spellStart"/>
      <w:r w:rsidRPr="00FC3423">
        <w:rPr>
          <w:szCs w:val="24"/>
        </w:rPr>
        <w:t>Therefore</w:t>
      </w:r>
      <w:proofErr w:type="spellEnd"/>
      <w:r w:rsidRPr="00FC3423">
        <w:rPr>
          <w:szCs w:val="24"/>
        </w:rPr>
        <w:t xml:space="preserve">, a </w:t>
      </w:r>
      <w:proofErr w:type="spellStart"/>
      <w:r w:rsidRPr="00FC3423">
        <w:rPr>
          <w:szCs w:val="24"/>
        </w:rPr>
        <w:t>discussion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environment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created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where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debate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problem </w:t>
      </w:r>
      <w:proofErr w:type="spellStart"/>
      <w:r w:rsidRPr="00FC3423">
        <w:rPr>
          <w:szCs w:val="24"/>
        </w:rPr>
        <w:t>among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themselves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rather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than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engaging</w:t>
      </w:r>
      <w:proofErr w:type="spellEnd"/>
      <w:r w:rsidRPr="00FC3423">
        <w:rPr>
          <w:szCs w:val="24"/>
        </w:rPr>
        <w:t xml:space="preserve"> in a </w:t>
      </w:r>
      <w:proofErr w:type="spellStart"/>
      <w:r w:rsidRPr="00FC3423">
        <w:rPr>
          <w:szCs w:val="24"/>
        </w:rPr>
        <w:t>traditional</w:t>
      </w:r>
      <w:proofErr w:type="spellEnd"/>
      <w:r w:rsidRPr="00FC3423">
        <w:rPr>
          <w:szCs w:val="24"/>
        </w:rPr>
        <w:t xml:space="preserve"> Q&amp;A format.</w:t>
      </w:r>
    </w:p>
    <w:p w14:paraId="31AF2ECD" w14:textId="77777777" w:rsidR="0091326D" w:rsidRPr="00FC3423" w:rsidRDefault="0091326D" w:rsidP="0091326D">
      <w:pPr>
        <w:numPr>
          <w:ilvl w:val="0"/>
          <w:numId w:val="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Scoring</w:t>
      </w:r>
      <w:proofErr w:type="spellEnd"/>
      <w:r w:rsidRPr="00FC3423">
        <w:rPr>
          <w:szCs w:val="24"/>
        </w:rPr>
        <w:t xml:space="preserve"> in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based</w:t>
      </w:r>
      <w:proofErr w:type="spellEnd"/>
      <w:r w:rsidRPr="00FC3423">
        <w:rPr>
          <w:szCs w:val="24"/>
        </w:rPr>
        <w:t xml:space="preserve"> on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student’s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activity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level</w:t>
      </w:r>
      <w:proofErr w:type="spellEnd"/>
      <w:r w:rsidRPr="00FC3423">
        <w:rPr>
          <w:szCs w:val="24"/>
        </w:rPr>
        <w:t xml:space="preserve">, </w:t>
      </w:r>
      <w:proofErr w:type="spellStart"/>
      <w:r w:rsidRPr="00FC3423">
        <w:rPr>
          <w:szCs w:val="24"/>
        </w:rPr>
        <w:t>ranging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from</w:t>
      </w:r>
      <w:proofErr w:type="spellEnd"/>
      <w:r w:rsidRPr="00FC3423">
        <w:rPr>
          <w:szCs w:val="24"/>
        </w:rPr>
        <w:t xml:space="preserve"> 0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4 </w:t>
      </w:r>
      <w:proofErr w:type="spellStart"/>
      <w:r w:rsidRPr="00FC3423">
        <w:rPr>
          <w:szCs w:val="24"/>
        </w:rPr>
        <w:t>points</w:t>
      </w:r>
      <w:proofErr w:type="spellEnd"/>
      <w:r w:rsidRPr="00FC3423">
        <w:rPr>
          <w:szCs w:val="24"/>
        </w:rPr>
        <w:t xml:space="preserve">. </w:t>
      </w:r>
      <w:proofErr w:type="spellStart"/>
      <w:r w:rsidRPr="00FC3423">
        <w:rPr>
          <w:szCs w:val="24"/>
        </w:rPr>
        <w:t>Students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who</w:t>
      </w:r>
      <w:proofErr w:type="spellEnd"/>
      <w:r w:rsidRPr="00FC3423">
        <w:rPr>
          <w:szCs w:val="24"/>
        </w:rPr>
        <w:t xml:space="preserve"> do not </w:t>
      </w:r>
      <w:proofErr w:type="spellStart"/>
      <w:r w:rsidRPr="00FC3423">
        <w:rPr>
          <w:szCs w:val="24"/>
        </w:rPr>
        <w:t>attend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receive</w:t>
      </w:r>
      <w:proofErr w:type="spellEnd"/>
      <w:r w:rsidRPr="00FC3423">
        <w:rPr>
          <w:szCs w:val="24"/>
        </w:rPr>
        <w:t xml:space="preserve"> (-4) </w:t>
      </w:r>
      <w:proofErr w:type="spellStart"/>
      <w:r w:rsidRPr="00FC3423">
        <w:rPr>
          <w:szCs w:val="24"/>
        </w:rPr>
        <w:t>points</w:t>
      </w:r>
      <w:proofErr w:type="spellEnd"/>
      <w:r w:rsidRPr="00FC3423">
        <w:rPr>
          <w:szCs w:val="24"/>
        </w:rPr>
        <w:t xml:space="preserve">. </w:t>
      </w:r>
      <w:proofErr w:type="spellStart"/>
      <w:r w:rsidRPr="00FC3423">
        <w:rPr>
          <w:szCs w:val="24"/>
        </w:rPr>
        <w:t>Results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submitted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Affairs</w:t>
      </w:r>
      <w:proofErr w:type="spellEnd"/>
      <w:r w:rsidRPr="00FC3423">
        <w:rPr>
          <w:szCs w:val="24"/>
        </w:rPr>
        <w:t xml:space="preserve"> Office </w:t>
      </w:r>
      <w:proofErr w:type="spellStart"/>
      <w:r w:rsidRPr="00FC3423">
        <w:rPr>
          <w:szCs w:val="24"/>
        </w:rPr>
        <w:t>with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signatures</w:t>
      </w:r>
      <w:proofErr w:type="spellEnd"/>
      <w:r w:rsidRPr="00FC3423">
        <w:rPr>
          <w:szCs w:val="24"/>
        </w:rPr>
        <w:t xml:space="preserve"> of </w:t>
      </w:r>
      <w:proofErr w:type="spellStart"/>
      <w:r w:rsidRPr="00FC3423">
        <w:rPr>
          <w:szCs w:val="24"/>
        </w:rPr>
        <w:t>both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students</w:t>
      </w:r>
      <w:proofErr w:type="spellEnd"/>
      <w:r w:rsidRPr="00FC3423">
        <w:rPr>
          <w:szCs w:val="24"/>
        </w:rPr>
        <w:t>.</w:t>
      </w:r>
    </w:p>
    <w:p w14:paraId="28A332A9" w14:textId="77777777" w:rsidR="0091326D" w:rsidRPr="00FC3423" w:rsidRDefault="0091326D" w:rsidP="0091326D">
      <w:pPr>
        <w:overflowPunct/>
        <w:autoSpaceDE/>
        <w:autoSpaceDN/>
        <w:adjustRightInd/>
        <w:textAlignment w:val="auto"/>
        <w:rPr>
          <w:szCs w:val="24"/>
        </w:rPr>
      </w:pPr>
    </w:p>
    <w:p w14:paraId="17DB479D" w14:textId="77777777" w:rsidR="0091326D" w:rsidRPr="00FC3423" w:rsidRDefault="0091326D" w:rsidP="0091326D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FC3423">
        <w:rPr>
          <w:b/>
          <w:bCs/>
          <w:szCs w:val="24"/>
        </w:rPr>
        <w:t>INFORMATION ABOUT THE EXAM</w:t>
      </w:r>
    </w:p>
    <w:p w14:paraId="5257156F" w14:textId="77777777" w:rsidR="0091326D" w:rsidRPr="00FC3423" w:rsidRDefault="0091326D" w:rsidP="0091326D">
      <w:pPr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number</w:t>
      </w:r>
      <w:proofErr w:type="spellEnd"/>
      <w:r w:rsidRPr="00FC3423">
        <w:rPr>
          <w:szCs w:val="24"/>
        </w:rPr>
        <w:t xml:space="preserve"> of </w:t>
      </w:r>
      <w:proofErr w:type="spellStart"/>
      <w:r w:rsidRPr="00FC3423">
        <w:rPr>
          <w:szCs w:val="24"/>
        </w:rPr>
        <w:t>questions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submitted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each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department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requested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via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email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using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email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addresses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previously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provided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Affairs</w:t>
      </w:r>
      <w:proofErr w:type="spellEnd"/>
      <w:r w:rsidRPr="00FC3423">
        <w:rPr>
          <w:szCs w:val="24"/>
        </w:rPr>
        <w:t xml:space="preserve"> Office (</w:t>
      </w:r>
      <w:proofErr w:type="spellStart"/>
      <w:r w:rsidRPr="00FC3423">
        <w:rPr>
          <w:szCs w:val="24"/>
        </w:rPr>
        <w:t>please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check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your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email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address</w:t>
      </w:r>
      <w:proofErr w:type="spellEnd"/>
      <w:r w:rsidRPr="00FC3423">
        <w:rPr>
          <w:szCs w:val="24"/>
        </w:rPr>
        <w:t>).</w:t>
      </w:r>
    </w:p>
    <w:p w14:paraId="71DE18C7" w14:textId="77777777" w:rsidR="0091326D" w:rsidRPr="00FC3423" w:rsidRDefault="0091326D" w:rsidP="0091326D">
      <w:pPr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members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must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upload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their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questions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related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course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block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KEYPS </w:t>
      </w:r>
      <w:proofErr w:type="spellStart"/>
      <w:r w:rsidRPr="00FC3423">
        <w:rPr>
          <w:szCs w:val="24"/>
        </w:rPr>
        <w:t>system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announced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deadline</w:t>
      </w:r>
      <w:proofErr w:type="spellEnd"/>
      <w:r w:rsidRPr="00FC3423">
        <w:rPr>
          <w:szCs w:val="24"/>
        </w:rPr>
        <w:t>.</w:t>
      </w:r>
    </w:p>
    <w:p w14:paraId="70697D88" w14:textId="77777777" w:rsidR="0091326D" w:rsidRPr="00FC3423" w:rsidRDefault="0091326D" w:rsidP="0091326D">
      <w:pPr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invigilators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assigned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Dean’s</w:t>
      </w:r>
      <w:proofErr w:type="spellEnd"/>
      <w:r w:rsidRPr="00FC3423">
        <w:rPr>
          <w:szCs w:val="24"/>
        </w:rPr>
        <w:t xml:space="preserve"> Office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notified</w:t>
      </w:r>
      <w:proofErr w:type="spellEnd"/>
      <w:r w:rsidRPr="00FC3423">
        <w:rPr>
          <w:szCs w:val="24"/>
        </w:rPr>
        <w:t xml:space="preserve"> at </w:t>
      </w:r>
      <w:proofErr w:type="spellStart"/>
      <w:r w:rsidRPr="00FC3423">
        <w:rPr>
          <w:szCs w:val="24"/>
        </w:rPr>
        <w:t>least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one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week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before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>.</w:t>
      </w:r>
    </w:p>
    <w:p w14:paraId="1A01B22F" w14:textId="77777777" w:rsidR="0091326D" w:rsidRPr="00FC3423" w:rsidRDefault="0091326D" w:rsidP="0091326D">
      <w:pPr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members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assigned</w:t>
      </w:r>
      <w:proofErr w:type="spellEnd"/>
      <w:r w:rsidRPr="00FC3423">
        <w:rPr>
          <w:szCs w:val="24"/>
        </w:rPr>
        <w:t xml:space="preserve"> as </w:t>
      </w:r>
      <w:proofErr w:type="spellStart"/>
      <w:r w:rsidRPr="00FC3423">
        <w:rPr>
          <w:szCs w:val="24"/>
        </w:rPr>
        <w:t>invigilators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must</w:t>
      </w:r>
      <w:proofErr w:type="spellEnd"/>
      <w:r w:rsidRPr="00FC3423">
        <w:rPr>
          <w:szCs w:val="24"/>
        </w:rPr>
        <w:t xml:space="preserve"> be in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room</w:t>
      </w:r>
      <w:proofErr w:type="spellEnd"/>
      <w:r w:rsidRPr="00FC3423">
        <w:rPr>
          <w:szCs w:val="24"/>
        </w:rPr>
        <w:t xml:space="preserve"> 30 </w:t>
      </w:r>
      <w:proofErr w:type="spellStart"/>
      <w:r w:rsidRPr="00FC3423">
        <w:rPr>
          <w:szCs w:val="24"/>
        </w:rPr>
        <w:t>minutes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before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starts</w:t>
      </w:r>
      <w:proofErr w:type="spellEnd"/>
      <w:r w:rsidRPr="00FC3423">
        <w:rPr>
          <w:szCs w:val="24"/>
        </w:rPr>
        <w:t xml:space="preserve">. </w:t>
      </w:r>
      <w:proofErr w:type="spellStart"/>
      <w:r w:rsidRPr="00FC3423">
        <w:rPr>
          <w:szCs w:val="24"/>
        </w:rPr>
        <w:t>Those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with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valid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excuses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must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inform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Dean’s</w:t>
      </w:r>
      <w:proofErr w:type="spellEnd"/>
      <w:r w:rsidRPr="00FC3423">
        <w:rPr>
          <w:szCs w:val="24"/>
        </w:rPr>
        <w:t xml:space="preserve"> Office at </w:t>
      </w:r>
      <w:proofErr w:type="spellStart"/>
      <w:r w:rsidRPr="00FC3423">
        <w:rPr>
          <w:szCs w:val="24"/>
        </w:rPr>
        <w:t>least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one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day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before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>.</w:t>
      </w:r>
    </w:p>
    <w:p w14:paraId="4E1D7E94" w14:textId="77777777" w:rsidR="0091326D" w:rsidRPr="00FC3423" w:rsidRDefault="0091326D" w:rsidP="0091326D">
      <w:pPr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questions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prepared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Coordination</w:t>
      </w:r>
      <w:proofErr w:type="spellEnd"/>
      <w:r w:rsidRPr="00FC3423">
        <w:rPr>
          <w:szCs w:val="24"/>
        </w:rPr>
        <w:t xml:space="preserve"> Office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delivered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invigilators</w:t>
      </w:r>
      <w:proofErr w:type="spellEnd"/>
      <w:r w:rsidRPr="00FC3423">
        <w:rPr>
          <w:szCs w:val="24"/>
        </w:rPr>
        <w:t xml:space="preserve"> at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start of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collected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after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ends</w:t>
      </w:r>
      <w:proofErr w:type="spellEnd"/>
      <w:r w:rsidRPr="00FC3423">
        <w:rPr>
          <w:szCs w:val="24"/>
        </w:rPr>
        <w:t>.</w:t>
      </w:r>
    </w:p>
    <w:p w14:paraId="5C8DD4DF" w14:textId="77777777" w:rsidR="0091326D" w:rsidRPr="00FC3423" w:rsidRDefault="0091326D" w:rsidP="0091326D">
      <w:pPr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consist</w:t>
      </w:r>
      <w:proofErr w:type="spellEnd"/>
      <w:r w:rsidRPr="00FC3423">
        <w:rPr>
          <w:szCs w:val="24"/>
        </w:rPr>
        <w:t xml:space="preserve"> of 96 multiple-</w:t>
      </w:r>
      <w:proofErr w:type="spellStart"/>
      <w:r w:rsidRPr="00FC3423">
        <w:rPr>
          <w:szCs w:val="24"/>
        </w:rPr>
        <w:t>choice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questions</w:t>
      </w:r>
      <w:proofErr w:type="spellEnd"/>
      <w:r w:rsidRPr="00FC3423">
        <w:rPr>
          <w:szCs w:val="24"/>
        </w:rPr>
        <w:t>.</w:t>
      </w:r>
    </w:p>
    <w:p w14:paraId="482C5870" w14:textId="77777777" w:rsidR="0091326D" w:rsidRPr="00FC3423" w:rsidRDefault="0091326D" w:rsidP="0091326D">
      <w:pPr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held</w:t>
      </w:r>
      <w:proofErr w:type="spellEnd"/>
      <w:r w:rsidRPr="00FC3423">
        <w:rPr>
          <w:szCs w:val="24"/>
        </w:rPr>
        <w:t xml:space="preserve"> on </w:t>
      </w:r>
      <w:proofErr w:type="gramStart"/>
      <w:r w:rsidRPr="00FC3423">
        <w:rPr>
          <w:szCs w:val="24"/>
          <w:highlight w:val="yellow"/>
        </w:rPr>
        <w:t>[  </w:t>
      </w:r>
      <w:proofErr w:type="gramEnd"/>
      <w:r w:rsidRPr="00FC3423">
        <w:rPr>
          <w:szCs w:val="24"/>
          <w:highlight w:val="yellow"/>
        </w:rPr>
        <w:t>   ] at [     ]</w:t>
      </w:r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last</w:t>
      </w:r>
      <w:proofErr w:type="spellEnd"/>
      <w:r w:rsidRPr="00FC3423">
        <w:rPr>
          <w:szCs w:val="24"/>
        </w:rPr>
        <w:t xml:space="preserve"> 100 </w:t>
      </w:r>
      <w:proofErr w:type="spellStart"/>
      <w:r w:rsidRPr="00FC3423">
        <w:rPr>
          <w:szCs w:val="24"/>
        </w:rPr>
        <w:t>minutes</w:t>
      </w:r>
      <w:proofErr w:type="spellEnd"/>
      <w:r w:rsidRPr="00FC3423">
        <w:rPr>
          <w:szCs w:val="24"/>
        </w:rPr>
        <w:t>.</w:t>
      </w:r>
    </w:p>
    <w:p w14:paraId="684989F7" w14:textId="77777777" w:rsidR="0091326D" w:rsidRPr="00FC3423" w:rsidRDefault="0091326D" w:rsidP="0091326D">
      <w:pPr>
        <w:numPr>
          <w:ilvl w:val="0"/>
          <w:numId w:val="1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Classroom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numbers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for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exam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will</w:t>
      </w:r>
      <w:proofErr w:type="spellEnd"/>
      <w:r w:rsidRPr="00FC3423">
        <w:rPr>
          <w:szCs w:val="24"/>
        </w:rPr>
        <w:t xml:space="preserve"> be </w:t>
      </w:r>
      <w:proofErr w:type="spellStart"/>
      <w:r w:rsidRPr="00FC3423">
        <w:rPr>
          <w:szCs w:val="24"/>
        </w:rPr>
        <w:t>announced</w:t>
      </w:r>
      <w:proofErr w:type="spellEnd"/>
      <w:r w:rsidRPr="00FC3423">
        <w:rPr>
          <w:szCs w:val="24"/>
        </w:rPr>
        <w:t xml:space="preserve"> on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notice</w:t>
      </w:r>
      <w:proofErr w:type="spellEnd"/>
      <w:r w:rsidRPr="00FC3423">
        <w:rPr>
          <w:szCs w:val="24"/>
        </w:rPr>
        <w:t xml:space="preserve"> board.</w:t>
      </w:r>
    </w:p>
    <w:p w14:paraId="683EBB4B" w14:textId="77777777" w:rsidR="0091326D" w:rsidRPr="00FC3423" w:rsidRDefault="0091326D" w:rsidP="0091326D">
      <w:pPr>
        <w:overflowPunct/>
        <w:autoSpaceDE/>
        <w:autoSpaceDN/>
        <w:adjustRightInd/>
        <w:textAlignment w:val="auto"/>
        <w:rPr>
          <w:szCs w:val="24"/>
        </w:rPr>
      </w:pPr>
    </w:p>
    <w:p w14:paraId="49A42208" w14:textId="77777777" w:rsidR="0091326D" w:rsidRPr="00FC3423" w:rsidRDefault="0091326D" w:rsidP="0091326D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FC3423">
        <w:rPr>
          <w:b/>
          <w:bCs/>
          <w:szCs w:val="24"/>
        </w:rPr>
        <w:t>DUTIES AND AUTHORITIES OF THE COURSE COMMITTEE CHAIR</w:t>
      </w:r>
    </w:p>
    <w:p w14:paraId="38BA7B6D" w14:textId="77777777" w:rsidR="0091326D" w:rsidRPr="00FC3423" w:rsidRDefault="0091326D" w:rsidP="0091326D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Course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Chair is </w:t>
      </w:r>
      <w:proofErr w:type="spellStart"/>
      <w:r w:rsidRPr="00FC3423">
        <w:rPr>
          <w:szCs w:val="24"/>
        </w:rPr>
        <w:t>responsible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for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ensuring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that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lectures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are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delivered</w:t>
      </w:r>
      <w:proofErr w:type="spellEnd"/>
      <w:r w:rsidRPr="00FC3423">
        <w:rPr>
          <w:szCs w:val="24"/>
        </w:rPr>
        <w:t xml:space="preserve"> on time.</w:t>
      </w:r>
    </w:p>
    <w:p w14:paraId="651DDB5D" w14:textId="77777777" w:rsidR="0091326D" w:rsidRPr="00FC3423" w:rsidRDefault="0091326D" w:rsidP="0091326D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Chair </w:t>
      </w:r>
      <w:proofErr w:type="spellStart"/>
      <w:r w:rsidRPr="00FC3423">
        <w:rPr>
          <w:szCs w:val="24"/>
        </w:rPr>
        <w:t>forms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preparation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(</w:t>
      </w:r>
      <w:proofErr w:type="spellStart"/>
      <w:r w:rsidRPr="00FC3423">
        <w:rPr>
          <w:szCs w:val="24"/>
        </w:rPr>
        <w:t>selecting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from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faculty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members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involved</w:t>
      </w:r>
      <w:proofErr w:type="spellEnd"/>
      <w:r w:rsidRPr="00FC3423">
        <w:rPr>
          <w:szCs w:val="24"/>
        </w:rPr>
        <w:t xml:space="preserve"> in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course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block</w:t>
      </w:r>
      <w:proofErr w:type="spellEnd"/>
      <w:r w:rsidRPr="00FC3423">
        <w:rPr>
          <w:szCs w:val="24"/>
        </w:rPr>
        <w:t xml:space="preserve">)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ensures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that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module</w:t>
      </w:r>
      <w:proofErr w:type="spellEnd"/>
      <w:r w:rsidRPr="00FC3423">
        <w:rPr>
          <w:szCs w:val="24"/>
        </w:rPr>
        <w:t xml:space="preserve"> is </w:t>
      </w:r>
      <w:proofErr w:type="spellStart"/>
      <w:r w:rsidRPr="00FC3423">
        <w:rPr>
          <w:szCs w:val="24"/>
        </w:rPr>
        <w:t>completed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and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delivered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to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Student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Affairs</w:t>
      </w:r>
      <w:proofErr w:type="spellEnd"/>
      <w:r w:rsidRPr="00FC3423">
        <w:rPr>
          <w:szCs w:val="24"/>
        </w:rPr>
        <w:t xml:space="preserve"> Office.</w:t>
      </w:r>
    </w:p>
    <w:p w14:paraId="457565A9" w14:textId="77777777" w:rsidR="0091326D" w:rsidRPr="00FC3423" w:rsidRDefault="0091326D" w:rsidP="0091326D">
      <w:pPr>
        <w:numPr>
          <w:ilvl w:val="0"/>
          <w:numId w:val="1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Chair </w:t>
      </w:r>
      <w:proofErr w:type="spellStart"/>
      <w:r w:rsidRPr="00FC3423">
        <w:rPr>
          <w:szCs w:val="24"/>
        </w:rPr>
        <w:t>oversees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proper</w:t>
      </w:r>
      <w:proofErr w:type="spellEnd"/>
      <w:r w:rsidRPr="00FC3423">
        <w:rPr>
          <w:szCs w:val="24"/>
        </w:rPr>
        <w:t xml:space="preserve"> </w:t>
      </w:r>
      <w:proofErr w:type="spellStart"/>
      <w:r w:rsidRPr="00FC3423">
        <w:rPr>
          <w:szCs w:val="24"/>
        </w:rPr>
        <w:t>execution</w:t>
      </w:r>
      <w:proofErr w:type="spellEnd"/>
      <w:r w:rsidRPr="00FC3423">
        <w:rPr>
          <w:szCs w:val="24"/>
        </w:rPr>
        <w:t xml:space="preserve"> of </w:t>
      </w:r>
      <w:proofErr w:type="spellStart"/>
      <w:r w:rsidRPr="00FC3423">
        <w:rPr>
          <w:szCs w:val="24"/>
        </w:rPr>
        <w:t>the</w:t>
      </w:r>
      <w:proofErr w:type="spellEnd"/>
      <w:r w:rsidRPr="00FC3423">
        <w:rPr>
          <w:szCs w:val="24"/>
        </w:rPr>
        <w:t xml:space="preserve"> Course </w:t>
      </w:r>
      <w:proofErr w:type="spellStart"/>
      <w:r w:rsidRPr="00FC3423">
        <w:rPr>
          <w:szCs w:val="24"/>
        </w:rPr>
        <w:t>Committee</w:t>
      </w:r>
      <w:proofErr w:type="spellEnd"/>
      <w:r w:rsidRPr="00FC3423">
        <w:rPr>
          <w:szCs w:val="24"/>
        </w:rPr>
        <w:t xml:space="preserve"> examination.</w:t>
      </w:r>
    </w:p>
    <w:p w14:paraId="43C9ED4B" w14:textId="77777777" w:rsidR="0091326D" w:rsidRPr="00B77D09" w:rsidRDefault="0091326D" w:rsidP="0091326D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34A13B7A" w14:textId="77777777" w:rsidR="0091326D" w:rsidRPr="00B77D09" w:rsidRDefault="0091326D" w:rsidP="0091326D">
      <w:pPr>
        <w:tabs>
          <w:tab w:val="left" w:pos="2268"/>
        </w:tabs>
        <w:jc w:val="center"/>
        <w:rPr>
          <w:sz w:val="20"/>
          <w:lang w:val="en-US"/>
        </w:rPr>
      </w:pPr>
    </w:p>
    <w:p w14:paraId="28737A02" w14:textId="77777777" w:rsidR="0091326D" w:rsidRPr="00B77D09" w:rsidRDefault="0091326D" w:rsidP="0091326D">
      <w:pPr>
        <w:tabs>
          <w:tab w:val="left" w:pos="2268"/>
        </w:tabs>
        <w:jc w:val="center"/>
        <w:rPr>
          <w:sz w:val="20"/>
          <w:lang w:val="en-US"/>
        </w:rPr>
      </w:pPr>
    </w:p>
    <w:p w14:paraId="6D8B155B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5C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5D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5E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5F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0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1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2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3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4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5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6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7" w14:textId="77777777" w:rsidR="004C2D50" w:rsidRPr="007831FC" w:rsidRDefault="004C2D50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8" w14:textId="77777777" w:rsidR="00753E2E" w:rsidRPr="007831FC" w:rsidRDefault="00753E2E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9" w14:textId="77777777" w:rsidR="00722592" w:rsidRPr="007831FC" w:rsidRDefault="00722592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A" w14:textId="77777777" w:rsidR="00722592" w:rsidRPr="007831FC" w:rsidRDefault="00722592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B" w14:textId="77777777" w:rsidR="00722592" w:rsidRPr="007831FC" w:rsidRDefault="00722592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C" w14:textId="77777777" w:rsidR="00722592" w:rsidRDefault="00722592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4ABA142" w14:textId="369EC19C" w:rsidR="00A4146A" w:rsidRDefault="00A4146A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CE89B31" w14:textId="77777777" w:rsidR="00A4146A" w:rsidRPr="007831FC" w:rsidRDefault="00A4146A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D" w14:textId="77777777" w:rsidR="009A7B45" w:rsidRPr="007831FC" w:rsidRDefault="009A7B45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E" w14:textId="77777777" w:rsidR="009A7B45" w:rsidRPr="007831FC" w:rsidRDefault="009A7B45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p w14:paraId="6D8B156F" w14:textId="77777777" w:rsidR="00C80353" w:rsidRPr="007831FC" w:rsidRDefault="00C80353" w:rsidP="0023539E">
      <w:pPr>
        <w:tabs>
          <w:tab w:val="left" w:pos="2268"/>
        </w:tabs>
        <w:spacing w:line="276" w:lineRule="auto"/>
        <w:jc w:val="both"/>
        <w:rPr>
          <w:color w:val="000000" w:themeColor="text1"/>
          <w:sz w:val="22"/>
          <w:szCs w:val="22"/>
          <w:lang w:val="en-US"/>
        </w:rPr>
      </w:pPr>
    </w:p>
    <w:tbl>
      <w:tblPr>
        <w:tblW w:w="500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0"/>
        <w:gridCol w:w="713"/>
        <w:gridCol w:w="1144"/>
        <w:gridCol w:w="288"/>
        <w:gridCol w:w="4461"/>
        <w:gridCol w:w="2213"/>
      </w:tblGrid>
      <w:tr w:rsidR="007831FC" w:rsidRPr="007831FC" w14:paraId="6D8B1576" w14:textId="77777777" w:rsidTr="00EC2840">
        <w:trPr>
          <w:trHeight w:val="20"/>
        </w:trPr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70" w14:textId="3B516CAF" w:rsidR="00BD2CB8" w:rsidRPr="007831FC" w:rsidRDefault="00F654CB" w:rsidP="00CB15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19</w:t>
            </w:r>
            <w:r w:rsidR="00BD2CB8"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</w:t>
            </w:r>
            <w:r w:rsidR="00BD364D"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71" w14:textId="77777777" w:rsidR="00BD2CB8" w:rsidRPr="007831FC" w:rsidRDefault="00BD2CB8" w:rsidP="00753E2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72" w14:textId="77777777" w:rsidR="00BD2CB8" w:rsidRPr="007831FC" w:rsidRDefault="00BD2CB8" w:rsidP="00753E2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73" w14:textId="77777777" w:rsidR="00BD2CB8" w:rsidRPr="007831FC" w:rsidRDefault="00BD2CB8" w:rsidP="00753E2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74" w14:textId="77777777" w:rsidR="00BD2CB8" w:rsidRPr="007831FC" w:rsidRDefault="00BD2CB8" w:rsidP="00753E2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75" w14:textId="77777777" w:rsidR="00BD2CB8" w:rsidRPr="007831FC" w:rsidRDefault="00BD2CB8" w:rsidP="00753E2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7831FC" w:rsidRPr="007831FC" w14:paraId="6D8B157D" w14:textId="77777777" w:rsidTr="00F4067E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77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78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79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7A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7B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Molecular basics of cancer cell development-1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7C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="00BD364D"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Sadaat</w:t>
            </w:r>
          </w:p>
        </w:tc>
      </w:tr>
      <w:tr w:rsidR="007831FC" w:rsidRPr="007831FC" w14:paraId="6D8B1584" w14:textId="77777777" w:rsidTr="00F4067E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7E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7F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80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81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82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Molecular basics of cancer cell development-1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83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="00BD364D"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Sadaat</w:t>
            </w:r>
          </w:p>
        </w:tc>
      </w:tr>
      <w:tr w:rsidR="007831FC" w:rsidRPr="007831FC" w14:paraId="6D8B158B" w14:textId="77777777" w:rsidTr="005053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85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86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87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88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89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Assessment of Growth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8A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7831FC" w:rsidRPr="007831FC" w14:paraId="6D8B1592" w14:textId="77777777" w:rsidTr="005053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8C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8D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8E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8F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90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Assessment of Growth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91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7831FC" w:rsidRPr="007831FC" w14:paraId="6D8B1599" w14:textId="77777777" w:rsidTr="00F4067E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93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94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95" w14:textId="6C0F1B92" w:rsidR="00F4067E" w:rsidRPr="008267C3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96" w14:textId="0D5FF931" w:rsidR="00F4067E" w:rsidRPr="008267C3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97" w14:textId="77B8F370" w:rsidR="00F4067E" w:rsidRPr="008267C3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98" w14:textId="1C155AE3" w:rsidR="00F4067E" w:rsidRPr="008267C3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7831FC" w:rsidRPr="007831FC" w14:paraId="6D8B15A0" w14:textId="77777777" w:rsidTr="00F4067E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9A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9B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9C" w14:textId="0D068A01" w:rsidR="00F4067E" w:rsidRPr="008267C3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9D" w14:textId="35E776B0" w:rsidR="00F4067E" w:rsidRPr="008267C3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9E" w14:textId="0B5FDD49" w:rsidR="00F4067E" w:rsidRPr="008267C3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9F" w14:textId="1BAE5E2E" w:rsidR="00F4067E" w:rsidRPr="008267C3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7831FC" w:rsidRPr="007831FC" w14:paraId="6D8B15A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A1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A2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A3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A4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A5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Pathology of thyroid and parathyroid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A6" w14:textId="77777777" w:rsidR="00F4067E" w:rsidRPr="007831FC" w:rsidRDefault="006A5172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7831FC" w:rsidRPr="007831FC" w14:paraId="6D8B15A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A8" w14:textId="77777777" w:rsidR="00B6265E" w:rsidRPr="007831FC" w:rsidRDefault="00B6265E" w:rsidP="00B6265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A9" w14:textId="77777777" w:rsidR="00B6265E" w:rsidRPr="007831FC" w:rsidRDefault="00B6265E" w:rsidP="00B6265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AA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AB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AC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Pathology of thyroid and parathyroid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AD" w14:textId="77777777" w:rsidR="00B6265E" w:rsidRPr="007831FC" w:rsidRDefault="006A5172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7831FC" w:rsidRPr="007831FC" w14:paraId="6D8B15B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AF" w14:textId="3F0A8460" w:rsidR="00F4067E" w:rsidRPr="007831FC" w:rsidRDefault="00CB153A" w:rsidP="00CB153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="00F654CB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 w:rsidR="00F4067E"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</w:t>
            </w:r>
            <w:r w:rsidR="00352357"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1.</w:t>
            </w:r>
            <w:r w:rsidR="00BD364D"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202</w:t>
            </w:r>
            <w:r w:rsidR="00F654CB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B0" w14:textId="77777777" w:rsidR="00F4067E" w:rsidRPr="007831FC" w:rsidRDefault="00F4067E" w:rsidP="00F4067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B1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B2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B3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B4" w14:textId="77777777" w:rsidR="00F4067E" w:rsidRPr="007831FC" w:rsidRDefault="00F4067E" w:rsidP="00F4067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7831FC" w:rsidRPr="007831FC" w14:paraId="6D8B15B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B6" w14:textId="77777777" w:rsidR="00B6265E" w:rsidRPr="007831FC" w:rsidRDefault="00B6265E" w:rsidP="00B6265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B7" w14:textId="77777777" w:rsidR="00B6265E" w:rsidRPr="007831FC" w:rsidRDefault="00B6265E" w:rsidP="00B6265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B8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B9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BA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Pathology of hypophysis and hypothalamus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BB" w14:textId="77777777" w:rsidR="00B6265E" w:rsidRPr="007831FC" w:rsidRDefault="006A5172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7831FC" w:rsidRPr="007831FC" w14:paraId="6D8B15C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BD" w14:textId="77777777" w:rsidR="00B6265E" w:rsidRPr="007831FC" w:rsidRDefault="00B6265E" w:rsidP="00B6265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BE" w14:textId="77777777" w:rsidR="00B6265E" w:rsidRPr="007831FC" w:rsidRDefault="00B6265E" w:rsidP="00B6265E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BF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C0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C1" w14:textId="77777777" w:rsidR="00B6265E" w:rsidRPr="007831FC" w:rsidRDefault="00B6265E" w:rsidP="00B6265E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Pathology of adrenal gland, multiple endocrine neoplasia syndromes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C2" w14:textId="77777777" w:rsidR="00B6265E" w:rsidRPr="007831FC" w:rsidRDefault="006A5172" w:rsidP="00B6265E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7831FC" w:rsidRPr="007831FC" w14:paraId="6D8B15C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C4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C5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C6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C7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C8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Hypothyroidism in childhood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C9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7831FC" w:rsidRPr="007831FC" w14:paraId="6D8B15D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CB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CC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CD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CE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CF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Hypocalcemia in childhood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D0" w14:textId="77777777" w:rsidR="005053AC" w:rsidRPr="007831FC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Keskin</w:t>
            </w:r>
          </w:p>
        </w:tc>
      </w:tr>
      <w:tr w:rsidR="007831FC" w:rsidRPr="007831FC" w14:paraId="6D8B15D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D2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D3" w14:textId="77777777" w:rsidR="005053AC" w:rsidRPr="007831FC" w:rsidRDefault="005053AC" w:rsidP="005053AC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D4" w14:textId="77777777" w:rsidR="005053AC" w:rsidRPr="00CE2964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D5" w14:textId="77777777" w:rsidR="005053AC" w:rsidRPr="00CE2964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D6" w14:textId="77777777" w:rsidR="005053AC" w:rsidRPr="00CE2964" w:rsidRDefault="005053AC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Approach to the patient in obstetrics and gynecology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D7" w14:textId="77777777" w:rsidR="005053AC" w:rsidRPr="00CE2964" w:rsidRDefault="00B6265E" w:rsidP="005053AC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Furkan Çetin</w:t>
            </w:r>
          </w:p>
        </w:tc>
      </w:tr>
      <w:tr w:rsidR="00161D43" w:rsidRPr="007831FC" w14:paraId="6D8B15D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D9" w14:textId="77777777" w:rsidR="00161D43" w:rsidRPr="007831FC" w:rsidRDefault="00161D43" w:rsidP="00161D4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DA" w14:textId="77777777" w:rsidR="00161D43" w:rsidRPr="007831FC" w:rsidRDefault="00161D43" w:rsidP="00161D4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DB" w14:textId="4451366E" w:rsidR="00161D43" w:rsidRPr="007831FC" w:rsidRDefault="00161D43" w:rsidP="00161D4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DC" w14:textId="48857E75" w:rsidR="00161D43" w:rsidRPr="007831FC" w:rsidRDefault="00161D43" w:rsidP="00161D4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DD" w14:textId="5F187676" w:rsidR="00161D43" w:rsidRPr="007831FC" w:rsidRDefault="00161D43" w:rsidP="00161D4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DE" w14:textId="5DDC14D7" w:rsidR="00161D43" w:rsidRPr="007831FC" w:rsidRDefault="00161D43" w:rsidP="00161D4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5E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E0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E1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E2" w14:textId="5C3D6902" w:rsidR="00F26C05" w:rsidRPr="00F26C05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E3" w14:textId="3AF24D84" w:rsidR="00F26C05" w:rsidRPr="00F26C05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E4" w14:textId="7C9487FB" w:rsidR="00F26C05" w:rsidRPr="00F26C05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Thyroid pathophysiology and tests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E5" w14:textId="6931AFE0" w:rsidR="00F26C05" w:rsidRPr="00F26C05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Suzan </w:t>
            </w:r>
            <w:proofErr w:type="spellStart"/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Tabur</w:t>
            </w:r>
            <w:proofErr w:type="spellEnd"/>
          </w:p>
        </w:tc>
      </w:tr>
      <w:tr w:rsidR="00F26C05" w:rsidRPr="007831FC" w14:paraId="6D8B15E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E7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E8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E9" w14:textId="323522C8" w:rsidR="00F26C05" w:rsidRPr="00F26C05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EA" w14:textId="3B84168B" w:rsidR="00F26C05" w:rsidRPr="00F26C05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EB" w14:textId="55619BB3" w:rsidR="00F26C05" w:rsidRPr="00F26C05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Goiter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EC" w14:textId="1C9F0DA0" w:rsidR="00F26C05" w:rsidRPr="00F26C05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Suzan </w:t>
            </w:r>
            <w:proofErr w:type="spellStart"/>
            <w:r w:rsidRPr="00F26C05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Tabur</w:t>
            </w:r>
            <w:proofErr w:type="spellEnd"/>
          </w:p>
        </w:tc>
      </w:tr>
      <w:tr w:rsidR="00F26C05" w:rsidRPr="007831FC" w14:paraId="6D8B15F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EE" w14:textId="63817DDD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EF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F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F1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F2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5F3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F26C05" w:rsidRPr="007831FC" w14:paraId="6D8B15F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F5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F6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F7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F8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F9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5FA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0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FC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5FD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F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5FF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0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Introduction to Endocrine System Pharmacology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01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F26C05" w:rsidRPr="007831FC" w14:paraId="6D8B1609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03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04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05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06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07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Cushing's syndrome in children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08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F26C05" w:rsidRPr="007831FC" w14:paraId="6D8B1610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0A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0B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0C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0D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0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Hyperlipidemia-Obesity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0F" w14:textId="5ED50179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Mustafa Araz</w:t>
            </w:r>
          </w:p>
        </w:tc>
      </w:tr>
      <w:tr w:rsidR="00F26C05" w:rsidRPr="007831FC" w14:paraId="6D8B161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11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12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13" w14:textId="5CBB5588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14" w14:textId="597E48CA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15" w14:textId="31104D9D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16" w14:textId="26C6BB68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1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18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19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1A" w14:textId="1ED7F4C6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1B" w14:textId="5DD5FFBC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1C" w14:textId="75C0A4C9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Physiology of normal labor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1D" w14:textId="7A7EBCE2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Furkan Çetin</w:t>
            </w:r>
          </w:p>
        </w:tc>
      </w:tr>
      <w:tr w:rsidR="00F26C05" w:rsidRPr="007831FC" w14:paraId="6D8B162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1F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20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21" w14:textId="6B2132B2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İHU-ING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22" w14:textId="73A2B598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23" w14:textId="441D8DD1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RIA application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24" w14:textId="3CD65FAC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Furkan Çetin</w:t>
            </w:r>
          </w:p>
        </w:tc>
      </w:tr>
      <w:tr w:rsidR="00F26C05" w:rsidRPr="007831FC" w14:paraId="6D8B162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26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27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28" w14:textId="7FC0999D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29" w14:textId="631A3719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2A" w14:textId="449D56DD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2B" w14:textId="1978A6A2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33" w14:textId="77777777" w:rsidTr="005053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2D" w14:textId="3B6DCFC0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2E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2F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3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D8B1631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32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F26C05" w:rsidRPr="007831FC" w14:paraId="6D8B163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34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35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36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37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38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Thyroid Drugs, Thyroid Hormones, Antithyroid Drugs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39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F26C05" w:rsidRPr="007831FC" w14:paraId="6D8B164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3B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3C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3D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3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3F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Thyroid Drugs, Thyroid Hormones, Antithyroid Drugs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4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F26C05" w:rsidRPr="007831FC" w14:paraId="6D8B1648" w14:textId="77777777" w:rsidTr="005053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42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43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44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45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46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Adrenogenital syndrome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47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F26C05" w:rsidRPr="007831FC" w14:paraId="6D8B164F" w14:textId="77777777" w:rsidTr="005053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49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4A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4B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4C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4D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Adrenogenital syndrome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4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F26C05" w:rsidRPr="007831FC" w14:paraId="6D8B165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50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51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52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53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54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Diabetes Mellitus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55" w14:textId="4C2D8A13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Mustafa Araz</w:t>
            </w:r>
          </w:p>
        </w:tc>
      </w:tr>
      <w:tr w:rsidR="00F26C05" w:rsidRPr="007831FC" w14:paraId="6D8B165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57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58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59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5A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5B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Diabetes Mellitus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65C" w14:textId="3DBCDD0B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Mustafa Araz</w:t>
            </w:r>
          </w:p>
        </w:tc>
      </w:tr>
      <w:tr w:rsidR="00F26C05" w:rsidRPr="007831FC" w14:paraId="6D8B166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5E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5F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6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61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62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Endocrine tumors of pancreas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63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F26C05" w:rsidRPr="007831FC" w14:paraId="6D8B166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65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66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67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68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69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Endocrine tumors of pancreas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6A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F26C05" w:rsidRPr="007831FC" w14:paraId="6D8B167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6C" w14:textId="2181012E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6D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6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6F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7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71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F26C05" w:rsidRPr="007831FC" w14:paraId="6D8B1679" w14:textId="77777777" w:rsidTr="00C71DF9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73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74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75" w14:textId="7E553F0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76" w14:textId="5999DA36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77" w14:textId="75946955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78" w14:textId="5797CCB0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80" w14:textId="77777777" w:rsidTr="002054DF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7A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7B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7C" w14:textId="42C73642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7D" w14:textId="08C6841E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7E" w14:textId="3BCB7EA6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7F" w14:textId="2233E456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87" w14:textId="77777777" w:rsidTr="002054DF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81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82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83" w14:textId="3E907D2C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84" w14:textId="165E668A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85" w14:textId="1F763F12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86" w14:textId="6F796721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8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88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89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8A" w14:textId="1F278F39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8B" w14:textId="76DD342D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8C" w14:textId="6071552B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8D" w14:textId="6731114B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9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8F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90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91" w14:textId="23EE301D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92" w14:textId="19671DC8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93" w14:textId="23DABBE6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94" w14:textId="6E253121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9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96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97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98" w14:textId="7655FFBB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99" w14:textId="2963D7AE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9A" w14:textId="5B06A7E5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9B" w14:textId="03B893B1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A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9D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9E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9F" w14:textId="41F2E321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A0" w14:textId="590578A9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A1" w14:textId="63D76333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A2" w14:textId="712CEEF0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A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A4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A5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A6" w14:textId="5F1224E9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A7" w14:textId="4E66F6AD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A8" w14:textId="0C91BF5C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A9" w14:textId="1E004CDF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B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AB" w14:textId="6FD6707C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lastRenderedPageBreak/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AC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AD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A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AF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B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F26C05" w:rsidRPr="007831FC" w14:paraId="6D8B16B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B2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B3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B4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B5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B6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Autacoids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B7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F26C05" w:rsidRPr="007831FC" w14:paraId="6D8B16B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B9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BA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BB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BC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BD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Autacoids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B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F26C05" w:rsidRPr="007831FC" w14:paraId="6D8B16C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C0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C1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C2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C3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C4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Autacoids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C5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F26C05" w:rsidRPr="007831FC" w14:paraId="6D8B16C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C7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C8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C9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CA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CB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Pathology of vulva and vagina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CC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F26C05" w:rsidRPr="007831FC" w14:paraId="6D8B16D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CE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CF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1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D2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Pathology of uterus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D3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F26C05" w:rsidRPr="007831FC" w14:paraId="6D8B16D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5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6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7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8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D9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Childhood Diabetes Mellitus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DA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Keskin</w:t>
            </w:r>
          </w:p>
        </w:tc>
      </w:tr>
      <w:tr w:rsidR="00F26C05" w:rsidRPr="007831FC" w14:paraId="6D8B16E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C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D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DF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E0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Childhood Diabetes Mellitus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E1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Keskin</w:t>
            </w:r>
          </w:p>
        </w:tc>
      </w:tr>
      <w:tr w:rsidR="00F26C05" w:rsidRPr="007831FC" w14:paraId="6D8B16E9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E3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E4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E5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E6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E7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E8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26C05" w:rsidRPr="007831FC" w14:paraId="6D8B16F0" w14:textId="77777777" w:rsidTr="005053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EA" w14:textId="6E10FE14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7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EB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EC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ED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D8B16EE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6EF" w14:textId="77777777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F26C05" w:rsidRPr="007831FC" w14:paraId="6D8B16F7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F1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F2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F3" w14:textId="77777777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F4" w14:textId="77777777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F5" w14:textId="77777777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Physiology of menstruation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F6" w14:textId="77777777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 xml:space="preserve">M. Hanifi </w:t>
            </w:r>
            <w:proofErr w:type="spellStart"/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Bademkıran</w:t>
            </w:r>
            <w:proofErr w:type="spellEnd"/>
          </w:p>
        </w:tc>
      </w:tr>
      <w:tr w:rsidR="00F26C05" w:rsidRPr="007831FC" w14:paraId="6D8B16FE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F8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F9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FA" w14:textId="77777777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6FB" w14:textId="77777777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FC" w14:textId="77777777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Physiology of menstruation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6FD" w14:textId="77777777" w:rsidR="00F26C05" w:rsidRPr="00CE2964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 xml:space="preserve">M. Hanifi </w:t>
            </w:r>
            <w:proofErr w:type="spellStart"/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Bademkıran</w:t>
            </w:r>
            <w:proofErr w:type="spellEnd"/>
          </w:p>
        </w:tc>
      </w:tr>
      <w:tr w:rsidR="00F26C05" w:rsidRPr="007831FC" w14:paraId="6D8B170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6FF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00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01" w14:textId="29C64EA6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02" w14:textId="37C40308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03" w14:textId="75B523BE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Pathology of ovary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04" w14:textId="4129280F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F26C05" w:rsidRPr="007831FC" w14:paraId="6D8B170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06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07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08" w14:textId="62F2A0FD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09" w14:textId="1116E613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0A" w14:textId="36852A6A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Pathology of ovary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0B" w14:textId="2DB8F13C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F26C05" w:rsidRPr="007831FC" w14:paraId="6D8B171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0D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0E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0F" w14:textId="7C1099B5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10" w14:textId="23E59E7B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11" w14:textId="3AFD938D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Corticosteroids, Antagonists and ACTH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12" w14:textId="2D124AE9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F26C05" w:rsidRPr="007831FC" w14:paraId="6D8B171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14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15" w14:textId="77777777" w:rsidR="00F26C05" w:rsidRPr="007831FC" w:rsidRDefault="00F26C05" w:rsidP="00F26C05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16" w14:textId="31D09972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17" w14:textId="2A9B8B39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18" w14:textId="2C38D742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Corticosteroids, Antagonists and ACTH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19" w14:textId="1BA6D8BE" w:rsidR="00F26C05" w:rsidRPr="007831FC" w:rsidRDefault="00F26C05" w:rsidP="00F26C05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45032" w:rsidRPr="007831FC" w14:paraId="6D8B1721" w14:textId="77777777" w:rsidTr="005734D7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1B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1C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1D" w14:textId="7C984F79" w:rsidR="00945032" w:rsidRPr="002054D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1E" w14:textId="7A2DDFF2" w:rsidR="00945032" w:rsidRPr="002054D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1F" w14:textId="4CF54505" w:rsidR="00945032" w:rsidRPr="002054D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proofErr w:type="spellStart"/>
            <w:proofErr w:type="gramStart"/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Insulin,Oral</w:t>
            </w:r>
            <w:proofErr w:type="spellEnd"/>
            <w:proofErr w:type="gramEnd"/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Antidiabetic Drugs and Glucagon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20" w14:textId="78659F43" w:rsidR="00945032" w:rsidRPr="002054DF" w:rsidRDefault="00945032" w:rsidP="00945032">
            <w:pPr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Tuncay </w:t>
            </w:r>
            <w:proofErr w:type="spellStart"/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945032" w:rsidRPr="007831FC" w14:paraId="6D8B1728" w14:textId="77777777" w:rsidTr="005734D7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22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23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24" w14:textId="6D9BD45C" w:rsidR="00945032" w:rsidRPr="002054D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25" w14:textId="0E2EB38D" w:rsidR="00945032" w:rsidRPr="002054D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26" w14:textId="30AAF1E1" w:rsidR="00945032" w:rsidRPr="002054D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proofErr w:type="spellStart"/>
            <w:proofErr w:type="gramStart"/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Insulin,Oral</w:t>
            </w:r>
            <w:proofErr w:type="spellEnd"/>
            <w:proofErr w:type="gramEnd"/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Antidiabetic Drugs and Glucagon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27" w14:textId="290E0D6C" w:rsidR="00945032" w:rsidRPr="002054DF" w:rsidRDefault="00945032" w:rsidP="00945032">
            <w:pPr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Tuncay </w:t>
            </w:r>
            <w:proofErr w:type="spellStart"/>
            <w:r w:rsidRPr="002054D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945032" w:rsidRPr="007831FC" w14:paraId="6D8B172F" w14:textId="77777777" w:rsidTr="005053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29" w14:textId="35DD3A93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8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2A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2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2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D8B172D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2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945032" w:rsidRPr="007831FC" w14:paraId="6D8B173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30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31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32" w14:textId="1F7922E2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33" w14:textId="16ED0F85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34" w14:textId="4C2A8996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35" w14:textId="00656043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945032" w:rsidRPr="007831FC" w14:paraId="6D8B173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37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38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3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3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3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Tumors of Uterus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3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74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3E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3F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4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41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42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Pathology of placenta and gestational trophoblastic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43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74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45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46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47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48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4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Breast pathology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4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75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4C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4D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4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4F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5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Breast pathology</w:t>
            </w:r>
          </w:p>
        </w:tc>
        <w:tc>
          <w:tcPr>
            <w:tcW w:w="10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8B1751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759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53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54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55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56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57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Metabolic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58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Keskin</w:t>
            </w:r>
          </w:p>
        </w:tc>
      </w:tr>
      <w:tr w:rsidR="00945032" w:rsidRPr="007831FC" w14:paraId="6D8B1760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5A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5B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5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5D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5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Metabolic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5F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Keskin</w:t>
            </w:r>
          </w:p>
        </w:tc>
      </w:tr>
      <w:tr w:rsidR="00945032" w:rsidRPr="007831FC" w14:paraId="6D8B176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61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62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63" w14:textId="51D17640" w:rsidR="00945032" w:rsidRPr="00C71DF9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C71DF9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64" w14:textId="6BB24A84" w:rsidR="00945032" w:rsidRPr="00C71DF9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C71DF9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65" w14:textId="31E19EEB" w:rsidR="00945032" w:rsidRPr="00C71DF9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C71DF9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Diabetes Mellitus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66" w14:textId="379A65AE" w:rsidR="00945032" w:rsidRPr="00C71DF9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C71DF9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Mustafa Araz</w:t>
            </w:r>
          </w:p>
        </w:tc>
      </w:tr>
      <w:tr w:rsidR="00945032" w:rsidRPr="007831FC" w14:paraId="6D8B176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68" w14:textId="6C20527C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29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69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6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6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6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6D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945032" w:rsidRPr="007831FC" w14:paraId="6D8B177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6F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70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71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72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73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Urinay</w:t>
            </w:r>
            <w:proofErr w:type="spellEnd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 system (approach to the patient and physical examination)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74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</w:t>
            </w:r>
            <w:proofErr w:type="spellEnd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945032" w:rsidRPr="007831FC" w14:paraId="6D8B177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76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77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78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79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7A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Renal physiology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7B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</w:t>
            </w:r>
            <w:proofErr w:type="spellEnd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945032" w:rsidRPr="007831FC" w14:paraId="6D8B178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7D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7E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7F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80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81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Renal physiology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82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</w:t>
            </w:r>
            <w:proofErr w:type="spellEnd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945032" w:rsidRPr="007831FC" w14:paraId="6D8B178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84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85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86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87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88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Changes in the amount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af</w:t>
            </w:r>
            <w:proofErr w:type="spellEnd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 urine and urine examination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89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Özlem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945032" w:rsidRPr="007831FC" w14:paraId="6D8B1791" w14:textId="77777777" w:rsidTr="00DA5B2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8B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8C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8D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8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8B178F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Pathology of bladder,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urether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and urethra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9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798" w14:textId="77777777" w:rsidTr="00DA5B2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92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93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94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95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8B1796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Pathology of bladder,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urether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and urethra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97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79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99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9A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9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9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9D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Molecular Basics of cancer cell development -2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9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945032" w:rsidRPr="007831FC" w14:paraId="6D8B17A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A0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A1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A2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A3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A4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Molecular Basics of cancer cell development -2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A5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945032" w:rsidRPr="007831FC" w14:paraId="6D8B17AD" w14:textId="77777777" w:rsidTr="005053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A7" w14:textId="35E101F9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.01.202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A8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A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A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D8B17A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A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945032" w:rsidRPr="007831FC" w14:paraId="6D8B17B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AE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AF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B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B1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B2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Hypoglycaemia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in childhood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B3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Keskin</w:t>
            </w:r>
          </w:p>
        </w:tc>
      </w:tr>
      <w:tr w:rsidR="00945032" w:rsidRPr="007831FC" w14:paraId="6D8B17B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B5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B6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B7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B8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B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Puberty, puberty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B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945032" w:rsidRPr="007831FC" w14:paraId="6D8B17C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BC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BD" w14:textId="77777777" w:rsidR="00945032" w:rsidRPr="00421FCF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BE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BF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C0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Fluid and electrolyte balance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C1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</w:t>
            </w:r>
            <w:proofErr w:type="spellEnd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945032" w:rsidRPr="007831FC" w14:paraId="6D8B17C9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C3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C4" w14:textId="77777777" w:rsidR="00945032" w:rsidRPr="00421FCF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C5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C6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C7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Fluid and electrolyte balance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C8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</w:t>
            </w:r>
            <w:proofErr w:type="spellEnd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945032" w:rsidRPr="007831FC" w14:paraId="6D8B17D0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CA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CB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C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CD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C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Molecular Basics of cancer cell development -2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CF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945032" w:rsidRPr="007831FC" w14:paraId="6D8B17D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D1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D2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D3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D4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D5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Molecular Basics of cancer cell development -2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D6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945032" w:rsidRPr="007831FC" w14:paraId="6D8B17D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D8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D9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DA" w14:textId="4C1F9ED2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NUK-ING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DB" w14:textId="741CB49B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DC" w14:textId="0C4981BE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Nuclear Medicine Application in the Genitourinary System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DD" w14:textId="7B030AFF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Ertan Şahin</w:t>
            </w:r>
          </w:p>
        </w:tc>
      </w:tr>
      <w:tr w:rsidR="00945032" w:rsidRPr="007831FC" w14:paraId="6D8B17E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DF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E0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E1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E2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E3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E4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7E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E6" w14:textId="5CB6692A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E7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E8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E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E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7E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945032" w:rsidRPr="007831FC" w14:paraId="6D8B17F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ED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EE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EF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F0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F1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Acid-base metabolism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F2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CelalettinUsalan</w:t>
            </w:r>
            <w:proofErr w:type="spellEnd"/>
          </w:p>
        </w:tc>
      </w:tr>
      <w:tr w:rsidR="00945032" w:rsidRPr="007831FC" w14:paraId="6D8B17F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F4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F5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F6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w w:val="99"/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F7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F8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Obstetric trauma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F9" w14:textId="7777777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Mustafa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Sabak</w:t>
            </w:r>
            <w:proofErr w:type="spellEnd"/>
          </w:p>
        </w:tc>
      </w:tr>
      <w:tr w:rsidR="00945032" w:rsidRPr="007831FC" w14:paraId="6D8B180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FB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7FC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FD" w14:textId="038580E2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7FE" w14:textId="4685511C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7FF" w14:textId="30F51DCF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00" w14:textId="6C7DCB82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0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02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03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04" w14:textId="634A0B67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05" w14:textId="7C0EEA93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06" w14:textId="61545A09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07" w14:textId="5DDC23C0" w:rsidR="00945032" w:rsidRPr="00421FC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0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09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0A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0B" w14:textId="2B912B0A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0C" w14:textId="43FBBD12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0D" w14:textId="42E41B65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0E" w14:textId="12A4447D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1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10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11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12" w14:textId="0049B0D8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13" w14:textId="6586D296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14" w14:textId="05A9FE20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15" w14:textId="7B2CEDC1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1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17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18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1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1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1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1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2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1E" w14:textId="6082D242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1F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2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21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22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23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945032" w:rsidRPr="007831FC" w14:paraId="6D8B182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25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26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27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28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2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Obstructive uropathy and congenital anomalies of the urinary system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2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83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2C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2D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2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2F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3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Glomerular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31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839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33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34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35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36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37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Amenorrhea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38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H. Çağlayan Özcan</w:t>
            </w:r>
          </w:p>
        </w:tc>
      </w:tr>
      <w:tr w:rsidR="00945032" w:rsidRPr="007831FC" w14:paraId="6D8B1840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3A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3B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3C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3D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3E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Abnormal uterine bleeding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3F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H. Çağlayan Özcan</w:t>
            </w:r>
          </w:p>
        </w:tc>
      </w:tr>
      <w:tr w:rsidR="00945032" w:rsidRPr="007831FC" w14:paraId="6D8B184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41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42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43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44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45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Application of genetic engineering and gene therapy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46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945032" w:rsidRPr="007831FC" w14:paraId="6D8B184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48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49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4A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4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4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Application of genetic engineering and gene therapy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4D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945032" w:rsidRPr="007831FC" w14:paraId="6D8B185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4F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50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51" w14:textId="37C726CB" w:rsidR="00945032" w:rsidRPr="00334D8E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52" w14:textId="6E27FD41" w:rsidR="00945032" w:rsidRPr="00334D8E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53" w14:textId="0F2B99B5" w:rsidR="00945032" w:rsidRPr="00334D8E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Molecular basics of cancer cell development-1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54" w14:textId="16B4683C" w:rsidR="00945032" w:rsidRPr="00334D8E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Shaameem</w:t>
            </w:r>
            <w:proofErr w:type="spellEnd"/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Sadaat</w:t>
            </w:r>
          </w:p>
        </w:tc>
      </w:tr>
      <w:tr w:rsidR="00945032" w:rsidRPr="007831FC" w14:paraId="6D8B185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56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57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58" w14:textId="220F711C" w:rsidR="00945032" w:rsidRPr="00334D8E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59" w14:textId="4572F233" w:rsidR="00945032" w:rsidRPr="00334D8E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5A" w14:textId="65C25CC0" w:rsidR="00945032" w:rsidRPr="00334D8E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Molecular basics of cancer cell development-1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5B" w14:textId="6C6D23DD" w:rsidR="00945032" w:rsidRPr="00334D8E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Shaameem</w:t>
            </w:r>
            <w:proofErr w:type="spellEnd"/>
            <w:r w:rsidRPr="00334D8E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Sadaat</w:t>
            </w:r>
          </w:p>
        </w:tc>
      </w:tr>
      <w:tr w:rsidR="00945032" w:rsidRPr="007831FC" w14:paraId="6D8B186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5D" w14:textId="1A8171D9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4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5E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5F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6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61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62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945032" w:rsidRPr="007831FC" w14:paraId="6D8B186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64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65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66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67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68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Tubulointerstitial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6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87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6B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6C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6D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6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6F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Vascular diseases of kidney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7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945032" w:rsidRPr="007831FC" w14:paraId="6D8B1878" w14:textId="77777777" w:rsidTr="000C450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72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73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74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75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76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Ovarian Cancer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77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 xml:space="preserve">M. Hanifi </w:t>
            </w:r>
            <w:proofErr w:type="spellStart"/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Bademkıran</w:t>
            </w:r>
            <w:proofErr w:type="spellEnd"/>
          </w:p>
        </w:tc>
      </w:tr>
      <w:tr w:rsidR="00945032" w:rsidRPr="007831FC" w14:paraId="6D8B187F" w14:textId="77777777" w:rsidTr="000C450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79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7A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7B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7C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7D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Ovarian Cancer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7E" w14:textId="7777777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 xml:space="preserve">M. Hanifi </w:t>
            </w:r>
            <w:proofErr w:type="spellStart"/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Bademkıran</w:t>
            </w:r>
            <w:proofErr w:type="spellEnd"/>
          </w:p>
        </w:tc>
      </w:tr>
      <w:tr w:rsidR="00945032" w:rsidRPr="007831FC" w14:paraId="6D8B1886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80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81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82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w w:val="99"/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8B1883" w14:textId="77777777" w:rsidR="00945032" w:rsidRPr="007831FC" w:rsidRDefault="00945032" w:rsidP="00945032">
            <w:pPr>
              <w:rPr>
                <w:color w:val="000000" w:themeColor="text1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84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Endocrine emergencies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85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</w:tc>
      </w:tr>
      <w:tr w:rsidR="00945032" w:rsidRPr="007831FC" w14:paraId="6D8B188D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87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88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89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w w:val="99"/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8B188A" w14:textId="77777777" w:rsidR="00945032" w:rsidRPr="007831FC" w:rsidRDefault="00945032" w:rsidP="00945032">
            <w:pPr>
              <w:rPr>
                <w:color w:val="000000" w:themeColor="text1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8B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Pelvic trauma and Urological emergencies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8C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 xml:space="preserve">Mustafa </w:t>
            </w:r>
            <w:proofErr w:type="spellStart"/>
            <w:r w:rsidRPr="007831FC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Sabak</w:t>
            </w:r>
            <w:proofErr w:type="spellEnd"/>
          </w:p>
        </w:tc>
      </w:tr>
      <w:tr w:rsidR="00945032" w:rsidRPr="007831FC" w14:paraId="6D8B189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8E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8F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90" w14:textId="26141FAD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91" w14:textId="5EC0D0B9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92" w14:textId="347A9C09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93" w14:textId="70DEF56F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9B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95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96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97" w14:textId="7A10E2CC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98" w14:textId="74D99472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99" w14:textId="5A20C409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Genome analyses methods and bioinformatics</w:t>
            </w: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ab/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9A" w14:textId="360D7964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4A4BBF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945032" w:rsidRPr="007831FC" w14:paraId="6D8B18A2" w14:textId="77777777" w:rsidTr="000C450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9C" w14:textId="63A6E435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5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9D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9E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9F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D8B18A0" w14:textId="77777777" w:rsidR="00945032" w:rsidRPr="007831FC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6D8B18A1" w14:textId="77777777" w:rsidR="00945032" w:rsidRPr="007831FC" w:rsidRDefault="00945032" w:rsidP="00945032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A9" w14:textId="77777777" w:rsidTr="007831F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A3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A4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A5" w14:textId="305B48B6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A6" w14:textId="39013C91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A7" w14:textId="7F7D6754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Glomerulonephritis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A8" w14:textId="08F20DDC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 xml:space="preserve">Ayşe </w:t>
            </w:r>
            <w:proofErr w:type="spellStart"/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Balat</w:t>
            </w:r>
            <w:proofErr w:type="spellEnd"/>
          </w:p>
        </w:tc>
      </w:tr>
      <w:tr w:rsidR="00945032" w:rsidRPr="007831FC" w14:paraId="6D8B18B0" w14:textId="77777777" w:rsidTr="007831F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AA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AB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AC" w14:textId="490A6CA4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AD" w14:textId="2FF6A081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AE" w14:textId="23782EEF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Glomerulonephritis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8AF" w14:textId="54AD57E5" w:rsidR="00945032" w:rsidRPr="004A4BBF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 xml:space="preserve">Ayşe </w:t>
            </w:r>
            <w:proofErr w:type="spellStart"/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Balat</w:t>
            </w:r>
            <w:proofErr w:type="spellEnd"/>
          </w:p>
        </w:tc>
      </w:tr>
      <w:tr w:rsidR="00945032" w:rsidRPr="007831FC" w14:paraId="6D8B18B7" w14:textId="77777777" w:rsidTr="00F022D2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B1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B2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B3" w14:textId="62BE8FAB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B4" w14:textId="7757149C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B5" w14:textId="5B4B6B0F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B6" w14:textId="2E3FA93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BE" w14:textId="77777777" w:rsidTr="007831F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B8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B9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BA" w14:textId="2A80F426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BB" w14:textId="73F8CA97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BC" w14:textId="188651B2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BD" w14:textId="439A7BA5" w:rsidR="00945032" w:rsidRPr="00CE2964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945032" w:rsidRPr="007831FC" w14:paraId="6D8B18C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BF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C0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C1" w14:textId="6856F7FF" w:rsidR="00945032" w:rsidRPr="00DC2DD3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C2" w14:textId="1CC262DA" w:rsidR="00945032" w:rsidRPr="00DC2DD3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C3" w14:textId="5957CD05" w:rsidR="00945032" w:rsidRPr="00DC2DD3" w:rsidRDefault="00161184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D37D11">
              <w:t>Sınav Kaygısı ve Stres Yönetimi</w:t>
            </w:r>
            <w:r>
              <w:t xml:space="preserve"> Eğitimi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C4" w14:textId="7ABC5C1E" w:rsidR="00945032" w:rsidRPr="00DC2DD3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945032" w:rsidRPr="007831FC" w14:paraId="6D8B18C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C6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C7" w14:textId="77777777" w:rsidR="00945032" w:rsidRPr="007831FC" w:rsidRDefault="00945032" w:rsidP="0094503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C8" w14:textId="1D3AF4E0" w:rsidR="00945032" w:rsidRPr="00DC2DD3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C9" w14:textId="3A3BA523" w:rsidR="00945032" w:rsidRPr="00DC2DD3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CA" w14:textId="7B8F0EE7" w:rsidR="00945032" w:rsidRPr="00DC2DD3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CB" w14:textId="6B74D151" w:rsidR="00945032" w:rsidRPr="00DC2DD3" w:rsidRDefault="00945032" w:rsidP="0094503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F022D2" w:rsidRPr="007831FC" w14:paraId="6D8B18D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CD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CE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CF" w14:textId="33A8EE79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D0" w14:textId="2D0F0113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D1" w14:textId="03C80FB3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D2" w14:textId="078B3DA1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022D2" w:rsidRPr="007831FC" w14:paraId="6D8B18D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D4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D5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D6" w14:textId="7A7CF2D9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D7" w14:textId="1605E05C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D8" w14:textId="68D38799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D9" w14:textId="72D1771D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022D2" w:rsidRPr="007831FC" w14:paraId="6D8B18E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DB" w14:textId="71AAFD23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DC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DD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DE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DF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8E0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F022D2" w:rsidRPr="007831FC" w14:paraId="6D8B18E8" w14:textId="77777777" w:rsidTr="00A01BC1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E2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E3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E4" w14:textId="2E9E267C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E5" w14:textId="3EBB32F1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E6" w14:textId="704C6B3F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E7" w14:textId="58C7491B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022D2" w:rsidRPr="007831FC" w14:paraId="6D8B18EF" w14:textId="77777777" w:rsidTr="007831F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E9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EA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EB" w14:textId="2FBEFA57" w:rsidR="00F022D2" w:rsidRPr="009403C1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EC" w14:textId="6054C964" w:rsidR="00F022D2" w:rsidRPr="009403C1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ED" w14:textId="46951509" w:rsidR="00F022D2" w:rsidRPr="009403C1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EE" w14:textId="55DAD11C" w:rsidR="00F022D2" w:rsidRPr="009403C1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F022D2" w:rsidRPr="007831FC" w14:paraId="6D8B18F6" w14:textId="77777777" w:rsidTr="00F47B38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F0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F1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F2" w14:textId="7A778E36" w:rsidR="00F022D2" w:rsidRPr="008267C3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F3" w14:textId="606E170F" w:rsidR="00F022D2" w:rsidRPr="008267C3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F4" w14:textId="4DAC2757" w:rsidR="00F022D2" w:rsidRPr="008267C3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F5" w14:textId="5A8F7C9B" w:rsidR="00F022D2" w:rsidRPr="008267C3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022D2" w:rsidRPr="007831FC" w14:paraId="6D8B18FD" w14:textId="77777777" w:rsidTr="00F47B38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F7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F8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F9" w14:textId="3F471AEF" w:rsidR="00F022D2" w:rsidRPr="008267C3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8FA" w14:textId="537EB734" w:rsidR="00F022D2" w:rsidRPr="008267C3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FB" w14:textId="6EDA9B24" w:rsidR="00F022D2" w:rsidRPr="008267C3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8FC" w14:textId="57979FCF" w:rsidR="00F022D2" w:rsidRPr="008267C3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022D2" w:rsidRPr="007831FC" w14:paraId="6D8B1904" w14:textId="77777777" w:rsidTr="00644D53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FE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8FF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00" w14:textId="40DBF1F1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01" w14:textId="3437198C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02" w14:textId="506455A9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03" w14:textId="32C87CB1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022D2" w:rsidRPr="007831FC" w14:paraId="6D8B190B" w14:textId="77777777" w:rsidTr="00644D53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05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06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07" w14:textId="3FE1A96D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08" w14:textId="56601A66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09" w14:textId="5BD6B163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0A" w14:textId="50DD7B79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F022D2" w:rsidRPr="007831FC" w14:paraId="6D8B1912" w14:textId="77777777" w:rsidTr="00E67E92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0C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0D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0E" w14:textId="4DC67921" w:rsidR="00F022D2" w:rsidRPr="006160FA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0F" w14:textId="0245E09C" w:rsidR="00F022D2" w:rsidRPr="006160FA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10" w14:textId="1DEF5969" w:rsidR="00F022D2" w:rsidRPr="006160FA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11" w14:textId="1D3BE5E6" w:rsidR="00F022D2" w:rsidRPr="006160FA" w:rsidRDefault="00F022D2" w:rsidP="00F022D2">
            <w:pPr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F022D2" w:rsidRPr="007831FC" w14:paraId="6D8B1919" w14:textId="77777777" w:rsidTr="00E67E92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13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14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15" w14:textId="7D45AFCC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16" w14:textId="5D6B6D1C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17" w14:textId="7269BC58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18" w14:textId="629E6A88" w:rsidR="00F022D2" w:rsidRPr="007831FC" w:rsidRDefault="00F022D2" w:rsidP="00F022D2">
            <w:pPr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F022D2" w:rsidRPr="007831FC" w14:paraId="6D8B1920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1A" w14:textId="766C53FE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9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1B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1C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1D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1E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1F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F022D2" w:rsidRPr="007831FC" w14:paraId="6D8B192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21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22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23" w14:textId="663BC5F6" w:rsidR="00F022D2" w:rsidRPr="00A01BC1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24" w14:textId="1E264D87" w:rsidR="00F022D2" w:rsidRPr="00A01BC1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25" w14:textId="3E7901BE" w:rsidR="00F022D2" w:rsidRPr="00A01BC1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Pathophysiology of obstructive uropathy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26" w14:textId="4344BDB9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Ömer Bayrak</w:t>
            </w:r>
          </w:p>
        </w:tc>
      </w:tr>
      <w:tr w:rsidR="00F022D2" w:rsidRPr="007831FC" w14:paraId="6D8B192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28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29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2A" w14:textId="3F2F4B08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2B" w14:textId="145E502B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2C" w14:textId="0136486F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Voiding physiology and urinary incontinence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2D" w14:textId="1A857064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Ömer Bayrak</w:t>
            </w:r>
          </w:p>
        </w:tc>
      </w:tr>
      <w:tr w:rsidR="00F022D2" w:rsidRPr="007831FC" w14:paraId="6D8B1935" w14:textId="77777777" w:rsidTr="000D1867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2F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30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31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32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33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Approach to short stature children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34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F022D2" w:rsidRPr="007831FC" w14:paraId="6D8B193C" w14:textId="77777777" w:rsidTr="000C450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36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37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38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39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3A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Approach to short stature children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3B" w14:textId="77777777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F022D2" w:rsidRPr="007831FC" w14:paraId="6D8B1943" w14:textId="77777777" w:rsidTr="000C4500">
        <w:trPr>
          <w:trHeight w:val="117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3D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3E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3F" w14:textId="77DCD0F1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40" w14:textId="6D48A356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41" w14:textId="16AF08C4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Prenatal Diagnostic Methods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42" w14:textId="53EFF7AE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F022D2" w:rsidRPr="007831FC" w14:paraId="6D8B194A" w14:textId="77777777" w:rsidTr="000C450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44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45" w14:textId="77777777" w:rsidR="00F022D2" w:rsidRPr="007831FC" w:rsidRDefault="00F022D2" w:rsidP="00F022D2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46" w14:textId="37FDBC0E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47" w14:textId="1C2449DE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48" w14:textId="373288E4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Prenatal Diagnostic Methods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49" w14:textId="28BA51FF" w:rsidR="00F022D2" w:rsidRPr="007831FC" w:rsidRDefault="00F022D2" w:rsidP="00F022D2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Shaameem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Sadaat</w:t>
            </w:r>
          </w:p>
        </w:tc>
      </w:tr>
      <w:tr w:rsidR="00223551" w:rsidRPr="007831FC" w14:paraId="6D8B1951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4B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4C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4D" w14:textId="4E0A32AA" w:rsidR="00223551" w:rsidRPr="00223551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4E" w14:textId="784674C1" w:rsidR="00223551" w:rsidRPr="00223551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4F" w14:textId="41F9F784" w:rsidR="00223551" w:rsidRPr="00223551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Application of molecular methods in cancer diagnosis and treatment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50" w14:textId="2D994FE8" w:rsidR="00223551" w:rsidRPr="00223551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Shaameem</w:t>
            </w:r>
            <w:proofErr w:type="spellEnd"/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Sadaat</w:t>
            </w:r>
          </w:p>
        </w:tc>
      </w:tr>
      <w:tr w:rsidR="00223551" w:rsidRPr="007831FC" w14:paraId="6D8B195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52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53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54" w14:textId="6D9B3FA9" w:rsidR="00223551" w:rsidRPr="00223551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TBY-ING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55" w14:textId="77E62210" w:rsidR="00223551" w:rsidRPr="00223551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56" w14:textId="52B5C0C3" w:rsidR="00223551" w:rsidRPr="00223551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Application of molecular methods in cancer diagnosis and treatment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57" w14:textId="21B0E9E9" w:rsidR="00223551" w:rsidRPr="00223551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Shaameem</w:t>
            </w:r>
            <w:proofErr w:type="spellEnd"/>
            <w:r w:rsidRPr="0022355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Sadaat</w:t>
            </w:r>
          </w:p>
        </w:tc>
      </w:tr>
      <w:tr w:rsidR="00223551" w:rsidRPr="007831FC" w14:paraId="6D8B195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59" w14:textId="693A8824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5A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5B" w14:textId="77777777" w:rsidR="00223551" w:rsidRPr="007831FC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5C" w14:textId="77777777" w:rsidR="00223551" w:rsidRPr="007831FC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5D" w14:textId="77777777" w:rsidR="00223551" w:rsidRPr="007831FC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5E" w14:textId="77777777" w:rsidR="00223551" w:rsidRPr="007831FC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223551" w:rsidRPr="007831FC" w14:paraId="6D8B1966" w14:textId="77777777" w:rsidTr="00D63543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60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61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62" w14:textId="2D4D5520" w:rsidR="00223551" w:rsidRPr="004A4BB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63" w14:textId="0AC77BAE" w:rsidR="00223551" w:rsidRPr="004A4BB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64" w14:textId="21E06787" w:rsidR="00223551" w:rsidRPr="004A4BB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Ambiguus</w:t>
            </w:r>
            <w:proofErr w:type="spellEnd"/>
            <w:r w:rsidRPr="004A4BBF">
              <w:rPr>
                <w:color w:val="000000" w:themeColor="text1"/>
                <w:sz w:val="22"/>
                <w:szCs w:val="22"/>
                <w:lang w:val="en-US"/>
              </w:rPr>
              <w:t xml:space="preserve"> genitalia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65" w14:textId="38F06B0D" w:rsidR="00223551" w:rsidRPr="004A4BB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A4BBF">
              <w:rPr>
                <w:color w:val="000000" w:themeColor="text1"/>
                <w:sz w:val="22"/>
                <w:szCs w:val="22"/>
                <w:lang w:val="en-US"/>
              </w:rPr>
              <w:t>Murat Karaoğlan</w:t>
            </w:r>
          </w:p>
        </w:tc>
      </w:tr>
      <w:tr w:rsidR="00223551" w:rsidRPr="007831FC" w14:paraId="6D8B196D" w14:textId="77777777" w:rsidTr="00D63543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67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68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69" w14:textId="77777777" w:rsidR="00223551" w:rsidRPr="007831FC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6A" w14:textId="77777777" w:rsidR="00223551" w:rsidRPr="007831FC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6B" w14:textId="77777777" w:rsidR="00223551" w:rsidRPr="007831FC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Intrauterine growth retardation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6C" w14:textId="4425068C" w:rsidR="00223551" w:rsidRPr="007831FC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Samet BENLİ</w:t>
            </w:r>
          </w:p>
        </w:tc>
      </w:tr>
      <w:tr w:rsidR="00223551" w:rsidRPr="007831FC" w14:paraId="6D8B197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6E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6F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70" w14:textId="7777777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71" w14:textId="7777777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72" w14:textId="7777777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Glomerulopathies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73" w14:textId="7777777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Fatih Mehmet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Erdur</w:t>
            </w:r>
            <w:proofErr w:type="spellEnd"/>
          </w:p>
        </w:tc>
      </w:tr>
      <w:tr w:rsidR="00223551" w:rsidRPr="007831FC" w14:paraId="6D8B197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75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76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77" w14:textId="7777777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78" w14:textId="7777777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79" w14:textId="7777777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Glomerulopathies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7A" w14:textId="7777777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Fatih Mehmet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Erdur</w:t>
            </w:r>
            <w:proofErr w:type="spellEnd"/>
          </w:p>
        </w:tc>
      </w:tr>
      <w:tr w:rsidR="00223551" w:rsidRPr="007831FC" w14:paraId="6D8B1982" w14:textId="77777777" w:rsidTr="00271588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7C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7D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7E" w14:textId="53729F26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A01BC1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7F" w14:textId="6F50651F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A01BC1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80" w14:textId="7A443AD0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A01BC1">
              <w:rPr>
                <w:color w:val="000000" w:themeColor="text1"/>
                <w:sz w:val="22"/>
                <w:szCs w:val="22"/>
                <w:lang w:val="en-US"/>
              </w:rPr>
              <w:t>Male infertility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81" w14:textId="269134C6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Mehmet Öztürk</w:t>
            </w:r>
          </w:p>
        </w:tc>
      </w:tr>
      <w:tr w:rsidR="00223551" w:rsidRPr="007831FC" w14:paraId="6D8B1989" w14:textId="77777777" w:rsidTr="00271588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83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84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85" w14:textId="2BA26978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86" w14:textId="10B4FCC2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87" w14:textId="0A5161FE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Pathophysiology of sexual dysfunction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88" w14:textId="6F28F3A2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Öztürk</w:t>
            </w:r>
          </w:p>
        </w:tc>
      </w:tr>
      <w:tr w:rsidR="00223551" w:rsidRPr="007831FC" w14:paraId="6D8B1990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8A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8B" w14:textId="77777777" w:rsidR="00223551" w:rsidRPr="007831FC" w:rsidRDefault="00223551" w:rsidP="0022355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8C" w14:textId="6DF64C27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8D" w14:textId="1CD4561A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8E" w14:textId="18F7E682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Symptomatology of genitourinary system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8F" w14:textId="7952D281" w:rsidR="00223551" w:rsidRPr="00421FCF" w:rsidRDefault="00223551" w:rsidP="0022355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Öztürk</w:t>
            </w:r>
          </w:p>
        </w:tc>
      </w:tr>
      <w:tr w:rsidR="00533BE0" w:rsidRPr="007831FC" w14:paraId="6D8B199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91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92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93" w14:textId="07146AAB" w:rsidR="00533BE0" w:rsidRPr="00533BE0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94" w14:textId="3E135799" w:rsidR="00533BE0" w:rsidRPr="00533BE0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95" w14:textId="2229F11B" w:rsidR="00533BE0" w:rsidRPr="00533BE0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96" w14:textId="4D67CCD5" w:rsidR="00533BE0" w:rsidRPr="00533BE0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533BE0" w:rsidRPr="007831FC" w14:paraId="6D8B199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98" w14:textId="7A1BEB4D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99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9A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9B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9C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9D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533BE0" w:rsidRPr="007831FC" w14:paraId="6D8B19A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9F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0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1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2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A3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Systemic diseases and kidney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A4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Fatih Mehmet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Erdur</w:t>
            </w:r>
            <w:proofErr w:type="spellEnd"/>
          </w:p>
        </w:tc>
      </w:tr>
      <w:tr w:rsidR="00533BE0" w:rsidRPr="007831FC" w14:paraId="6D8B19A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6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7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8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9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AA" w14:textId="77777777" w:rsidR="00533BE0" w:rsidRPr="00421FCF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Pyelonephritis and tubulopathy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AB" w14:textId="77777777" w:rsidR="00533BE0" w:rsidRPr="00421FCF" w:rsidRDefault="00533BE0" w:rsidP="00533BE0">
            <w:pPr>
              <w:overflowPunct/>
              <w:autoSpaceDE/>
              <w:autoSpaceDN/>
              <w:adjustRightInd/>
              <w:jc w:val="both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Fatih Mehmet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Erdur</w:t>
            </w:r>
            <w:proofErr w:type="spellEnd"/>
          </w:p>
        </w:tc>
      </w:tr>
      <w:tr w:rsidR="00533BE0" w:rsidRPr="007831FC" w14:paraId="6D8B19B3" w14:textId="77777777" w:rsidTr="00732437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D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AE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AF" w14:textId="480198E3" w:rsidR="00533BE0" w:rsidRPr="00E77CA4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B0" w14:textId="005312A3" w:rsidR="00533BE0" w:rsidRPr="00E77CA4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B1" w14:textId="0DFEA659" w:rsidR="00533BE0" w:rsidRPr="00E77CA4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Hypothalomus</w:t>
            </w:r>
            <w:proofErr w:type="spellEnd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, pituitary, and </w:t>
            </w:r>
            <w:proofErr w:type="spellStart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gonodal</w:t>
            </w:r>
            <w:proofErr w:type="spellEnd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diseases  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B2" w14:textId="7D406179" w:rsidR="00533BE0" w:rsidRPr="00E77CA4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Suzan </w:t>
            </w:r>
            <w:proofErr w:type="spellStart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Tabur</w:t>
            </w:r>
            <w:proofErr w:type="spellEnd"/>
          </w:p>
        </w:tc>
      </w:tr>
      <w:tr w:rsidR="00533BE0" w:rsidRPr="007831FC" w14:paraId="6D8B19BA" w14:textId="77777777" w:rsidTr="00732437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B4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B5" w14:textId="77777777" w:rsidR="00533BE0" w:rsidRPr="007831FC" w:rsidRDefault="00533BE0" w:rsidP="00533BE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B6" w14:textId="41340AE7" w:rsidR="00533BE0" w:rsidRPr="00E77CA4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B7" w14:textId="04930C33" w:rsidR="00533BE0" w:rsidRPr="00E77CA4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B8" w14:textId="1847B08F" w:rsidR="00533BE0" w:rsidRPr="00E77CA4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Hypothalomus</w:t>
            </w:r>
            <w:proofErr w:type="spellEnd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, pituitary, and </w:t>
            </w:r>
            <w:proofErr w:type="spellStart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gonodal</w:t>
            </w:r>
            <w:proofErr w:type="spellEnd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 diseases  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B9" w14:textId="114D21FD" w:rsidR="00533BE0" w:rsidRPr="00E77CA4" w:rsidRDefault="00533BE0" w:rsidP="00533BE0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Suzan </w:t>
            </w:r>
            <w:proofErr w:type="spellStart"/>
            <w:r w:rsidRPr="00E77CA4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Tabur</w:t>
            </w:r>
            <w:proofErr w:type="spellEnd"/>
          </w:p>
        </w:tc>
      </w:tr>
      <w:tr w:rsidR="00644D53" w:rsidRPr="007831FC" w14:paraId="6D8B19C1" w14:textId="77777777" w:rsidTr="006160FA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BB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BC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BD" w14:textId="45034CEE" w:rsidR="00644D53" w:rsidRPr="00644D53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44D5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BE" w14:textId="2AAB2420" w:rsidR="00644D53" w:rsidRPr="00644D53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44D5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BF" w14:textId="0295A084" w:rsidR="00644D53" w:rsidRPr="00644D53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44D5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Pituitary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C0" w14:textId="413BA6F8" w:rsidR="00644D53" w:rsidRPr="00644D53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44D5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Mehmet Keskin</w:t>
            </w:r>
          </w:p>
        </w:tc>
      </w:tr>
      <w:tr w:rsidR="00644D53" w:rsidRPr="007831FC" w14:paraId="6D8B19C8" w14:textId="77777777" w:rsidTr="00204418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C2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C3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C4" w14:textId="288148B8" w:rsidR="00644D53" w:rsidRPr="00644D53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44D5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C5" w14:textId="02CF9669" w:rsidR="00644D53" w:rsidRPr="00644D53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44D5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C6" w14:textId="70C9EC45" w:rsidR="00644D53" w:rsidRPr="00644D53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44D5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Pituitary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C7" w14:textId="0D7A00C4" w:rsidR="00644D53" w:rsidRPr="00644D53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44D5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Mehmet Keskin</w:t>
            </w:r>
          </w:p>
        </w:tc>
      </w:tr>
      <w:tr w:rsidR="00644D53" w:rsidRPr="007831FC" w14:paraId="6D8B19C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C9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CA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CB" w14:textId="5578BAD2" w:rsidR="00644D53" w:rsidRPr="00253340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CC" w14:textId="13A3F238" w:rsidR="00644D53" w:rsidRPr="00253340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CD" w14:textId="138FFF5A" w:rsidR="00644D53" w:rsidRPr="00253340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bCs/>
                <w:color w:val="000000" w:themeColor="text1"/>
                <w:sz w:val="22"/>
                <w:szCs w:val="22"/>
                <w:lang w:val="en-US"/>
              </w:rPr>
              <w:t>Renal tumors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CE" w14:textId="1643CB3B" w:rsidR="00644D53" w:rsidRPr="00253340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644D53" w:rsidRPr="007831FC" w14:paraId="6D8B19D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D0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D1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D2" w14:textId="41D85E5D" w:rsidR="00644D53" w:rsidRPr="00253340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D3" w14:textId="24A8FE03" w:rsidR="00644D53" w:rsidRPr="00253340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D4" w14:textId="022585F8" w:rsidR="00644D53" w:rsidRPr="00253340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bCs/>
                <w:color w:val="000000" w:themeColor="text1"/>
                <w:sz w:val="22"/>
                <w:szCs w:val="22"/>
                <w:lang w:val="en-US"/>
              </w:rPr>
              <w:t>Renal tumors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D5" w14:textId="74913C81" w:rsidR="00644D53" w:rsidRPr="00253340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644D53" w:rsidRPr="007831FC" w14:paraId="6D8B19D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D7" w14:textId="29E64470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D8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D9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DA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3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9DB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644D53" w:rsidRPr="007831FC" w14:paraId="6D8B19E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DD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DE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DF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E0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E1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Pathology of prostate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E2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644D53" w:rsidRPr="007831FC" w14:paraId="6D8B19E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E4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E5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E6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E7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E8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Prostate tumors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9E9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644D53" w:rsidRPr="007831FC" w14:paraId="6D8B19F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EB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EC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ED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EE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EF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Testicular tumors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F0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644D53" w:rsidRPr="007831FC" w14:paraId="6D8B19F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F2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F3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F4" w14:textId="643CFEA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RAD-ING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F5" w14:textId="130233B3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F6" w14:textId="56860423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Imaging in Endocrine System Pathologies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F7" w14:textId="6E598FB3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Ayhan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Özkur</w:t>
            </w:r>
            <w:proofErr w:type="spellEnd"/>
          </w:p>
        </w:tc>
      </w:tr>
      <w:tr w:rsidR="00644D53" w:rsidRPr="007831FC" w14:paraId="6D8B19FF" w14:textId="77777777" w:rsidTr="00135EDD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F9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9FA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FB" w14:textId="7CEAAFD3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RAD-ING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9FC" w14:textId="52681DC6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FD" w14:textId="7F4B12F6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Urinary System Radiology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9FE" w14:textId="7E2365FE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Ayhan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Özkur</w:t>
            </w:r>
            <w:proofErr w:type="spellEnd"/>
          </w:p>
        </w:tc>
      </w:tr>
      <w:tr w:rsidR="00644D53" w:rsidRPr="007831FC" w14:paraId="6D8B1A0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00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01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02" w14:textId="2F0CC06E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RAD-ING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03" w14:textId="173EF8E1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04" w14:textId="65DE9D10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Urinary System Radiology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05" w14:textId="283C5A09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Ayhan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Özkur</w:t>
            </w:r>
            <w:proofErr w:type="spellEnd"/>
          </w:p>
        </w:tc>
      </w:tr>
      <w:tr w:rsidR="00644D53" w:rsidRPr="007831FC" w14:paraId="6D8B1A0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07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08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09" w14:textId="40379518" w:rsidR="00644D53" w:rsidRPr="00732437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0A" w14:textId="2F5F883F" w:rsidR="00644D53" w:rsidRPr="00732437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0B" w14:textId="7EFA9A25" w:rsidR="00644D53" w:rsidRPr="00732437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Prostate and Testis Cancers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0C" w14:textId="6EF885A9" w:rsidR="00644D53" w:rsidRPr="00732437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Muharrem </w:t>
            </w:r>
            <w:proofErr w:type="spellStart"/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Baturu</w:t>
            </w:r>
            <w:proofErr w:type="spellEnd"/>
          </w:p>
        </w:tc>
      </w:tr>
      <w:tr w:rsidR="00644D53" w:rsidRPr="007831FC" w14:paraId="6D8B1A1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0E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0F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10" w14:textId="4F2C86ED" w:rsidR="00644D53" w:rsidRPr="00732437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11" w14:textId="7A41068A" w:rsidR="00644D53" w:rsidRPr="00732437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12" w14:textId="2BA4D12C" w:rsidR="00644D53" w:rsidRPr="00732437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Bladder and Kidney Cancers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13" w14:textId="6CF95455" w:rsidR="00644D53" w:rsidRPr="00732437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Muharrem </w:t>
            </w:r>
            <w:proofErr w:type="spellStart"/>
            <w:r w:rsidRPr="0073243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Baturu</w:t>
            </w:r>
            <w:proofErr w:type="spellEnd"/>
          </w:p>
        </w:tc>
      </w:tr>
      <w:tr w:rsidR="00644D53" w:rsidRPr="007831FC" w14:paraId="6D8B1A1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15" w14:textId="501C5BCC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16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17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18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19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1A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644D53" w:rsidRPr="007831FC" w14:paraId="6D8B1A22" w14:textId="77777777" w:rsidTr="00C07C8A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1C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1D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1E" w14:textId="24353F45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1F" w14:textId="625CFBD0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20" w14:textId="677A8569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21" w14:textId="1BCB75FF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44D53" w:rsidRPr="007831FC" w14:paraId="6D8B1A29" w14:textId="77777777" w:rsidTr="00C07C8A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23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24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25" w14:textId="3FE007E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26" w14:textId="109BF19A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27" w14:textId="49905BC4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Genitourinary System Anomalies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28" w14:textId="421D383C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Haluk Şen</w:t>
            </w:r>
          </w:p>
        </w:tc>
      </w:tr>
      <w:tr w:rsidR="00644D53" w:rsidRPr="007831FC" w14:paraId="6D8B1A30" w14:textId="77777777" w:rsidTr="00C07C8A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2A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2B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2C" w14:textId="76031AF4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2D" w14:textId="702DF594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2E" w14:textId="2E332108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Urinary system infections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2F" w14:textId="7A8709E4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Haluk Şen</w:t>
            </w:r>
          </w:p>
        </w:tc>
      </w:tr>
      <w:tr w:rsidR="00644D53" w:rsidRPr="007831FC" w14:paraId="6D8B1A37" w14:textId="77777777" w:rsidTr="00C07C8A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1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2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33" w14:textId="135A145B" w:rsidR="00644D53" w:rsidRPr="00F313AF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313A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34" w14:textId="01CBB058" w:rsidR="00644D53" w:rsidRPr="00F313AF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313A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35" w14:textId="7E38C5CE" w:rsidR="00644D53" w:rsidRPr="00F313AF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313A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Thyroiditis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36" w14:textId="630965A0" w:rsidR="00644D53" w:rsidRPr="00F313AF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F313A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Suzan </w:t>
            </w:r>
            <w:proofErr w:type="spellStart"/>
            <w:r w:rsidRPr="00F313AF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Tabur</w:t>
            </w:r>
            <w:proofErr w:type="spellEnd"/>
          </w:p>
        </w:tc>
      </w:tr>
      <w:tr w:rsidR="00644D53" w:rsidRPr="007831FC" w14:paraId="6D8B1A3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8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9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A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B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C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Approach to the child with edema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D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Mehtap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Akbalık</w:t>
            </w:r>
            <w:proofErr w:type="spellEnd"/>
          </w:p>
        </w:tc>
      </w:tr>
      <w:tr w:rsidR="00644D53" w:rsidRPr="007831FC" w14:paraId="6D8B1A4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3F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40" w14:textId="77777777" w:rsidR="00644D53" w:rsidRPr="007831FC" w:rsidRDefault="00644D53" w:rsidP="00644D5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41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42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43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Nephrotic syndrome clinic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44" w14:textId="77777777" w:rsidR="00644D53" w:rsidRPr="007831FC" w:rsidRDefault="00644D53" w:rsidP="00644D5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Mehtap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Akbalık</w:t>
            </w:r>
            <w:proofErr w:type="spellEnd"/>
          </w:p>
        </w:tc>
      </w:tr>
      <w:tr w:rsidR="00FD4791" w:rsidRPr="007831FC" w14:paraId="6D8B1A4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46" w14:textId="77777777" w:rsidR="00FD4791" w:rsidRPr="007831FC" w:rsidRDefault="00FD4791" w:rsidP="00FD479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47" w14:textId="77777777" w:rsidR="00FD4791" w:rsidRPr="007831FC" w:rsidRDefault="00FD4791" w:rsidP="00FD479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48" w14:textId="790D6EB6" w:rsidR="00FD4791" w:rsidRPr="00F21289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160FA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NUK-ING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49" w14:textId="135D44F0" w:rsidR="00FD4791" w:rsidRPr="00F21289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160FA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4A" w14:textId="7C2A78BC" w:rsidR="00FD4791" w:rsidRPr="00F21289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160FA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Nuclear Medicine Application in the Endocrine System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4B" w14:textId="0466C46E" w:rsidR="00FD4791" w:rsidRPr="00F21289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160FA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Umut </w:t>
            </w:r>
            <w:proofErr w:type="spellStart"/>
            <w:r w:rsidRPr="006160FA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Elboğa</w:t>
            </w:r>
            <w:proofErr w:type="spellEnd"/>
          </w:p>
        </w:tc>
      </w:tr>
      <w:tr w:rsidR="00FD4791" w:rsidRPr="007831FC" w14:paraId="6D8B1A53" w14:textId="77777777" w:rsidTr="00BD364D">
        <w:trPr>
          <w:trHeight w:val="257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4D" w14:textId="4FC56564" w:rsidR="00FD4791" w:rsidRPr="007831FC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4E" w14:textId="77777777" w:rsidR="00FD4791" w:rsidRPr="007831FC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4F" w14:textId="77777777" w:rsidR="00FD4791" w:rsidRPr="007831FC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50" w14:textId="77777777" w:rsidR="00FD4791" w:rsidRPr="007831FC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51" w14:textId="77777777" w:rsidR="00FD4791" w:rsidRPr="007831FC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52" w14:textId="77777777" w:rsidR="00FD4791" w:rsidRPr="007831FC" w:rsidRDefault="00FD4791" w:rsidP="00FD479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C4741" w:rsidRPr="007831FC" w14:paraId="6D8B1A5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54" w14:textId="77777777" w:rsidR="004C4741" w:rsidRPr="007831FC" w:rsidRDefault="004C4741" w:rsidP="004C474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55" w14:textId="77777777" w:rsidR="004C4741" w:rsidRPr="007831FC" w:rsidRDefault="004C4741" w:rsidP="004C4741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56" w14:textId="098319F9" w:rsidR="004C4741" w:rsidRPr="007831FC" w:rsidRDefault="004C4741" w:rsidP="004C474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9403C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57" w14:textId="058818C9" w:rsidR="004C4741" w:rsidRPr="007831FC" w:rsidRDefault="004C4741" w:rsidP="004C474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9403C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58" w14:textId="512B9AC1" w:rsidR="004C4741" w:rsidRPr="007831FC" w:rsidRDefault="004C4741" w:rsidP="004C474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9403C1">
              <w:rPr>
                <w:bCs/>
                <w:color w:val="000000" w:themeColor="text1"/>
                <w:sz w:val="22"/>
                <w:szCs w:val="22"/>
                <w:highlight w:val="yellow"/>
                <w:lang w:val="en-US"/>
              </w:rPr>
              <w:t>Practice of endocrine system pathology (PRACTICE)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59" w14:textId="10DCBFC0" w:rsidR="004C4741" w:rsidRPr="007831FC" w:rsidRDefault="004C4741" w:rsidP="004C4741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9403C1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Evren Uzun</w:t>
            </w:r>
          </w:p>
        </w:tc>
      </w:tr>
      <w:tr w:rsidR="00430093" w:rsidRPr="007831FC" w14:paraId="6D8B1A6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5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5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5D" w14:textId="065E3F56" w:rsidR="00430093" w:rsidRPr="00430093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3009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5E" w14:textId="68B07F1C" w:rsidR="00430093" w:rsidRPr="00430093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3009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5F" w14:textId="56095034" w:rsidR="00430093" w:rsidRPr="00430093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3009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Endometrium Cancer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60" w14:textId="3E56BE79" w:rsidR="00430093" w:rsidRPr="00430093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3009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H. Çağlayan Özcan</w:t>
            </w:r>
          </w:p>
        </w:tc>
      </w:tr>
      <w:tr w:rsidR="00430093" w:rsidRPr="007831FC" w14:paraId="6D8B1A68" w14:textId="77777777" w:rsidTr="00406455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6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6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64" w14:textId="20D5EACC" w:rsidR="00430093" w:rsidRPr="00430093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3009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65" w14:textId="499D487C" w:rsidR="00430093" w:rsidRPr="00430093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3009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66" w14:textId="31F2959D" w:rsidR="00430093" w:rsidRPr="00430093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3009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Endometrium Cancer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67" w14:textId="42627656" w:rsidR="00430093" w:rsidRPr="00430093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43009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H. Çağlayan Özcan</w:t>
            </w:r>
          </w:p>
        </w:tc>
      </w:tr>
      <w:tr w:rsidR="00430093" w:rsidRPr="007831FC" w14:paraId="6D8B1A6F" w14:textId="77777777" w:rsidTr="00406455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6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6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6B" w14:textId="3B5BD344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46230">
              <w:rPr>
                <w:color w:val="000000" w:themeColor="text1"/>
                <w:sz w:val="22"/>
                <w:szCs w:val="22"/>
                <w:lang w:val="en-US"/>
              </w:rPr>
              <w:t>RAD-ING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6C" w14:textId="4CC4B79C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46230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6D" w14:textId="31C4C8B2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Cs w:val="24"/>
              </w:rPr>
            </w:pPr>
            <w:r w:rsidRPr="00D46230">
              <w:rPr>
                <w:color w:val="000000" w:themeColor="text1"/>
                <w:sz w:val="22"/>
                <w:szCs w:val="22"/>
                <w:lang w:val="en-US"/>
              </w:rPr>
              <w:t>Brest radiology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6E" w14:textId="6554132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46230">
              <w:rPr>
                <w:color w:val="000000" w:themeColor="text1"/>
                <w:sz w:val="22"/>
                <w:szCs w:val="22"/>
                <w:lang w:val="en-US"/>
              </w:rPr>
              <w:t>Deniz Esin TEKCAN</w:t>
            </w:r>
          </w:p>
        </w:tc>
      </w:tr>
      <w:tr w:rsidR="00430093" w:rsidRPr="007831FC" w14:paraId="6D8B1A7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7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7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72" w14:textId="5E84079F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C2DD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73" w14:textId="0A2541AC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C2DD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74" w14:textId="52550DF8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C2DD3">
              <w:rPr>
                <w:bCs/>
                <w:color w:val="000000" w:themeColor="text1"/>
                <w:sz w:val="22"/>
                <w:szCs w:val="22"/>
                <w:highlight w:val="yellow"/>
                <w:lang w:val="en-US"/>
              </w:rPr>
              <w:t>Pathology of cervix uterine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75" w14:textId="2405BC8F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C2DD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Evren Uzun</w:t>
            </w:r>
          </w:p>
        </w:tc>
      </w:tr>
      <w:tr w:rsidR="00430093" w:rsidRPr="007831FC" w14:paraId="6D8B1A7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7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7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79" w14:textId="0B1F8F25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C2DD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7A" w14:textId="54C34612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C2DD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7B" w14:textId="62641341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C2DD3">
              <w:rPr>
                <w:bCs/>
                <w:color w:val="000000" w:themeColor="text1"/>
                <w:sz w:val="22"/>
                <w:szCs w:val="22"/>
                <w:highlight w:val="yellow"/>
                <w:lang w:val="en-US"/>
              </w:rPr>
              <w:t>Pathology of cervix uterine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7C" w14:textId="344381FA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DC2DD3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Evren Uzun</w:t>
            </w:r>
          </w:p>
        </w:tc>
      </w:tr>
      <w:tr w:rsidR="00430093" w:rsidRPr="007831FC" w14:paraId="6D8B1A8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7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7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80" w14:textId="631DDB9C" w:rsidR="00430093" w:rsidRPr="00690AC8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81" w14:textId="0B7EDDD2" w:rsidR="00430093" w:rsidRPr="00690AC8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82" w14:textId="1D107538" w:rsidR="00430093" w:rsidRPr="00690AC8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Hyperthyroidism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83" w14:textId="1B6D941A" w:rsidR="00430093" w:rsidRPr="00690AC8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Suzan </w:t>
            </w:r>
            <w:proofErr w:type="spellStart"/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Tabur</w:t>
            </w:r>
            <w:proofErr w:type="spellEnd"/>
          </w:p>
        </w:tc>
      </w:tr>
      <w:tr w:rsidR="00430093" w:rsidRPr="007831FC" w14:paraId="6D8B1A8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8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8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87" w14:textId="4B27AC3F" w:rsidR="00430093" w:rsidRPr="00690AC8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DAH- 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88" w14:textId="440E84A5" w:rsidR="00430093" w:rsidRPr="00690AC8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89" w14:textId="7C038AED" w:rsidR="00430093" w:rsidRPr="00690AC8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Hypothyroidism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8A" w14:textId="2EF58FE6" w:rsidR="00430093" w:rsidRPr="00690AC8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Suzan </w:t>
            </w:r>
            <w:proofErr w:type="spellStart"/>
            <w:r w:rsidRPr="00690AC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Tabur</w:t>
            </w:r>
            <w:proofErr w:type="spellEnd"/>
          </w:p>
        </w:tc>
      </w:tr>
      <w:tr w:rsidR="00430093" w:rsidRPr="007831FC" w14:paraId="3D20E5C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88F20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A307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E12B7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4DCBA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A817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563C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A9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8C" w14:textId="27BAB20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7.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8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8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8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9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9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A99" w14:textId="77777777" w:rsidTr="003527E3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9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9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95" w14:textId="2EED70BD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</w:t>
            </w:r>
            <w:r w:rsidRPr="00421FCF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96" w14:textId="660ACD96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97" w14:textId="477DE5E8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Hypertension and renal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98" w14:textId="2350496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</w:t>
            </w:r>
            <w:proofErr w:type="spellEnd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430093" w:rsidRPr="007831FC" w14:paraId="6D8B1AA0" w14:textId="77777777" w:rsidTr="00C5458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9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9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9C" w14:textId="010659C2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9D" w14:textId="6BAE0944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9E" w14:textId="0EA672D6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Oral Contraceptives and Oxytocic Drugs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9F" w14:textId="229047CC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430093" w:rsidRPr="007831FC" w14:paraId="6D8B1AA7" w14:textId="77777777" w:rsidTr="0017074D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A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A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A3" w14:textId="4B95FE07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A4" w14:textId="543F20D8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A5" w14:textId="14DBD131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 xml:space="preserve">Androgens, Anabolic </w:t>
            </w:r>
            <w:proofErr w:type="spellStart"/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streoids</w:t>
            </w:r>
            <w:proofErr w:type="spellEnd"/>
            <w:r w:rsidRPr="00253340">
              <w:rPr>
                <w:color w:val="000000" w:themeColor="text1"/>
                <w:sz w:val="22"/>
                <w:szCs w:val="22"/>
                <w:lang w:val="en-US"/>
              </w:rPr>
              <w:t xml:space="preserve"> and antiandrogenic Drugs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A6" w14:textId="4FF50CA8" w:rsidR="00430093" w:rsidRPr="00253340" w:rsidRDefault="00430093" w:rsidP="00430093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430093" w:rsidRPr="007831FC" w14:paraId="6D8B1AAE" w14:textId="77777777" w:rsidTr="0017074D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A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A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AA" w14:textId="06F36A4B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AB" w14:textId="434169E1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AC" w14:textId="3F87C424" w:rsidR="00430093" w:rsidRPr="0025334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 xml:space="preserve">Androgens, Anabolic </w:t>
            </w:r>
            <w:proofErr w:type="spellStart"/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streoids</w:t>
            </w:r>
            <w:proofErr w:type="spellEnd"/>
            <w:r w:rsidRPr="00253340">
              <w:rPr>
                <w:color w:val="000000" w:themeColor="text1"/>
                <w:sz w:val="22"/>
                <w:szCs w:val="22"/>
                <w:lang w:val="en-US"/>
              </w:rPr>
              <w:t xml:space="preserve"> and antiandrogenic Drugs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AD" w14:textId="567C6607" w:rsidR="00430093" w:rsidRPr="00253340" w:rsidRDefault="00430093" w:rsidP="00430093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253340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253340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430093" w:rsidRPr="007831FC" w14:paraId="6D8B1AB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A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B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B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B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B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Chronic renal failure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B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Özlem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430093" w:rsidRPr="007831FC" w14:paraId="6D8B1AB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B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B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B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B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B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Chronic renal failure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B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Özlem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430093" w:rsidRPr="007831FC" w14:paraId="6D8B1AC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B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B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B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C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C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Nephrotic syndrome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C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Özlem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Usalan</w:t>
            </w:r>
            <w:proofErr w:type="spellEnd"/>
          </w:p>
        </w:tc>
      </w:tr>
      <w:tr w:rsidR="00430093" w:rsidRPr="007831FC" w14:paraId="4CA92CF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7400C1" w14:textId="1F316D5D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4DD76A" w14:textId="463D5E0E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DB52E" w14:textId="38835E9B" w:rsidR="00430093" w:rsidRPr="003A4A5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A4A5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2C7DF9" w14:textId="22D133B5" w:rsidR="00430093" w:rsidRPr="003A4A5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A4A5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E9B89D" w14:textId="4EB96099" w:rsidR="00430093" w:rsidRPr="003A4A5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A4A5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Parathyroid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5C1BF4" w14:textId="38BBB01D" w:rsidR="00430093" w:rsidRPr="003A4A5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3A4A5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Suzan </w:t>
            </w:r>
            <w:proofErr w:type="spellStart"/>
            <w:r w:rsidRPr="003A4A5C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Tabur</w:t>
            </w:r>
            <w:proofErr w:type="spellEnd"/>
          </w:p>
        </w:tc>
      </w:tr>
      <w:tr w:rsidR="00430093" w:rsidRPr="007831FC" w14:paraId="517A586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68B8D" w14:textId="556AAC2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484DA" w14:textId="30E13DBD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5976DD" w14:textId="40E5D6E0" w:rsidR="00430093" w:rsidRPr="002D5906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1C3B0" w14:textId="6C69DE82" w:rsidR="00430093" w:rsidRPr="002D5906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2D3B1C" w14:textId="30A60711" w:rsidR="00430093" w:rsidRPr="002D5906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418AE6" w14:textId="398232E8" w:rsidR="00430093" w:rsidRPr="002D5906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</w:p>
        </w:tc>
      </w:tr>
      <w:tr w:rsidR="00430093" w:rsidRPr="007831FC" w14:paraId="6D8B1AD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CB" w14:textId="568C78E4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8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C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C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C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C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AD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AD8" w14:textId="77777777" w:rsidTr="005E0D6A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D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D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D4" w14:textId="5684E586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D5" w14:textId="436632A0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D6" w14:textId="42B10203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Pregnancy and endocrine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B1AD7" w14:textId="1BA6F76C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Neslihan Tepe</w:t>
            </w:r>
          </w:p>
        </w:tc>
      </w:tr>
      <w:tr w:rsidR="00430093" w:rsidRPr="007831FC" w14:paraId="6D8B1ADF" w14:textId="77777777" w:rsidTr="005E0D6A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D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D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DB" w14:textId="6F6EA4E7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DC" w14:textId="02B91461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DD" w14:textId="114F746E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Pregnancy and endocrine disorders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B1ADE" w14:textId="3032535E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Neslihan Tepe</w:t>
            </w:r>
          </w:p>
        </w:tc>
      </w:tr>
      <w:tr w:rsidR="00430093" w:rsidRPr="007831FC" w14:paraId="6D8B1AE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AE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AE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Urinary system stone disease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AE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İlker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Seçkiner</w:t>
            </w:r>
            <w:proofErr w:type="spellEnd"/>
          </w:p>
        </w:tc>
      </w:tr>
      <w:tr w:rsidR="00430093" w:rsidRPr="007831FC" w14:paraId="6D8B1AE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AE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URO-ING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Benign Prostate Hyperplasia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AE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İlker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Seçkiner</w:t>
            </w:r>
            <w:proofErr w:type="spellEnd"/>
          </w:p>
        </w:tc>
      </w:tr>
      <w:tr w:rsidR="00430093" w:rsidRPr="007831FC" w14:paraId="6D8B1AF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E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AF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İHU-ING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F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AF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Gynecological examination and smear-taking skills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AF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Neslihan Tepe</w:t>
            </w:r>
          </w:p>
        </w:tc>
      </w:tr>
      <w:tr w:rsidR="00430093" w:rsidRPr="007831FC" w14:paraId="6D8B1AFB" w14:textId="77777777" w:rsidTr="00D268AC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F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AF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F7" w14:textId="11A85E43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F8" w14:textId="0334F880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F9" w14:textId="222DF6E8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Methods of examination and diagnosis in obstetrics and gynecology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FA" w14:textId="120AB813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Neslihan Tepe</w:t>
            </w:r>
          </w:p>
        </w:tc>
      </w:tr>
      <w:tr w:rsidR="00430093" w:rsidRPr="007831FC" w14:paraId="6D8B1B0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F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F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AFE" w14:textId="03C9DA1E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AFF" w14:textId="71C17588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00" w14:textId="25C6CAEF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Approach to the infertile couple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01" w14:textId="5663F549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Furkan Çetin</w:t>
            </w:r>
          </w:p>
        </w:tc>
      </w:tr>
      <w:tr w:rsidR="00430093" w:rsidRPr="007831FC" w14:paraId="6D8B1B09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0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0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05" w14:textId="53C5CFC7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KDH-ING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06" w14:textId="66C0F276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07" w14:textId="13228BA9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Approach to the infertile couple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08" w14:textId="2F54905D" w:rsidR="00430093" w:rsidRPr="00CE2964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CE2964">
              <w:rPr>
                <w:color w:val="000000" w:themeColor="text1"/>
                <w:sz w:val="22"/>
                <w:szCs w:val="22"/>
                <w:lang w:val="en-US"/>
              </w:rPr>
              <w:t>Furkan Çetin</w:t>
            </w:r>
          </w:p>
        </w:tc>
      </w:tr>
      <w:tr w:rsidR="00430093" w:rsidRPr="007831FC" w14:paraId="6D8B1B10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0A" w14:textId="68942D81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19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0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0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0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0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0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B1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1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Acute renal failure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1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Fatih Mehmet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Erdur</w:t>
            </w:r>
            <w:proofErr w:type="spellEnd"/>
          </w:p>
        </w:tc>
      </w:tr>
      <w:tr w:rsidR="00430093" w:rsidRPr="007831FC" w14:paraId="6D8B1B1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1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Acute renal failure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1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Fatih Mehmet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Erdur</w:t>
            </w:r>
            <w:proofErr w:type="spellEnd"/>
          </w:p>
        </w:tc>
      </w:tr>
      <w:tr w:rsidR="00430093" w:rsidRPr="007831FC" w14:paraId="6D8B1B25" w14:textId="77777777" w:rsidTr="00EA789D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1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2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21" w14:textId="0A35493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İHU-ING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22" w14:textId="39467868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23" w14:textId="5F85F4D0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Blood glucose measurement with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glucometry</w:t>
            </w:r>
            <w:proofErr w:type="spell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24" w14:textId="310DB0E5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Mustafa Araz</w:t>
            </w:r>
          </w:p>
        </w:tc>
      </w:tr>
      <w:tr w:rsidR="00430093" w:rsidRPr="007831FC" w14:paraId="6D8B1B2C" w14:textId="77777777" w:rsidTr="00EA789D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2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2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28" w14:textId="434D9E5B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29" w14:textId="13C0EF90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2A" w14:textId="6BB32D5E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Osteoporosis and metabolic bone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2B" w14:textId="53E068FB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Suzan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Tabur</w:t>
            </w:r>
            <w:proofErr w:type="spellEnd"/>
          </w:p>
        </w:tc>
      </w:tr>
      <w:tr w:rsidR="00430093" w:rsidRPr="007831FC" w14:paraId="6D8B1B3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2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2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2F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30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31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Drugs Affecting Calcium and Bone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32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430093" w:rsidRPr="007831FC" w14:paraId="6D8B1B3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3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3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36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37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38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Drugs Affecting Calcium and Bone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39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 xml:space="preserve">Tuncay </w:t>
            </w: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430093" w:rsidRPr="007831FC" w14:paraId="6D8B1B4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3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3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3D" w14:textId="678E9D72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w w:val="99"/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3E" w14:textId="653B1686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3F" w14:textId="26DBF30A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Premedication, analgesia, and anesthesia in Emergency Department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40" w14:textId="5F0790BC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</w:tc>
      </w:tr>
      <w:tr w:rsidR="00430093" w:rsidRPr="007831FC" w14:paraId="6D8B1B4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4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4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44" w14:textId="40486ECA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w w:val="99"/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45" w14:textId="35CF03D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46" w14:textId="61D31B61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Wound care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47" w14:textId="7ACE54FE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rFonts w:ascii="Times" w:hAnsi="Times"/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</w:tc>
      </w:tr>
      <w:tr w:rsidR="00430093" w:rsidRPr="007831FC" w14:paraId="6D8B1B4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49" w14:textId="50385E25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0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4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4B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4C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4D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4E" w14:textId="77777777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B56" w14:textId="77777777" w:rsidTr="00D523C4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5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5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52" w14:textId="4BC8174C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53" w14:textId="563289E9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54" w14:textId="6BE19E89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Hypertension and renal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55" w14:textId="498BE761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CelalettinUsalan</w:t>
            </w:r>
            <w:proofErr w:type="spellEnd"/>
          </w:p>
        </w:tc>
      </w:tr>
      <w:tr w:rsidR="00430093" w:rsidRPr="007831FC" w14:paraId="6D8B1B5D" w14:textId="77777777" w:rsidTr="00D523C4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5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5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59" w14:textId="4090CB02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DAH-NEF-ING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5A" w14:textId="0DC8E5CB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5B" w14:textId="6F245CF5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Hypertension and renal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5C" w14:textId="610F1664" w:rsidR="00430093" w:rsidRPr="00421FCF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421FCF">
              <w:rPr>
                <w:color w:val="000000" w:themeColor="text1"/>
                <w:sz w:val="22"/>
                <w:szCs w:val="22"/>
                <w:lang w:val="en-US"/>
              </w:rPr>
              <w:t>CelalettinUsalan</w:t>
            </w:r>
            <w:proofErr w:type="spellEnd"/>
          </w:p>
        </w:tc>
      </w:tr>
      <w:tr w:rsidR="00430093" w:rsidRPr="007831FC" w14:paraId="6D8B1B6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5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5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6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6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6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Cushing and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addison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diseases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6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Suzan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Tabur</w:t>
            </w:r>
            <w:proofErr w:type="spellEnd"/>
          </w:p>
        </w:tc>
      </w:tr>
      <w:tr w:rsidR="00430093" w:rsidRPr="007831FC" w14:paraId="6D8B1B6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6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6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6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DAH-END-ING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6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6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Surrenal</w:t>
            </w:r>
            <w:proofErr w:type="spellEnd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 Gland physiopathology and tests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6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Suzan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Tabur</w:t>
            </w:r>
            <w:proofErr w:type="spellEnd"/>
          </w:p>
        </w:tc>
      </w:tr>
      <w:tr w:rsidR="00430093" w:rsidRPr="007831FC" w14:paraId="6D8B1B72" w14:textId="77777777" w:rsidTr="00DA5B2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6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6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6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6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B1B7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</w:rPr>
              <w:t>Practice</w:t>
            </w:r>
            <w:proofErr w:type="spellEnd"/>
            <w:r w:rsidRPr="007831FC">
              <w:rPr>
                <w:color w:val="000000" w:themeColor="text1"/>
              </w:rPr>
              <w:t xml:space="preserve"> of </w:t>
            </w:r>
            <w:proofErr w:type="spellStart"/>
            <w:r w:rsidRPr="007831FC">
              <w:rPr>
                <w:color w:val="000000" w:themeColor="text1"/>
              </w:rPr>
              <w:t>gynecopathology</w:t>
            </w:r>
            <w:proofErr w:type="spell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B1B7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430093" w:rsidRPr="007831FC" w14:paraId="6D8B1B79" w14:textId="77777777" w:rsidTr="00DA5B2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7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7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7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7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B1B7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</w:rPr>
              <w:t>Practice</w:t>
            </w:r>
            <w:proofErr w:type="spellEnd"/>
            <w:r w:rsidRPr="007831FC">
              <w:rPr>
                <w:color w:val="000000" w:themeColor="text1"/>
              </w:rPr>
              <w:t xml:space="preserve"> of </w:t>
            </w:r>
            <w:proofErr w:type="spellStart"/>
            <w:r w:rsidRPr="007831FC">
              <w:rPr>
                <w:color w:val="000000" w:themeColor="text1"/>
              </w:rPr>
              <w:t>gynecopathology</w:t>
            </w:r>
            <w:proofErr w:type="spell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7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430093" w:rsidRPr="007831FC" w14:paraId="6D8B1B80" w14:textId="77777777" w:rsidTr="00DA5B2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7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7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7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7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B1B7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</w:rPr>
              <w:t>Urinary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and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male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genital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system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pathology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practice</w:t>
            </w:r>
            <w:proofErr w:type="spell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7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430093" w:rsidRPr="007831FC" w14:paraId="6D8B1B87" w14:textId="77777777" w:rsidTr="00DA5B2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8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8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8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8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B1B8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7831FC">
              <w:rPr>
                <w:color w:val="000000" w:themeColor="text1"/>
              </w:rPr>
              <w:t>Urinary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and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male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genital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system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pathology</w:t>
            </w:r>
            <w:proofErr w:type="spellEnd"/>
            <w:r w:rsidRPr="007831FC">
              <w:rPr>
                <w:color w:val="000000" w:themeColor="text1"/>
              </w:rPr>
              <w:t xml:space="preserve"> </w:t>
            </w:r>
            <w:proofErr w:type="spellStart"/>
            <w:r w:rsidRPr="007831FC">
              <w:rPr>
                <w:color w:val="000000" w:themeColor="text1"/>
              </w:rPr>
              <w:t>practice</w:t>
            </w:r>
            <w:proofErr w:type="spell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8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Cs/>
                <w:color w:val="000000" w:themeColor="text1"/>
                <w:sz w:val="22"/>
                <w:szCs w:val="22"/>
                <w:lang w:val="en-US"/>
              </w:rPr>
              <w:t>Evren Uzun</w:t>
            </w:r>
          </w:p>
        </w:tc>
      </w:tr>
      <w:tr w:rsidR="00430093" w:rsidRPr="007831FC" w14:paraId="593A924E" w14:textId="77777777" w:rsidTr="00DA5B2B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8D8AD" w14:textId="77777777" w:rsidR="00430093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3F53228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602FB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1372C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7C49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CBAF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8CF90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8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88" w14:textId="567016C5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8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8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8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8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8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B9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8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9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91" w14:textId="19461D24" w:rsidR="00430093" w:rsidRPr="00D4623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33BE0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92" w14:textId="31D8A394" w:rsidR="00430093" w:rsidRPr="00D4623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33BE0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93" w14:textId="5F0832C4" w:rsidR="00430093" w:rsidRPr="00D4623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33BE0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Estrogens, Progestins and Antagonists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94" w14:textId="5890666A" w:rsidR="00430093" w:rsidRPr="00D46230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533BE0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Tuncay </w:t>
            </w:r>
            <w:proofErr w:type="spellStart"/>
            <w:r w:rsidRPr="00533BE0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430093" w:rsidRPr="007831FC" w14:paraId="79D38E40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16A7F" w14:textId="4678BAEF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F92E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B2AE9C" w14:textId="5BAADA26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E16D97" w14:textId="441102F2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36084F" w14:textId="184C5978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E978FE" w14:textId="23F8BBE1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9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9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9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9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9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9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PANEL: Approach to the patient with anuria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9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Mehtap </w:t>
            </w:r>
            <w:proofErr w:type="spellStart"/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Akbalık</w:t>
            </w:r>
            <w:proofErr w:type="spellEnd"/>
          </w:p>
        </w:tc>
      </w:tr>
      <w:tr w:rsidR="00430093" w:rsidRPr="007831FC" w14:paraId="6D8B1BA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9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9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9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2" w14:textId="2B5DE652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Muharrem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Baturu</w:t>
            </w:r>
            <w:proofErr w:type="spellEnd"/>
          </w:p>
        </w:tc>
      </w:tr>
      <w:tr w:rsidR="00430093" w:rsidRPr="007831FC" w14:paraId="6D8B1BA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A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A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B1" w14:textId="77777777" w:rsidTr="00EC2840">
        <w:trPr>
          <w:trHeight w:val="265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A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A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A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AF" w14:textId="5A45C1A8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B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B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B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B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B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B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B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B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B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B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B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BB" w14:textId="121DB799" w:rsidR="00430093" w:rsidRPr="00932707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İHU-ING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BC" w14:textId="191915C4" w:rsidR="00430093" w:rsidRPr="00932707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B1BBD" w14:textId="7264C7FB" w:rsidR="00430093" w:rsidRPr="00932707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Contraceptive methods and family planning counseling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BE" w14:textId="1F58E8D6" w:rsidR="00430093" w:rsidRPr="00932707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M. Hanifi </w:t>
            </w:r>
            <w:proofErr w:type="spellStart"/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Bademkıran</w:t>
            </w:r>
            <w:proofErr w:type="spellEnd"/>
          </w:p>
        </w:tc>
      </w:tr>
      <w:tr w:rsidR="00430093" w:rsidRPr="007831FC" w14:paraId="6D8B1BC6" w14:textId="77777777" w:rsidTr="00EC2840">
        <w:trPr>
          <w:trHeight w:val="107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C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C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C2" w14:textId="30E92EF0" w:rsidR="00430093" w:rsidRPr="00932707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İHU-ING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C3" w14:textId="7CBA74D1" w:rsidR="00430093" w:rsidRPr="00932707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C4" w14:textId="182068A5" w:rsidR="00430093" w:rsidRPr="00932707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Contraceptive methods and family planning counseling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C5" w14:textId="2E5B3904" w:rsidR="00430093" w:rsidRPr="00932707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 xml:space="preserve">M. Hanifi </w:t>
            </w:r>
            <w:proofErr w:type="spellStart"/>
            <w:r w:rsidRPr="00932707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Bademkıran</w:t>
            </w:r>
            <w:proofErr w:type="spellEnd"/>
          </w:p>
        </w:tc>
      </w:tr>
      <w:tr w:rsidR="00430093" w:rsidRPr="007831FC" w14:paraId="6D8B1BC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C7" w14:textId="0471E47E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4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C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C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C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BC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D8B1BC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D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C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C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0" w14:textId="4ECBA96E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İHU-ING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1" w14:textId="762FAECF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T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D2" w14:textId="1E5230D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Urethral catheterization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3" w14:textId="52286279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Öztürk</w:t>
            </w:r>
          </w:p>
        </w:tc>
      </w:tr>
      <w:tr w:rsidR="00430093" w:rsidRPr="007831FC" w14:paraId="6D8B1BD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7" w14:textId="7256A8E6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İHU-ING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8" w14:textId="019A83CF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P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D9" w14:textId="07104C2A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 xml:space="preserve">Urethral catheterization 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A" w14:textId="1746AABC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Mehmet Öztürk</w:t>
            </w:r>
          </w:p>
        </w:tc>
      </w:tr>
      <w:tr w:rsidR="00430093" w:rsidRPr="007831FC" w14:paraId="6D8B1BE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D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E9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F0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E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E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F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BF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BF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C0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BF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0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0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0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0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0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C0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06" w14:textId="57F7B5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5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0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0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0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0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0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1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0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0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0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1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1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1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2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1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2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2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2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36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3D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44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3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4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4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4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4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4B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45" w14:textId="5824F162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4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4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4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4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4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52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4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08:30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4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4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4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59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09:30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4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60" w14:textId="77777777" w:rsidTr="00C0380D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10:30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5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50E29" w14:textId="77777777" w:rsidR="00430093" w:rsidRPr="00CD4376" w:rsidRDefault="00430093" w:rsidP="00430093">
            <w:pPr>
              <w:tabs>
                <w:tab w:val="left" w:pos="2268"/>
              </w:tabs>
              <w:rPr>
                <w:b/>
                <w:bCs/>
                <w:color w:val="EE0000"/>
                <w:sz w:val="20"/>
                <w:lang w:val="en-US"/>
              </w:rPr>
            </w:pPr>
            <w:proofErr w:type="spellStart"/>
            <w:r w:rsidRPr="00CD4376">
              <w:rPr>
                <w:color w:val="EE0000"/>
              </w:rPr>
              <w:t>The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exact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dates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and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times</w:t>
            </w:r>
            <w:proofErr w:type="spellEnd"/>
            <w:r w:rsidRPr="00CD4376">
              <w:rPr>
                <w:color w:val="EE0000"/>
              </w:rPr>
              <w:t xml:space="preserve"> of </w:t>
            </w:r>
            <w:proofErr w:type="spellStart"/>
            <w:r w:rsidRPr="00CD4376">
              <w:rPr>
                <w:color w:val="EE0000"/>
              </w:rPr>
              <w:t>the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Committee</w:t>
            </w:r>
            <w:proofErr w:type="spellEnd"/>
            <w:r w:rsidRPr="00CD4376">
              <w:rPr>
                <w:color w:val="EE0000"/>
              </w:rPr>
              <w:t xml:space="preserve">, Final, </w:t>
            </w:r>
            <w:proofErr w:type="spellStart"/>
            <w:r w:rsidRPr="00CD4376">
              <w:rPr>
                <w:color w:val="EE0000"/>
              </w:rPr>
              <w:t>and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Make-up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Exams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will</w:t>
            </w:r>
            <w:proofErr w:type="spellEnd"/>
            <w:r w:rsidRPr="00CD4376">
              <w:rPr>
                <w:color w:val="EE0000"/>
              </w:rPr>
              <w:t xml:space="preserve"> be </w:t>
            </w:r>
            <w:proofErr w:type="spellStart"/>
            <w:r w:rsidRPr="00CD4376">
              <w:rPr>
                <w:color w:val="EE0000"/>
              </w:rPr>
              <w:t>announced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by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the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Dean's</w:t>
            </w:r>
            <w:proofErr w:type="spellEnd"/>
            <w:r w:rsidRPr="00CD4376">
              <w:rPr>
                <w:color w:val="EE0000"/>
              </w:rPr>
              <w:t xml:space="preserve"> Office </w:t>
            </w:r>
            <w:proofErr w:type="spellStart"/>
            <w:r w:rsidRPr="00CD4376">
              <w:rPr>
                <w:color w:val="EE0000"/>
              </w:rPr>
              <w:t>during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the</w:t>
            </w:r>
            <w:proofErr w:type="spellEnd"/>
            <w:r w:rsidRPr="00CD4376">
              <w:rPr>
                <w:color w:val="EE0000"/>
              </w:rPr>
              <w:t xml:space="preserve"> </w:t>
            </w:r>
            <w:proofErr w:type="spellStart"/>
            <w:r w:rsidRPr="00CD4376">
              <w:rPr>
                <w:color w:val="EE0000"/>
              </w:rPr>
              <w:t>semester</w:t>
            </w:r>
            <w:proofErr w:type="spellEnd"/>
            <w:r w:rsidRPr="00CD4376">
              <w:rPr>
                <w:color w:val="EE0000"/>
              </w:rPr>
              <w:t>.</w:t>
            </w:r>
          </w:p>
          <w:p w14:paraId="6D8B1C5E" w14:textId="545EB85F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5F" w14:textId="7ECE5C19" w:rsidR="00430093" w:rsidRPr="007831FC" w:rsidRDefault="00430093" w:rsidP="00430093">
            <w:pPr>
              <w:tabs>
                <w:tab w:val="left" w:pos="2268"/>
              </w:tabs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C67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11:30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2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12:15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3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6E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13:30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A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75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6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14:30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0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1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7C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6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15:30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7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8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83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16:30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E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17:15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7F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8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81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82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8A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84" w14:textId="7D05556E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7</w:t>
            </w:r>
            <w:r w:rsidRPr="007831FC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.02.202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85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86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8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88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8B1C89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91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8B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8C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8D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8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8F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B1C90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  <w:tr w:rsidR="00430093" w:rsidRPr="007831FC" w14:paraId="6D8B1C98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2" w14:textId="1F003880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3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4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5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6" w14:textId="63784F28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7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430093" w:rsidRPr="007831FC" w14:paraId="6D8B1C9F" w14:textId="77777777" w:rsidTr="00EC2840">
        <w:trPr>
          <w:trHeight w:val="20"/>
        </w:trPr>
        <w:tc>
          <w:tcPr>
            <w:tcW w:w="6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9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A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B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1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C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  <w:tc>
          <w:tcPr>
            <w:tcW w:w="2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D" w14:textId="77777777" w:rsidR="00430093" w:rsidRPr="007831FC" w:rsidRDefault="00430093" w:rsidP="00430093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B1C9E" w14:textId="77777777" w:rsidR="00430093" w:rsidRPr="007831FC" w:rsidRDefault="00430093" w:rsidP="00430093">
            <w:pPr>
              <w:overflowPunct/>
              <w:autoSpaceDE/>
              <w:autoSpaceDN/>
              <w:adjustRightInd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7831FC">
              <w:rPr>
                <w:color w:val="000000" w:themeColor="text1"/>
                <w:sz w:val="22"/>
                <w:szCs w:val="22"/>
                <w:lang w:val="en-US"/>
              </w:rPr>
              <w:t> </w:t>
            </w:r>
          </w:p>
        </w:tc>
      </w:tr>
    </w:tbl>
    <w:p w14:paraId="6D8B1CA0" w14:textId="77777777" w:rsidR="00C80353" w:rsidRPr="007831FC" w:rsidRDefault="00C80353" w:rsidP="004816F1">
      <w:pPr>
        <w:tabs>
          <w:tab w:val="left" w:pos="7440"/>
        </w:tabs>
        <w:rPr>
          <w:color w:val="000000" w:themeColor="text1"/>
          <w:sz w:val="22"/>
          <w:szCs w:val="22"/>
          <w:lang w:val="en-US"/>
        </w:rPr>
      </w:pPr>
    </w:p>
    <w:sectPr w:rsidR="00C80353" w:rsidRPr="007831FC" w:rsidSect="007B7FB3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9A35D" w14:textId="77777777" w:rsidR="000657E1" w:rsidRDefault="000657E1" w:rsidP="00277739">
      <w:r>
        <w:separator/>
      </w:r>
    </w:p>
  </w:endnote>
  <w:endnote w:type="continuationSeparator" w:id="0">
    <w:p w14:paraId="009D59D3" w14:textId="77777777" w:rsidR="000657E1" w:rsidRDefault="000657E1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8B1CAB" w14:textId="77777777" w:rsidR="00EE5C9F" w:rsidRDefault="00EE5C9F">
    <w:pPr>
      <w:pStyle w:val="AltBilgi"/>
      <w:jc w:val="right"/>
    </w:pPr>
    <w:r>
      <w:fldChar w:fldCharType="begin"/>
    </w:r>
    <w:r>
      <w:instrText>PAGE   \* MERGEFORMAT</w:instrText>
    </w:r>
    <w:r>
      <w:fldChar w:fldCharType="separate"/>
    </w:r>
    <w:r w:rsidR="00C75771">
      <w:rPr>
        <w:noProof/>
      </w:rPr>
      <w:t>1</w:t>
    </w:r>
    <w:r>
      <w:rPr>
        <w:noProof/>
      </w:rPr>
      <w:fldChar w:fldCharType="end"/>
    </w:r>
  </w:p>
  <w:p w14:paraId="6D8B1CAC" w14:textId="77777777" w:rsidR="00EE5C9F" w:rsidRDefault="00EE5C9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1117EB" w14:textId="77777777" w:rsidR="000657E1" w:rsidRDefault="000657E1" w:rsidP="00277739">
      <w:r>
        <w:separator/>
      </w:r>
    </w:p>
  </w:footnote>
  <w:footnote w:type="continuationSeparator" w:id="0">
    <w:p w14:paraId="7E4952DD" w14:textId="77777777" w:rsidR="000657E1" w:rsidRDefault="000657E1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BB1116"/>
    <w:multiLevelType w:val="multilevel"/>
    <w:tmpl w:val="338AB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B260C"/>
    <w:multiLevelType w:val="multilevel"/>
    <w:tmpl w:val="B6C8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1DE78DB"/>
    <w:multiLevelType w:val="multilevel"/>
    <w:tmpl w:val="8D0A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984BDF"/>
    <w:multiLevelType w:val="hybridMultilevel"/>
    <w:tmpl w:val="EE980070"/>
    <w:lvl w:ilvl="0" w:tplc="345C00A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041F3F"/>
    <w:multiLevelType w:val="hybridMultilevel"/>
    <w:tmpl w:val="F23C6F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EE3B6B"/>
    <w:multiLevelType w:val="hybridMultilevel"/>
    <w:tmpl w:val="503EED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426956">
    <w:abstractNumId w:val="8"/>
  </w:num>
  <w:num w:numId="2" w16cid:durableId="1498881617">
    <w:abstractNumId w:val="10"/>
  </w:num>
  <w:num w:numId="3" w16cid:durableId="855581847">
    <w:abstractNumId w:val="7"/>
  </w:num>
  <w:num w:numId="4" w16cid:durableId="564949627">
    <w:abstractNumId w:val="2"/>
  </w:num>
  <w:num w:numId="5" w16cid:durableId="142672082">
    <w:abstractNumId w:val="3"/>
  </w:num>
  <w:num w:numId="6" w16cid:durableId="8880317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42237317">
    <w:abstractNumId w:val="9"/>
  </w:num>
  <w:num w:numId="8" w16cid:durableId="2004550898">
    <w:abstractNumId w:val="6"/>
  </w:num>
  <w:num w:numId="9" w16cid:durableId="1543203654">
    <w:abstractNumId w:val="0"/>
  </w:num>
  <w:num w:numId="10" w16cid:durableId="1544564016">
    <w:abstractNumId w:val="1"/>
  </w:num>
  <w:num w:numId="11" w16cid:durableId="4714127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26D4"/>
    <w:rsid w:val="00000236"/>
    <w:rsid w:val="00002C33"/>
    <w:rsid w:val="00007B4C"/>
    <w:rsid w:val="00014FA2"/>
    <w:rsid w:val="00016AAC"/>
    <w:rsid w:val="00021F12"/>
    <w:rsid w:val="000255AB"/>
    <w:rsid w:val="00026F47"/>
    <w:rsid w:val="00033359"/>
    <w:rsid w:val="00035739"/>
    <w:rsid w:val="00047C60"/>
    <w:rsid w:val="000529CF"/>
    <w:rsid w:val="00053674"/>
    <w:rsid w:val="00057CFA"/>
    <w:rsid w:val="000601DD"/>
    <w:rsid w:val="000606C3"/>
    <w:rsid w:val="00064FF4"/>
    <w:rsid w:val="000657E1"/>
    <w:rsid w:val="000673F3"/>
    <w:rsid w:val="00071405"/>
    <w:rsid w:val="00071884"/>
    <w:rsid w:val="00071915"/>
    <w:rsid w:val="00071BA8"/>
    <w:rsid w:val="00075940"/>
    <w:rsid w:val="00076695"/>
    <w:rsid w:val="0007670D"/>
    <w:rsid w:val="000770B2"/>
    <w:rsid w:val="0008059E"/>
    <w:rsid w:val="000822DA"/>
    <w:rsid w:val="00083266"/>
    <w:rsid w:val="00083B80"/>
    <w:rsid w:val="000868CA"/>
    <w:rsid w:val="000968C7"/>
    <w:rsid w:val="00097B5A"/>
    <w:rsid w:val="000A2052"/>
    <w:rsid w:val="000A2FB2"/>
    <w:rsid w:val="000B3094"/>
    <w:rsid w:val="000B32E1"/>
    <w:rsid w:val="000B494F"/>
    <w:rsid w:val="000B5644"/>
    <w:rsid w:val="000C0B71"/>
    <w:rsid w:val="000C16D9"/>
    <w:rsid w:val="000C4500"/>
    <w:rsid w:val="000C4D58"/>
    <w:rsid w:val="000C7F05"/>
    <w:rsid w:val="000D0DBF"/>
    <w:rsid w:val="000D1867"/>
    <w:rsid w:val="000D2A98"/>
    <w:rsid w:val="000D2E31"/>
    <w:rsid w:val="000D3BFE"/>
    <w:rsid w:val="000D51DC"/>
    <w:rsid w:val="000D5839"/>
    <w:rsid w:val="000D645E"/>
    <w:rsid w:val="000D7A76"/>
    <w:rsid w:val="000E04B6"/>
    <w:rsid w:val="000E365D"/>
    <w:rsid w:val="000E65B8"/>
    <w:rsid w:val="000E65E0"/>
    <w:rsid w:val="000E6C5D"/>
    <w:rsid w:val="000E774C"/>
    <w:rsid w:val="000F5892"/>
    <w:rsid w:val="000F5D02"/>
    <w:rsid w:val="000F6827"/>
    <w:rsid w:val="000F7F45"/>
    <w:rsid w:val="00100A9B"/>
    <w:rsid w:val="001055B1"/>
    <w:rsid w:val="00107C91"/>
    <w:rsid w:val="00112CCD"/>
    <w:rsid w:val="00112D97"/>
    <w:rsid w:val="00117243"/>
    <w:rsid w:val="00121920"/>
    <w:rsid w:val="001225EE"/>
    <w:rsid w:val="00124F16"/>
    <w:rsid w:val="00127B65"/>
    <w:rsid w:val="00132614"/>
    <w:rsid w:val="001326D3"/>
    <w:rsid w:val="00134DF4"/>
    <w:rsid w:val="00135EDD"/>
    <w:rsid w:val="00137A34"/>
    <w:rsid w:val="00140FA7"/>
    <w:rsid w:val="00143F91"/>
    <w:rsid w:val="00144EFC"/>
    <w:rsid w:val="00145261"/>
    <w:rsid w:val="00145605"/>
    <w:rsid w:val="00150115"/>
    <w:rsid w:val="00150EF9"/>
    <w:rsid w:val="0015277F"/>
    <w:rsid w:val="00156AF8"/>
    <w:rsid w:val="0016091E"/>
    <w:rsid w:val="00161184"/>
    <w:rsid w:val="0016198E"/>
    <w:rsid w:val="00161D43"/>
    <w:rsid w:val="00162A3F"/>
    <w:rsid w:val="00166719"/>
    <w:rsid w:val="00167638"/>
    <w:rsid w:val="00167A7A"/>
    <w:rsid w:val="00170A66"/>
    <w:rsid w:val="00176E4D"/>
    <w:rsid w:val="001775C8"/>
    <w:rsid w:val="00181DE0"/>
    <w:rsid w:val="0018359D"/>
    <w:rsid w:val="00183833"/>
    <w:rsid w:val="00185D08"/>
    <w:rsid w:val="0018734F"/>
    <w:rsid w:val="0019367D"/>
    <w:rsid w:val="00194547"/>
    <w:rsid w:val="001950BC"/>
    <w:rsid w:val="00195418"/>
    <w:rsid w:val="001A0E53"/>
    <w:rsid w:val="001A1C54"/>
    <w:rsid w:val="001B2D9B"/>
    <w:rsid w:val="001C1E49"/>
    <w:rsid w:val="001C5801"/>
    <w:rsid w:val="001C7EAB"/>
    <w:rsid w:val="001D28BB"/>
    <w:rsid w:val="001D7675"/>
    <w:rsid w:val="001D7FB9"/>
    <w:rsid w:val="001E21A5"/>
    <w:rsid w:val="001E441E"/>
    <w:rsid w:val="001E4829"/>
    <w:rsid w:val="001E63FA"/>
    <w:rsid w:val="00202989"/>
    <w:rsid w:val="00204418"/>
    <w:rsid w:val="002054DF"/>
    <w:rsid w:val="00206EA3"/>
    <w:rsid w:val="00207C5D"/>
    <w:rsid w:val="0021328D"/>
    <w:rsid w:val="00216129"/>
    <w:rsid w:val="00217470"/>
    <w:rsid w:val="00221BAC"/>
    <w:rsid w:val="00222E88"/>
    <w:rsid w:val="00223551"/>
    <w:rsid w:val="00227393"/>
    <w:rsid w:val="0023054C"/>
    <w:rsid w:val="00231F85"/>
    <w:rsid w:val="002320C4"/>
    <w:rsid w:val="00233790"/>
    <w:rsid w:val="00235333"/>
    <w:rsid w:val="0023539E"/>
    <w:rsid w:val="0024000F"/>
    <w:rsid w:val="00247BBD"/>
    <w:rsid w:val="00250110"/>
    <w:rsid w:val="00253340"/>
    <w:rsid w:val="002608C2"/>
    <w:rsid w:val="00264DFA"/>
    <w:rsid w:val="002652F8"/>
    <w:rsid w:val="00265D46"/>
    <w:rsid w:val="002704F2"/>
    <w:rsid w:val="00271407"/>
    <w:rsid w:val="00271588"/>
    <w:rsid w:val="00271F77"/>
    <w:rsid w:val="00273847"/>
    <w:rsid w:val="00274E90"/>
    <w:rsid w:val="0027545A"/>
    <w:rsid w:val="00276038"/>
    <w:rsid w:val="00277739"/>
    <w:rsid w:val="00277890"/>
    <w:rsid w:val="002807AF"/>
    <w:rsid w:val="002814A8"/>
    <w:rsid w:val="00284833"/>
    <w:rsid w:val="00284BBC"/>
    <w:rsid w:val="0028650A"/>
    <w:rsid w:val="00287994"/>
    <w:rsid w:val="00292F6F"/>
    <w:rsid w:val="002948F3"/>
    <w:rsid w:val="00295B9B"/>
    <w:rsid w:val="002A3ACD"/>
    <w:rsid w:val="002B18FC"/>
    <w:rsid w:val="002B44B2"/>
    <w:rsid w:val="002B6E7B"/>
    <w:rsid w:val="002C0F34"/>
    <w:rsid w:val="002C1428"/>
    <w:rsid w:val="002C26A0"/>
    <w:rsid w:val="002C2BC2"/>
    <w:rsid w:val="002C656D"/>
    <w:rsid w:val="002D0EE0"/>
    <w:rsid w:val="002D4206"/>
    <w:rsid w:val="002D5906"/>
    <w:rsid w:val="002D5A77"/>
    <w:rsid w:val="002E086E"/>
    <w:rsid w:val="002E1724"/>
    <w:rsid w:val="002E3A5A"/>
    <w:rsid w:val="002E4E89"/>
    <w:rsid w:val="002E6605"/>
    <w:rsid w:val="002F7A22"/>
    <w:rsid w:val="003033F6"/>
    <w:rsid w:val="00303F14"/>
    <w:rsid w:val="00304CE6"/>
    <w:rsid w:val="0030523E"/>
    <w:rsid w:val="003053DA"/>
    <w:rsid w:val="0030724E"/>
    <w:rsid w:val="003077F2"/>
    <w:rsid w:val="00311A10"/>
    <w:rsid w:val="00313861"/>
    <w:rsid w:val="00313E71"/>
    <w:rsid w:val="00313F37"/>
    <w:rsid w:val="00313F88"/>
    <w:rsid w:val="0031572C"/>
    <w:rsid w:val="00317C23"/>
    <w:rsid w:val="00322D7D"/>
    <w:rsid w:val="00331294"/>
    <w:rsid w:val="00331546"/>
    <w:rsid w:val="003326AD"/>
    <w:rsid w:val="00334D8E"/>
    <w:rsid w:val="00335C5F"/>
    <w:rsid w:val="00336579"/>
    <w:rsid w:val="0034062E"/>
    <w:rsid w:val="00342579"/>
    <w:rsid w:val="003433AD"/>
    <w:rsid w:val="00346ADC"/>
    <w:rsid w:val="003477E9"/>
    <w:rsid w:val="00347C77"/>
    <w:rsid w:val="003502E9"/>
    <w:rsid w:val="00352357"/>
    <w:rsid w:val="0035246D"/>
    <w:rsid w:val="003527E3"/>
    <w:rsid w:val="00353966"/>
    <w:rsid w:val="00353F0E"/>
    <w:rsid w:val="00354491"/>
    <w:rsid w:val="00356EE4"/>
    <w:rsid w:val="0036680F"/>
    <w:rsid w:val="003738A1"/>
    <w:rsid w:val="00375FAA"/>
    <w:rsid w:val="00376311"/>
    <w:rsid w:val="00376F4A"/>
    <w:rsid w:val="00377CEA"/>
    <w:rsid w:val="00380874"/>
    <w:rsid w:val="0038162E"/>
    <w:rsid w:val="00385019"/>
    <w:rsid w:val="00385A18"/>
    <w:rsid w:val="0039026B"/>
    <w:rsid w:val="00394A49"/>
    <w:rsid w:val="003964CF"/>
    <w:rsid w:val="003A41A3"/>
    <w:rsid w:val="003A4A5C"/>
    <w:rsid w:val="003A4A7F"/>
    <w:rsid w:val="003A527F"/>
    <w:rsid w:val="003A57CC"/>
    <w:rsid w:val="003B1816"/>
    <w:rsid w:val="003B2F6D"/>
    <w:rsid w:val="003B39CC"/>
    <w:rsid w:val="003B4588"/>
    <w:rsid w:val="003C596E"/>
    <w:rsid w:val="003C5A5B"/>
    <w:rsid w:val="003D1887"/>
    <w:rsid w:val="003D52D6"/>
    <w:rsid w:val="003D6923"/>
    <w:rsid w:val="003E2BFA"/>
    <w:rsid w:val="003F1493"/>
    <w:rsid w:val="003F35B6"/>
    <w:rsid w:val="003F4B0E"/>
    <w:rsid w:val="00400E12"/>
    <w:rsid w:val="00405715"/>
    <w:rsid w:val="00406303"/>
    <w:rsid w:val="00406455"/>
    <w:rsid w:val="00413FD3"/>
    <w:rsid w:val="0041498B"/>
    <w:rsid w:val="00415BD6"/>
    <w:rsid w:val="004160CC"/>
    <w:rsid w:val="0042025E"/>
    <w:rsid w:val="00421E13"/>
    <w:rsid w:val="00421FCF"/>
    <w:rsid w:val="00426B09"/>
    <w:rsid w:val="00427A4B"/>
    <w:rsid w:val="00427BCF"/>
    <w:rsid w:val="00430093"/>
    <w:rsid w:val="00432A43"/>
    <w:rsid w:val="00435BB8"/>
    <w:rsid w:val="00437110"/>
    <w:rsid w:val="00443C4C"/>
    <w:rsid w:val="00446B76"/>
    <w:rsid w:val="004514E5"/>
    <w:rsid w:val="004533AF"/>
    <w:rsid w:val="00454F9F"/>
    <w:rsid w:val="0046023C"/>
    <w:rsid w:val="00460A10"/>
    <w:rsid w:val="00460DAC"/>
    <w:rsid w:val="0046249D"/>
    <w:rsid w:val="00463D13"/>
    <w:rsid w:val="00464168"/>
    <w:rsid w:val="0046565C"/>
    <w:rsid w:val="00465C13"/>
    <w:rsid w:val="004666A7"/>
    <w:rsid w:val="004704A5"/>
    <w:rsid w:val="00471ABA"/>
    <w:rsid w:val="00472527"/>
    <w:rsid w:val="00472BC0"/>
    <w:rsid w:val="004738F8"/>
    <w:rsid w:val="004816F1"/>
    <w:rsid w:val="004832C8"/>
    <w:rsid w:val="00483B22"/>
    <w:rsid w:val="00484944"/>
    <w:rsid w:val="00485F99"/>
    <w:rsid w:val="0049172B"/>
    <w:rsid w:val="0049325C"/>
    <w:rsid w:val="004A1FBF"/>
    <w:rsid w:val="004A3198"/>
    <w:rsid w:val="004A3DA9"/>
    <w:rsid w:val="004A4BBF"/>
    <w:rsid w:val="004A55EB"/>
    <w:rsid w:val="004B0FA2"/>
    <w:rsid w:val="004B33F0"/>
    <w:rsid w:val="004B348D"/>
    <w:rsid w:val="004B3D7E"/>
    <w:rsid w:val="004B5E87"/>
    <w:rsid w:val="004B64E2"/>
    <w:rsid w:val="004B67DC"/>
    <w:rsid w:val="004B7AC2"/>
    <w:rsid w:val="004C2D50"/>
    <w:rsid w:val="004C4741"/>
    <w:rsid w:val="004C4F00"/>
    <w:rsid w:val="004D16F8"/>
    <w:rsid w:val="004D17FE"/>
    <w:rsid w:val="004D569C"/>
    <w:rsid w:val="004E4B69"/>
    <w:rsid w:val="004E67BF"/>
    <w:rsid w:val="004F105F"/>
    <w:rsid w:val="004F3B01"/>
    <w:rsid w:val="004F48F2"/>
    <w:rsid w:val="004F6B78"/>
    <w:rsid w:val="004F7855"/>
    <w:rsid w:val="00501312"/>
    <w:rsid w:val="005053AC"/>
    <w:rsid w:val="00507797"/>
    <w:rsid w:val="00510C22"/>
    <w:rsid w:val="00513D44"/>
    <w:rsid w:val="005158EC"/>
    <w:rsid w:val="00516931"/>
    <w:rsid w:val="00517C92"/>
    <w:rsid w:val="00517EDC"/>
    <w:rsid w:val="00527164"/>
    <w:rsid w:val="0052723A"/>
    <w:rsid w:val="00533B15"/>
    <w:rsid w:val="00533BE0"/>
    <w:rsid w:val="005347FB"/>
    <w:rsid w:val="0054019D"/>
    <w:rsid w:val="00542062"/>
    <w:rsid w:val="00542B5C"/>
    <w:rsid w:val="0054316E"/>
    <w:rsid w:val="00545420"/>
    <w:rsid w:val="00547166"/>
    <w:rsid w:val="00551482"/>
    <w:rsid w:val="00551E07"/>
    <w:rsid w:val="005527A4"/>
    <w:rsid w:val="00554DA5"/>
    <w:rsid w:val="00556236"/>
    <w:rsid w:val="0056383B"/>
    <w:rsid w:val="005644E1"/>
    <w:rsid w:val="00564913"/>
    <w:rsid w:val="005664D9"/>
    <w:rsid w:val="005700E0"/>
    <w:rsid w:val="00577847"/>
    <w:rsid w:val="00577EC9"/>
    <w:rsid w:val="005817AB"/>
    <w:rsid w:val="0058262B"/>
    <w:rsid w:val="005926EB"/>
    <w:rsid w:val="00595D34"/>
    <w:rsid w:val="005A10AC"/>
    <w:rsid w:val="005A2E60"/>
    <w:rsid w:val="005A3601"/>
    <w:rsid w:val="005A4014"/>
    <w:rsid w:val="005A5612"/>
    <w:rsid w:val="005B2B2E"/>
    <w:rsid w:val="005B349B"/>
    <w:rsid w:val="005C0A5B"/>
    <w:rsid w:val="005C1311"/>
    <w:rsid w:val="005C1B27"/>
    <w:rsid w:val="005C45E3"/>
    <w:rsid w:val="005C4F8D"/>
    <w:rsid w:val="005D1B8F"/>
    <w:rsid w:val="005D2E2B"/>
    <w:rsid w:val="005D5E13"/>
    <w:rsid w:val="005E0CDD"/>
    <w:rsid w:val="005E28AB"/>
    <w:rsid w:val="005E29BA"/>
    <w:rsid w:val="005E3AB6"/>
    <w:rsid w:val="005F22D1"/>
    <w:rsid w:val="005F511B"/>
    <w:rsid w:val="005F5C75"/>
    <w:rsid w:val="00605692"/>
    <w:rsid w:val="00605832"/>
    <w:rsid w:val="00606EBE"/>
    <w:rsid w:val="006112DE"/>
    <w:rsid w:val="006114FB"/>
    <w:rsid w:val="0061269E"/>
    <w:rsid w:val="006160FA"/>
    <w:rsid w:val="0062097C"/>
    <w:rsid w:val="006220F9"/>
    <w:rsid w:val="00624375"/>
    <w:rsid w:val="00627603"/>
    <w:rsid w:val="00630727"/>
    <w:rsid w:val="00630A92"/>
    <w:rsid w:val="00630F47"/>
    <w:rsid w:val="00633BCB"/>
    <w:rsid w:val="00635828"/>
    <w:rsid w:val="00635D54"/>
    <w:rsid w:val="006367F7"/>
    <w:rsid w:val="0063723C"/>
    <w:rsid w:val="00640B1D"/>
    <w:rsid w:val="0064377B"/>
    <w:rsid w:val="00644A04"/>
    <w:rsid w:val="00644D53"/>
    <w:rsid w:val="006470B2"/>
    <w:rsid w:val="0065140C"/>
    <w:rsid w:val="00653858"/>
    <w:rsid w:val="00654D74"/>
    <w:rsid w:val="006577A8"/>
    <w:rsid w:val="00661C73"/>
    <w:rsid w:val="0066353F"/>
    <w:rsid w:val="0066360F"/>
    <w:rsid w:val="00664011"/>
    <w:rsid w:val="00665F84"/>
    <w:rsid w:val="00666EEA"/>
    <w:rsid w:val="006673AA"/>
    <w:rsid w:val="00667CAE"/>
    <w:rsid w:val="00671B04"/>
    <w:rsid w:val="00671CDD"/>
    <w:rsid w:val="00671ED9"/>
    <w:rsid w:val="0067252A"/>
    <w:rsid w:val="006735E0"/>
    <w:rsid w:val="00673C04"/>
    <w:rsid w:val="00683416"/>
    <w:rsid w:val="00690AC8"/>
    <w:rsid w:val="00694935"/>
    <w:rsid w:val="006A110C"/>
    <w:rsid w:val="006A19AC"/>
    <w:rsid w:val="006A279D"/>
    <w:rsid w:val="006A44F7"/>
    <w:rsid w:val="006A5172"/>
    <w:rsid w:val="006A669D"/>
    <w:rsid w:val="006A6748"/>
    <w:rsid w:val="006B0C5F"/>
    <w:rsid w:val="006B3EF8"/>
    <w:rsid w:val="006C1D64"/>
    <w:rsid w:val="006C2E8F"/>
    <w:rsid w:val="006C5B8C"/>
    <w:rsid w:val="006D0ED4"/>
    <w:rsid w:val="006D2CB3"/>
    <w:rsid w:val="006D474A"/>
    <w:rsid w:val="006E5CED"/>
    <w:rsid w:val="006E6B80"/>
    <w:rsid w:val="006F0132"/>
    <w:rsid w:val="006F2B69"/>
    <w:rsid w:val="006F679D"/>
    <w:rsid w:val="006F7225"/>
    <w:rsid w:val="00701F55"/>
    <w:rsid w:val="00703403"/>
    <w:rsid w:val="00704377"/>
    <w:rsid w:val="00705925"/>
    <w:rsid w:val="0071457B"/>
    <w:rsid w:val="00720143"/>
    <w:rsid w:val="00720524"/>
    <w:rsid w:val="007209ED"/>
    <w:rsid w:val="00721352"/>
    <w:rsid w:val="00722592"/>
    <w:rsid w:val="00725AC6"/>
    <w:rsid w:val="00730BB6"/>
    <w:rsid w:val="00732437"/>
    <w:rsid w:val="0073297D"/>
    <w:rsid w:val="0073610D"/>
    <w:rsid w:val="0073690B"/>
    <w:rsid w:val="00736C59"/>
    <w:rsid w:val="00737635"/>
    <w:rsid w:val="00743787"/>
    <w:rsid w:val="00746AA8"/>
    <w:rsid w:val="007479A2"/>
    <w:rsid w:val="00747FC2"/>
    <w:rsid w:val="00752C76"/>
    <w:rsid w:val="007534E3"/>
    <w:rsid w:val="00753B68"/>
    <w:rsid w:val="00753E2E"/>
    <w:rsid w:val="00754E64"/>
    <w:rsid w:val="00754EF3"/>
    <w:rsid w:val="0075696F"/>
    <w:rsid w:val="00767AD0"/>
    <w:rsid w:val="00777306"/>
    <w:rsid w:val="007831FC"/>
    <w:rsid w:val="007836C8"/>
    <w:rsid w:val="007906C3"/>
    <w:rsid w:val="00791764"/>
    <w:rsid w:val="007922FE"/>
    <w:rsid w:val="0079385F"/>
    <w:rsid w:val="00794404"/>
    <w:rsid w:val="007A0EA4"/>
    <w:rsid w:val="007A265D"/>
    <w:rsid w:val="007A2CB0"/>
    <w:rsid w:val="007A3747"/>
    <w:rsid w:val="007A3E1F"/>
    <w:rsid w:val="007A602B"/>
    <w:rsid w:val="007A639C"/>
    <w:rsid w:val="007B1256"/>
    <w:rsid w:val="007B5E69"/>
    <w:rsid w:val="007B7FB3"/>
    <w:rsid w:val="007C15A3"/>
    <w:rsid w:val="007C50B0"/>
    <w:rsid w:val="007D1C81"/>
    <w:rsid w:val="007D3854"/>
    <w:rsid w:val="007D49B2"/>
    <w:rsid w:val="007D515A"/>
    <w:rsid w:val="007D567D"/>
    <w:rsid w:val="007D57B2"/>
    <w:rsid w:val="007D7667"/>
    <w:rsid w:val="007F0986"/>
    <w:rsid w:val="007F5ABB"/>
    <w:rsid w:val="007F744D"/>
    <w:rsid w:val="007F770C"/>
    <w:rsid w:val="00804C5D"/>
    <w:rsid w:val="008058A7"/>
    <w:rsid w:val="00806144"/>
    <w:rsid w:val="00807B7F"/>
    <w:rsid w:val="0081218C"/>
    <w:rsid w:val="008145E7"/>
    <w:rsid w:val="008167CB"/>
    <w:rsid w:val="008174CE"/>
    <w:rsid w:val="00817756"/>
    <w:rsid w:val="00821CD2"/>
    <w:rsid w:val="008248EC"/>
    <w:rsid w:val="008267C3"/>
    <w:rsid w:val="00827731"/>
    <w:rsid w:val="00830F78"/>
    <w:rsid w:val="00831B44"/>
    <w:rsid w:val="00831F3D"/>
    <w:rsid w:val="00832AF7"/>
    <w:rsid w:val="008333A5"/>
    <w:rsid w:val="00833945"/>
    <w:rsid w:val="00833B37"/>
    <w:rsid w:val="00835376"/>
    <w:rsid w:val="0083725F"/>
    <w:rsid w:val="00841D8D"/>
    <w:rsid w:val="00842F99"/>
    <w:rsid w:val="0084637B"/>
    <w:rsid w:val="00846C4F"/>
    <w:rsid w:val="00850778"/>
    <w:rsid w:val="00852653"/>
    <w:rsid w:val="00856361"/>
    <w:rsid w:val="00861BBC"/>
    <w:rsid w:val="00862BDE"/>
    <w:rsid w:val="00864574"/>
    <w:rsid w:val="008655A0"/>
    <w:rsid w:val="0086697B"/>
    <w:rsid w:val="00872B3B"/>
    <w:rsid w:val="008754C2"/>
    <w:rsid w:val="0087568E"/>
    <w:rsid w:val="00876B7C"/>
    <w:rsid w:val="00881E35"/>
    <w:rsid w:val="00884157"/>
    <w:rsid w:val="00885332"/>
    <w:rsid w:val="00885777"/>
    <w:rsid w:val="008858A6"/>
    <w:rsid w:val="008861E8"/>
    <w:rsid w:val="008868C0"/>
    <w:rsid w:val="00887387"/>
    <w:rsid w:val="00893C42"/>
    <w:rsid w:val="008958E4"/>
    <w:rsid w:val="00897526"/>
    <w:rsid w:val="008A022B"/>
    <w:rsid w:val="008A6DFC"/>
    <w:rsid w:val="008B326D"/>
    <w:rsid w:val="008B6443"/>
    <w:rsid w:val="008C17A3"/>
    <w:rsid w:val="008C2274"/>
    <w:rsid w:val="008C2AC2"/>
    <w:rsid w:val="008C4AA4"/>
    <w:rsid w:val="008C546E"/>
    <w:rsid w:val="008C5C04"/>
    <w:rsid w:val="008C69D6"/>
    <w:rsid w:val="008C6E14"/>
    <w:rsid w:val="008D0E74"/>
    <w:rsid w:val="008D2066"/>
    <w:rsid w:val="008D3BA5"/>
    <w:rsid w:val="008D3F67"/>
    <w:rsid w:val="008D5A62"/>
    <w:rsid w:val="008E09D5"/>
    <w:rsid w:val="008E22DB"/>
    <w:rsid w:val="008E3E88"/>
    <w:rsid w:val="008F0261"/>
    <w:rsid w:val="008F0C5A"/>
    <w:rsid w:val="008F184D"/>
    <w:rsid w:val="008F2142"/>
    <w:rsid w:val="008F321E"/>
    <w:rsid w:val="008F52C2"/>
    <w:rsid w:val="008F5CB3"/>
    <w:rsid w:val="008F67D6"/>
    <w:rsid w:val="008F6E00"/>
    <w:rsid w:val="009009A7"/>
    <w:rsid w:val="009048E0"/>
    <w:rsid w:val="00910ABF"/>
    <w:rsid w:val="00911222"/>
    <w:rsid w:val="00911FAF"/>
    <w:rsid w:val="0091326D"/>
    <w:rsid w:val="00914399"/>
    <w:rsid w:val="00920016"/>
    <w:rsid w:val="00920652"/>
    <w:rsid w:val="009217E4"/>
    <w:rsid w:val="00921A78"/>
    <w:rsid w:val="0092400D"/>
    <w:rsid w:val="00927198"/>
    <w:rsid w:val="00931B5D"/>
    <w:rsid w:val="00932707"/>
    <w:rsid w:val="009360E8"/>
    <w:rsid w:val="009403C1"/>
    <w:rsid w:val="00941ADD"/>
    <w:rsid w:val="00944BB1"/>
    <w:rsid w:val="00945032"/>
    <w:rsid w:val="00951123"/>
    <w:rsid w:val="00951BA0"/>
    <w:rsid w:val="0095317E"/>
    <w:rsid w:val="00960005"/>
    <w:rsid w:val="00960D46"/>
    <w:rsid w:val="00962FFE"/>
    <w:rsid w:val="0096688F"/>
    <w:rsid w:val="0097067F"/>
    <w:rsid w:val="00973B45"/>
    <w:rsid w:val="00977536"/>
    <w:rsid w:val="009777C2"/>
    <w:rsid w:val="009817B3"/>
    <w:rsid w:val="00985078"/>
    <w:rsid w:val="009900A1"/>
    <w:rsid w:val="009902A6"/>
    <w:rsid w:val="009922F5"/>
    <w:rsid w:val="009930AC"/>
    <w:rsid w:val="00994210"/>
    <w:rsid w:val="00994235"/>
    <w:rsid w:val="009A03DF"/>
    <w:rsid w:val="009A49F4"/>
    <w:rsid w:val="009A7B45"/>
    <w:rsid w:val="009B1C06"/>
    <w:rsid w:val="009B39FA"/>
    <w:rsid w:val="009B3E02"/>
    <w:rsid w:val="009C1FB2"/>
    <w:rsid w:val="009C37A8"/>
    <w:rsid w:val="009C4566"/>
    <w:rsid w:val="009C4775"/>
    <w:rsid w:val="009C5FAD"/>
    <w:rsid w:val="009D0EC9"/>
    <w:rsid w:val="009D12A5"/>
    <w:rsid w:val="009D427E"/>
    <w:rsid w:val="009D466F"/>
    <w:rsid w:val="009D4CEB"/>
    <w:rsid w:val="009E097B"/>
    <w:rsid w:val="009E415F"/>
    <w:rsid w:val="009E471D"/>
    <w:rsid w:val="009E4F48"/>
    <w:rsid w:val="009F3651"/>
    <w:rsid w:val="00A009DE"/>
    <w:rsid w:val="00A01BC1"/>
    <w:rsid w:val="00A03C1F"/>
    <w:rsid w:val="00A0607A"/>
    <w:rsid w:val="00A062A2"/>
    <w:rsid w:val="00A06430"/>
    <w:rsid w:val="00A06C82"/>
    <w:rsid w:val="00A12D0C"/>
    <w:rsid w:val="00A20FD2"/>
    <w:rsid w:val="00A217BA"/>
    <w:rsid w:val="00A2222E"/>
    <w:rsid w:val="00A238E5"/>
    <w:rsid w:val="00A23E18"/>
    <w:rsid w:val="00A25E33"/>
    <w:rsid w:val="00A312FB"/>
    <w:rsid w:val="00A31534"/>
    <w:rsid w:val="00A321F2"/>
    <w:rsid w:val="00A37370"/>
    <w:rsid w:val="00A4146A"/>
    <w:rsid w:val="00A45F87"/>
    <w:rsid w:val="00A4721E"/>
    <w:rsid w:val="00A50EDC"/>
    <w:rsid w:val="00A525B4"/>
    <w:rsid w:val="00A53BF3"/>
    <w:rsid w:val="00A55F2C"/>
    <w:rsid w:val="00A63BD7"/>
    <w:rsid w:val="00A64B7D"/>
    <w:rsid w:val="00A64DC7"/>
    <w:rsid w:val="00A70CAF"/>
    <w:rsid w:val="00A71F6B"/>
    <w:rsid w:val="00A73F89"/>
    <w:rsid w:val="00A74899"/>
    <w:rsid w:val="00A827DC"/>
    <w:rsid w:val="00A8639E"/>
    <w:rsid w:val="00A8669D"/>
    <w:rsid w:val="00A9504B"/>
    <w:rsid w:val="00AA006F"/>
    <w:rsid w:val="00AA19AD"/>
    <w:rsid w:val="00AA297E"/>
    <w:rsid w:val="00AA4C94"/>
    <w:rsid w:val="00AA5F70"/>
    <w:rsid w:val="00AA6913"/>
    <w:rsid w:val="00AA7D36"/>
    <w:rsid w:val="00AB1012"/>
    <w:rsid w:val="00AB14C4"/>
    <w:rsid w:val="00AB3211"/>
    <w:rsid w:val="00AB5334"/>
    <w:rsid w:val="00AB5E32"/>
    <w:rsid w:val="00AB76AE"/>
    <w:rsid w:val="00AB7E90"/>
    <w:rsid w:val="00AB7FE6"/>
    <w:rsid w:val="00AC0069"/>
    <w:rsid w:val="00AC1730"/>
    <w:rsid w:val="00AC2CA1"/>
    <w:rsid w:val="00AC37EB"/>
    <w:rsid w:val="00AC3B3C"/>
    <w:rsid w:val="00AC5F27"/>
    <w:rsid w:val="00AD6270"/>
    <w:rsid w:val="00AD6F09"/>
    <w:rsid w:val="00AE092F"/>
    <w:rsid w:val="00AE48E8"/>
    <w:rsid w:val="00AE72D4"/>
    <w:rsid w:val="00AF1F36"/>
    <w:rsid w:val="00AF28B2"/>
    <w:rsid w:val="00AF2F62"/>
    <w:rsid w:val="00AF4DE2"/>
    <w:rsid w:val="00AF62E1"/>
    <w:rsid w:val="00B05305"/>
    <w:rsid w:val="00B0635F"/>
    <w:rsid w:val="00B074C6"/>
    <w:rsid w:val="00B1064C"/>
    <w:rsid w:val="00B14944"/>
    <w:rsid w:val="00B20EBE"/>
    <w:rsid w:val="00B237D2"/>
    <w:rsid w:val="00B33794"/>
    <w:rsid w:val="00B35FBA"/>
    <w:rsid w:val="00B36DA5"/>
    <w:rsid w:val="00B36F67"/>
    <w:rsid w:val="00B41AE4"/>
    <w:rsid w:val="00B45B53"/>
    <w:rsid w:val="00B52997"/>
    <w:rsid w:val="00B52EFB"/>
    <w:rsid w:val="00B57A87"/>
    <w:rsid w:val="00B619F1"/>
    <w:rsid w:val="00B61A9B"/>
    <w:rsid w:val="00B6265E"/>
    <w:rsid w:val="00B70C28"/>
    <w:rsid w:val="00B72336"/>
    <w:rsid w:val="00B72976"/>
    <w:rsid w:val="00B749E7"/>
    <w:rsid w:val="00B774FB"/>
    <w:rsid w:val="00B7779A"/>
    <w:rsid w:val="00B870A3"/>
    <w:rsid w:val="00B91043"/>
    <w:rsid w:val="00B92855"/>
    <w:rsid w:val="00B92932"/>
    <w:rsid w:val="00B933D3"/>
    <w:rsid w:val="00B93F90"/>
    <w:rsid w:val="00B967FD"/>
    <w:rsid w:val="00B9735D"/>
    <w:rsid w:val="00B97762"/>
    <w:rsid w:val="00BA1048"/>
    <w:rsid w:val="00BA27E2"/>
    <w:rsid w:val="00BA652D"/>
    <w:rsid w:val="00BB7A7A"/>
    <w:rsid w:val="00BB7F03"/>
    <w:rsid w:val="00BB7F98"/>
    <w:rsid w:val="00BC2AD5"/>
    <w:rsid w:val="00BC4AAE"/>
    <w:rsid w:val="00BC755B"/>
    <w:rsid w:val="00BC7B45"/>
    <w:rsid w:val="00BD2CB8"/>
    <w:rsid w:val="00BD364D"/>
    <w:rsid w:val="00BD53CC"/>
    <w:rsid w:val="00BD5F68"/>
    <w:rsid w:val="00BD637E"/>
    <w:rsid w:val="00BE003B"/>
    <w:rsid w:val="00BE0C64"/>
    <w:rsid w:val="00BE0DB2"/>
    <w:rsid w:val="00BE15A9"/>
    <w:rsid w:val="00BE5514"/>
    <w:rsid w:val="00BF32F3"/>
    <w:rsid w:val="00BF4919"/>
    <w:rsid w:val="00BF4ACF"/>
    <w:rsid w:val="00BF5921"/>
    <w:rsid w:val="00BF7E62"/>
    <w:rsid w:val="00C01308"/>
    <w:rsid w:val="00C02CB2"/>
    <w:rsid w:val="00C02E9E"/>
    <w:rsid w:val="00C0380D"/>
    <w:rsid w:val="00C06AFD"/>
    <w:rsid w:val="00C06F65"/>
    <w:rsid w:val="00C07C8A"/>
    <w:rsid w:val="00C122CF"/>
    <w:rsid w:val="00C16107"/>
    <w:rsid w:val="00C218C9"/>
    <w:rsid w:val="00C2271F"/>
    <w:rsid w:val="00C23977"/>
    <w:rsid w:val="00C2589D"/>
    <w:rsid w:val="00C33AB5"/>
    <w:rsid w:val="00C343D5"/>
    <w:rsid w:val="00C3567B"/>
    <w:rsid w:val="00C3580E"/>
    <w:rsid w:val="00C35E7E"/>
    <w:rsid w:val="00C35FA6"/>
    <w:rsid w:val="00C40237"/>
    <w:rsid w:val="00C40549"/>
    <w:rsid w:val="00C405BD"/>
    <w:rsid w:val="00C408CC"/>
    <w:rsid w:val="00C419B0"/>
    <w:rsid w:val="00C41A06"/>
    <w:rsid w:val="00C427FE"/>
    <w:rsid w:val="00C52081"/>
    <w:rsid w:val="00C52087"/>
    <w:rsid w:val="00C5458B"/>
    <w:rsid w:val="00C54CF7"/>
    <w:rsid w:val="00C556CC"/>
    <w:rsid w:val="00C56928"/>
    <w:rsid w:val="00C57F43"/>
    <w:rsid w:val="00C60097"/>
    <w:rsid w:val="00C61ABF"/>
    <w:rsid w:val="00C664BD"/>
    <w:rsid w:val="00C71307"/>
    <w:rsid w:val="00C7152F"/>
    <w:rsid w:val="00C71DF9"/>
    <w:rsid w:val="00C71FCD"/>
    <w:rsid w:val="00C73E29"/>
    <w:rsid w:val="00C75771"/>
    <w:rsid w:val="00C77EF2"/>
    <w:rsid w:val="00C80353"/>
    <w:rsid w:val="00C84361"/>
    <w:rsid w:val="00C84CDE"/>
    <w:rsid w:val="00C86088"/>
    <w:rsid w:val="00C921CD"/>
    <w:rsid w:val="00C95C8F"/>
    <w:rsid w:val="00CA10EB"/>
    <w:rsid w:val="00CA26FC"/>
    <w:rsid w:val="00CA4053"/>
    <w:rsid w:val="00CA5225"/>
    <w:rsid w:val="00CB153A"/>
    <w:rsid w:val="00CB1AE0"/>
    <w:rsid w:val="00CB3813"/>
    <w:rsid w:val="00CB66E8"/>
    <w:rsid w:val="00CB7008"/>
    <w:rsid w:val="00CC6BC3"/>
    <w:rsid w:val="00CC7215"/>
    <w:rsid w:val="00CD05CE"/>
    <w:rsid w:val="00CD1F2E"/>
    <w:rsid w:val="00CD4C01"/>
    <w:rsid w:val="00CE1219"/>
    <w:rsid w:val="00CE2964"/>
    <w:rsid w:val="00CE2B37"/>
    <w:rsid w:val="00CE353C"/>
    <w:rsid w:val="00CE46A5"/>
    <w:rsid w:val="00CE638D"/>
    <w:rsid w:val="00CE7659"/>
    <w:rsid w:val="00CF1924"/>
    <w:rsid w:val="00CF1AC1"/>
    <w:rsid w:val="00CF4124"/>
    <w:rsid w:val="00CF6857"/>
    <w:rsid w:val="00CF6E4C"/>
    <w:rsid w:val="00D0030B"/>
    <w:rsid w:val="00D0095C"/>
    <w:rsid w:val="00D03917"/>
    <w:rsid w:val="00D04D0C"/>
    <w:rsid w:val="00D079D7"/>
    <w:rsid w:val="00D07F41"/>
    <w:rsid w:val="00D14603"/>
    <w:rsid w:val="00D15F9B"/>
    <w:rsid w:val="00D176C0"/>
    <w:rsid w:val="00D20686"/>
    <w:rsid w:val="00D23CFE"/>
    <w:rsid w:val="00D24058"/>
    <w:rsid w:val="00D259BC"/>
    <w:rsid w:val="00D268AC"/>
    <w:rsid w:val="00D269E6"/>
    <w:rsid w:val="00D30446"/>
    <w:rsid w:val="00D32770"/>
    <w:rsid w:val="00D35E3C"/>
    <w:rsid w:val="00D40F32"/>
    <w:rsid w:val="00D41E30"/>
    <w:rsid w:val="00D426D4"/>
    <w:rsid w:val="00D46230"/>
    <w:rsid w:val="00D462A4"/>
    <w:rsid w:val="00D50EA2"/>
    <w:rsid w:val="00D523C4"/>
    <w:rsid w:val="00D54537"/>
    <w:rsid w:val="00D54CE5"/>
    <w:rsid w:val="00D5521F"/>
    <w:rsid w:val="00D57660"/>
    <w:rsid w:val="00D63543"/>
    <w:rsid w:val="00D636BC"/>
    <w:rsid w:val="00D63E14"/>
    <w:rsid w:val="00D641E5"/>
    <w:rsid w:val="00D6480C"/>
    <w:rsid w:val="00D650BB"/>
    <w:rsid w:val="00D70D53"/>
    <w:rsid w:val="00D73E38"/>
    <w:rsid w:val="00D74193"/>
    <w:rsid w:val="00D76229"/>
    <w:rsid w:val="00D76696"/>
    <w:rsid w:val="00D777D0"/>
    <w:rsid w:val="00D77A6A"/>
    <w:rsid w:val="00D86CAE"/>
    <w:rsid w:val="00D91F02"/>
    <w:rsid w:val="00D931F0"/>
    <w:rsid w:val="00D95048"/>
    <w:rsid w:val="00D967CF"/>
    <w:rsid w:val="00D97847"/>
    <w:rsid w:val="00D97D89"/>
    <w:rsid w:val="00DA254F"/>
    <w:rsid w:val="00DA3921"/>
    <w:rsid w:val="00DA4359"/>
    <w:rsid w:val="00DA5B14"/>
    <w:rsid w:val="00DA5B2B"/>
    <w:rsid w:val="00DA685B"/>
    <w:rsid w:val="00DB0A64"/>
    <w:rsid w:val="00DB34CE"/>
    <w:rsid w:val="00DC2DD3"/>
    <w:rsid w:val="00DC6694"/>
    <w:rsid w:val="00DC7FFA"/>
    <w:rsid w:val="00DD2510"/>
    <w:rsid w:val="00DD33B0"/>
    <w:rsid w:val="00DD5440"/>
    <w:rsid w:val="00DE1B61"/>
    <w:rsid w:val="00DE2BA5"/>
    <w:rsid w:val="00DE31E9"/>
    <w:rsid w:val="00DE34AB"/>
    <w:rsid w:val="00DE59A7"/>
    <w:rsid w:val="00DE6B95"/>
    <w:rsid w:val="00DE75B8"/>
    <w:rsid w:val="00DF062B"/>
    <w:rsid w:val="00DF1524"/>
    <w:rsid w:val="00DF1C3F"/>
    <w:rsid w:val="00E04C0A"/>
    <w:rsid w:val="00E04F06"/>
    <w:rsid w:val="00E07319"/>
    <w:rsid w:val="00E125BE"/>
    <w:rsid w:val="00E140D0"/>
    <w:rsid w:val="00E21BAA"/>
    <w:rsid w:val="00E23221"/>
    <w:rsid w:val="00E244EE"/>
    <w:rsid w:val="00E24817"/>
    <w:rsid w:val="00E27575"/>
    <w:rsid w:val="00E27CF9"/>
    <w:rsid w:val="00E37EED"/>
    <w:rsid w:val="00E42FE0"/>
    <w:rsid w:val="00E45280"/>
    <w:rsid w:val="00E475EC"/>
    <w:rsid w:val="00E47D84"/>
    <w:rsid w:val="00E5090A"/>
    <w:rsid w:val="00E53ABC"/>
    <w:rsid w:val="00E55951"/>
    <w:rsid w:val="00E55C73"/>
    <w:rsid w:val="00E57D41"/>
    <w:rsid w:val="00E63B24"/>
    <w:rsid w:val="00E67214"/>
    <w:rsid w:val="00E706B5"/>
    <w:rsid w:val="00E71CEA"/>
    <w:rsid w:val="00E7292A"/>
    <w:rsid w:val="00E72F71"/>
    <w:rsid w:val="00E7324E"/>
    <w:rsid w:val="00E73B06"/>
    <w:rsid w:val="00E74781"/>
    <w:rsid w:val="00E7601D"/>
    <w:rsid w:val="00E77CA4"/>
    <w:rsid w:val="00E77E54"/>
    <w:rsid w:val="00E802E5"/>
    <w:rsid w:val="00E81F5D"/>
    <w:rsid w:val="00E9125D"/>
    <w:rsid w:val="00E935D2"/>
    <w:rsid w:val="00E93FD0"/>
    <w:rsid w:val="00E95863"/>
    <w:rsid w:val="00E969CE"/>
    <w:rsid w:val="00E96DA8"/>
    <w:rsid w:val="00EA051E"/>
    <w:rsid w:val="00EA15D4"/>
    <w:rsid w:val="00EA6976"/>
    <w:rsid w:val="00EA789D"/>
    <w:rsid w:val="00EB1B2F"/>
    <w:rsid w:val="00EB3BE0"/>
    <w:rsid w:val="00EB4938"/>
    <w:rsid w:val="00EB590C"/>
    <w:rsid w:val="00EC0852"/>
    <w:rsid w:val="00EC2840"/>
    <w:rsid w:val="00EC7388"/>
    <w:rsid w:val="00ED37AF"/>
    <w:rsid w:val="00ED479B"/>
    <w:rsid w:val="00ED567C"/>
    <w:rsid w:val="00ED6359"/>
    <w:rsid w:val="00EE18E6"/>
    <w:rsid w:val="00EE2B1D"/>
    <w:rsid w:val="00EE3976"/>
    <w:rsid w:val="00EE593F"/>
    <w:rsid w:val="00EE5C9F"/>
    <w:rsid w:val="00EE5FC5"/>
    <w:rsid w:val="00EE7637"/>
    <w:rsid w:val="00EF017C"/>
    <w:rsid w:val="00EF44AB"/>
    <w:rsid w:val="00EF4A53"/>
    <w:rsid w:val="00EF7806"/>
    <w:rsid w:val="00EF79AA"/>
    <w:rsid w:val="00F022D2"/>
    <w:rsid w:val="00F031F5"/>
    <w:rsid w:val="00F148E8"/>
    <w:rsid w:val="00F16CD6"/>
    <w:rsid w:val="00F21289"/>
    <w:rsid w:val="00F221C2"/>
    <w:rsid w:val="00F2342A"/>
    <w:rsid w:val="00F245FB"/>
    <w:rsid w:val="00F2564C"/>
    <w:rsid w:val="00F26C05"/>
    <w:rsid w:val="00F3028B"/>
    <w:rsid w:val="00F30998"/>
    <w:rsid w:val="00F313AF"/>
    <w:rsid w:val="00F4067E"/>
    <w:rsid w:val="00F411B8"/>
    <w:rsid w:val="00F41429"/>
    <w:rsid w:val="00F417A5"/>
    <w:rsid w:val="00F443C9"/>
    <w:rsid w:val="00F44621"/>
    <w:rsid w:val="00F45CD0"/>
    <w:rsid w:val="00F47B38"/>
    <w:rsid w:val="00F50B58"/>
    <w:rsid w:val="00F57F58"/>
    <w:rsid w:val="00F63455"/>
    <w:rsid w:val="00F64AEF"/>
    <w:rsid w:val="00F65053"/>
    <w:rsid w:val="00F654CB"/>
    <w:rsid w:val="00F65AB4"/>
    <w:rsid w:val="00F677D1"/>
    <w:rsid w:val="00F71293"/>
    <w:rsid w:val="00F75CC8"/>
    <w:rsid w:val="00F8627B"/>
    <w:rsid w:val="00F86733"/>
    <w:rsid w:val="00F8722C"/>
    <w:rsid w:val="00F90AD3"/>
    <w:rsid w:val="00F9120C"/>
    <w:rsid w:val="00F965CA"/>
    <w:rsid w:val="00F96737"/>
    <w:rsid w:val="00F9756A"/>
    <w:rsid w:val="00FA1305"/>
    <w:rsid w:val="00FA1B15"/>
    <w:rsid w:val="00FA2DA0"/>
    <w:rsid w:val="00FA30BC"/>
    <w:rsid w:val="00FA447D"/>
    <w:rsid w:val="00FA49A5"/>
    <w:rsid w:val="00FA56CC"/>
    <w:rsid w:val="00FB28E0"/>
    <w:rsid w:val="00FB6B28"/>
    <w:rsid w:val="00FB77DA"/>
    <w:rsid w:val="00FC2DCE"/>
    <w:rsid w:val="00FC533E"/>
    <w:rsid w:val="00FC7B2E"/>
    <w:rsid w:val="00FD0C7C"/>
    <w:rsid w:val="00FD184C"/>
    <w:rsid w:val="00FD1BB4"/>
    <w:rsid w:val="00FD3140"/>
    <w:rsid w:val="00FD4791"/>
    <w:rsid w:val="00FD54E2"/>
    <w:rsid w:val="00FD5B15"/>
    <w:rsid w:val="00FD6BAA"/>
    <w:rsid w:val="00FE04E9"/>
    <w:rsid w:val="00FE1E20"/>
    <w:rsid w:val="00FE6756"/>
    <w:rsid w:val="00FE6DFC"/>
    <w:rsid w:val="00FF42CB"/>
    <w:rsid w:val="00FF4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8B144A"/>
  <w15:docId w15:val="{A026B606-DFCB-4109-AECA-ECFBEC7E9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ListeParagraf">
    <w:name w:val="List Paragraph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semiHidden/>
    <w:unhideWhenUsed/>
    <w:rsid w:val="0023539E"/>
    <w:rPr>
      <w:color w:val="0000FF"/>
      <w:u w:val="single"/>
    </w:rPr>
  </w:style>
  <w:style w:type="paragraph" w:customStyle="1" w:styleId="xl65">
    <w:name w:val="xl65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67">
    <w:name w:val="xl67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8">
    <w:name w:val="xl6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9">
    <w:name w:val="xl6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0">
    <w:name w:val="xl7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1">
    <w:name w:val="xl7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2">
    <w:name w:val="xl7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3">
    <w:name w:val="xl7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4">
    <w:name w:val="xl7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5">
    <w:name w:val="xl7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0">
    <w:name w:val="xl8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u w:val="single"/>
    </w:rPr>
  </w:style>
  <w:style w:type="paragraph" w:customStyle="1" w:styleId="xl81">
    <w:name w:val="xl8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u w:val="single"/>
    </w:rPr>
  </w:style>
  <w:style w:type="paragraph" w:customStyle="1" w:styleId="xl82">
    <w:name w:val="xl8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</w:rPr>
  </w:style>
  <w:style w:type="paragraph" w:customStyle="1" w:styleId="xl85">
    <w:name w:val="xl8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0"/>
    </w:rPr>
  </w:style>
  <w:style w:type="character" w:styleId="zlenenKpr">
    <w:name w:val="FollowedHyperlink"/>
    <w:uiPriority w:val="99"/>
    <w:semiHidden/>
    <w:unhideWhenUsed/>
    <w:rsid w:val="00C80353"/>
    <w:rPr>
      <w:color w:val="800080"/>
      <w:u w:val="single"/>
    </w:rPr>
  </w:style>
  <w:style w:type="paragraph" w:customStyle="1" w:styleId="xl63">
    <w:name w:val="xl63"/>
    <w:basedOn w:val="Normal"/>
    <w:rsid w:val="00C803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64">
    <w:name w:val="xl64"/>
    <w:basedOn w:val="Normal"/>
    <w:rsid w:val="00C803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8B64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semiHidden/>
    <w:rsid w:val="008B6443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019C43-A56B-493A-B652-5197E0378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10</Pages>
  <Words>3028</Words>
  <Characters>17263</Characters>
  <Application>Microsoft Office Word</Application>
  <DocSecurity>0</DocSecurity>
  <Lines>143</Lines>
  <Paragraphs>40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20251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adem çalışkan</cp:lastModifiedBy>
  <cp:revision>192</cp:revision>
  <cp:lastPrinted>2018-01-15T15:56:00Z</cp:lastPrinted>
  <dcterms:created xsi:type="dcterms:W3CDTF">2022-08-23T06:16:00Z</dcterms:created>
  <dcterms:modified xsi:type="dcterms:W3CDTF">2026-02-09T06:38:00Z</dcterms:modified>
</cp:coreProperties>
</file>